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6F4F3" w14:textId="051B555F" w:rsidR="00A743CA" w:rsidRPr="00C2493E" w:rsidRDefault="00370B51" w:rsidP="00875E67">
      <w:pPr>
        <w:pStyle w:val="NoSpacing"/>
        <w:ind w:left="-360" w:right="-360"/>
        <w:rPr>
          <w:rFonts w:cs="Times New Roman"/>
          <w:b/>
          <w:sz w:val="36"/>
        </w:rPr>
      </w:pPr>
      <w:r>
        <w:rPr>
          <w:rFonts w:cs="Times New Roman"/>
          <w:b/>
          <w:sz w:val="36"/>
        </w:rPr>
        <w:t>202</w:t>
      </w:r>
      <w:r w:rsidR="00AF5321">
        <w:rPr>
          <w:rFonts w:cs="Times New Roman"/>
          <w:b/>
          <w:sz w:val="36"/>
        </w:rPr>
        <w:t>4</w:t>
      </w:r>
      <w:r>
        <w:rPr>
          <w:rFonts w:cs="Times New Roman"/>
          <w:b/>
          <w:sz w:val="36"/>
        </w:rPr>
        <w:t>-202</w:t>
      </w:r>
      <w:r w:rsidR="00AF5321">
        <w:rPr>
          <w:rFonts w:cs="Times New Roman"/>
          <w:b/>
          <w:sz w:val="36"/>
        </w:rPr>
        <w:t>5</w:t>
      </w:r>
      <w:r w:rsidR="00AA075D" w:rsidRPr="00C2493E">
        <w:rPr>
          <w:rFonts w:cs="Times New Roman"/>
          <w:b/>
          <w:sz w:val="36"/>
        </w:rPr>
        <w:t xml:space="preserve"> UIL Music Memory Study Guide</w:t>
      </w:r>
    </w:p>
    <w:p w14:paraId="388FF860" w14:textId="77777777" w:rsidR="00AA075D" w:rsidRPr="00C2493E" w:rsidRDefault="00AA075D" w:rsidP="00875E67">
      <w:pPr>
        <w:pStyle w:val="NoSpacing"/>
        <w:ind w:left="-360" w:right="-360"/>
        <w:rPr>
          <w:rFonts w:cs="Times New Roman"/>
          <w:b/>
          <w:sz w:val="32"/>
        </w:rPr>
      </w:pPr>
    </w:p>
    <w:p w14:paraId="06385C83" w14:textId="77777777" w:rsidR="00AA075D" w:rsidRPr="00C2493E" w:rsidRDefault="00AA075D" w:rsidP="00875E67">
      <w:pPr>
        <w:pStyle w:val="NoSpacing"/>
        <w:ind w:left="-360" w:right="-360"/>
        <w:rPr>
          <w:rFonts w:cs="Times New Roman"/>
          <w:b/>
          <w:sz w:val="24"/>
          <w:szCs w:val="28"/>
        </w:rPr>
      </w:pPr>
      <w:r w:rsidRPr="00C2493E">
        <w:rPr>
          <w:rFonts w:cs="Times New Roman"/>
          <w:b/>
          <w:sz w:val="24"/>
          <w:szCs w:val="28"/>
        </w:rPr>
        <w:t xml:space="preserve">Study the terms, definitions, and information about the </w:t>
      </w:r>
      <w:r w:rsidR="00B00E02" w:rsidRPr="00C2493E">
        <w:rPr>
          <w:rFonts w:cs="Times New Roman"/>
          <w:b/>
          <w:sz w:val="24"/>
          <w:szCs w:val="28"/>
        </w:rPr>
        <w:t xml:space="preserve">composers and the </w:t>
      </w:r>
      <w:r w:rsidRPr="00C2493E">
        <w:rPr>
          <w:rFonts w:cs="Times New Roman"/>
          <w:b/>
          <w:sz w:val="24"/>
          <w:szCs w:val="28"/>
        </w:rPr>
        <w:t>selections below. Questions for the Multiple Choice portion of the test will be drawn from information on this document.</w:t>
      </w:r>
    </w:p>
    <w:p w14:paraId="435AAE48" w14:textId="77777777" w:rsidR="00046BB6" w:rsidRDefault="00046BB6" w:rsidP="00B618CB">
      <w:pPr>
        <w:pStyle w:val="NoSpacing"/>
        <w:tabs>
          <w:tab w:val="left" w:pos="10440"/>
          <w:tab w:val="left" w:pos="10530"/>
        </w:tabs>
        <w:ind w:left="-360" w:right="-360"/>
        <w:rPr>
          <w:rFonts w:cs="Arial"/>
          <w:bCs/>
          <w:sz w:val="24"/>
          <w:szCs w:val="24"/>
        </w:rPr>
      </w:pPr>
    </w:p>
    <w:p w14:paraId="198775A0" w14:textId="6B2738BA" w:rsidR="00046BB6" w:rsidRPr="007666A2" w:rsidRDefault="00046BB6" w:rsidP="00046BB6">
      <w:pPr>
        <w:pStyle w:val="NoSpacing"/>
        <w:tabs>
          <w:tab w:val="left" w:pos="10440"/>
          <w:tab w:val="left" w:pos="10530"/>
        </w:tabs>
        <w:ind w:left="-360" w:right="-360"/>
        <w:rPr>
          <w:rFonts w:cs="Arial"/>
          <w:bCs/>
          <w:sz w:val="24"/>
          <w:szCs w:val="24"/>
        </w:rPr>
      </w:pPr>
      <w:r w:rsidRPr="00046BB6">
        <w:rPr>
          <w:rFonts w:cs="Arial"/>
          <w:b/>
          <w:sz w:val="24"/>
          <w:szCs w:val="24"/>
        </w:rPr>
        <w:t>6/8</w:t>
      </w:r>
      <w:r w:rsidRPr="00046BB6">
        <w:rPr>
          <w:rFonts w:cs="Arial"/>
          <w:b/>
          <w:sz w:val="24"/>
          <w:szCs w:val="24"/>
        </w:rPr>
        <w:t xml:space="preserve"> time </w:t>
      </w:r>
      <w:r w:rsidRPr="00046BB6">
        <w:rPr>
          <w:rFonts w:cs="Arial"/>
          <w:bCs/>
          <w:sz w:val="24"/>
          <w:szCs w:val="24"/>
        </w:rPr>
        <w:t>or</w:t>
      </w:r>
      <w:r w:rsidRPr="00046BB6">
        <w:rPr>
          <w:rFonts w:cs="Arial"/>
          <w:b/>
          <w:sz w:val="24"/>
          <w:szCs w:val="24"/>
        </w:rPr>
        <w:t xml:space="preserve"> </w:t>
      </w:r>
      <w:r w:rsidRPr="00046BB6">
        <w:rPr>
          <w:rFonts w:cs="Arial"/>
          <w:b/>
          <w:sz w:val="24"/>
          <w:szCs w:val="24"/>
        </w:rPr>
        <w:t>6/8</w:t>
      </w:r>
      <w:r w:rsidRPr="00046BB6">
        <w:rPr>
          <w:rFonts w:cs="Arial"/>
          <w:b/>
          <w:sz w:val="24"/>
          <w:szCs w:val="24"/>
        </w:rPr>
        <w:t xml:space="preserve"> meter</w:t>
      </w:r>
      <w:r w:rsidRPr="007666A2">
        <w:rPr>
          <w:rFonts w:cs="Arial"/>
          <w:bCs/>
          <w:sz w:val="24"/>
          <w:szCs w:val="24"/>
        </w:rPr>
        <w:t xml:space="preserve">: </w:t>
      </w:r>
      <w:r>
        <w:rPr>
          <w:rFonts w:cs="Arial"/>
          <w:bCs/>
          <w:sz w:val="24"/>
          <w:szCs w:val="24"/>
        </w:rPr>
        <w:t>compound</w:t>
      </w:r>
      <w:r w:rsidRPr="007666A2">
        <w:rPr>
          <w:rFonts w:cs="Arial"/>
          <w:bCs/>
          <w:sz w:val="24"/>
          <w:szCs w:val="24"/>
        </w:rPr>
        <w:t xml:space="preserve"> meter (the </w:t>
      </w:r>
      <w:r>
        <w:rPr>
          <w:rFonts w:cs="Arial"/>
          <w:bCs/>
          <w:sz w:val="24"/>
          <w:szCs w:val="24"/>
        </w:rPr>
        <w:t xml:space="preserve">dotted </w:t>
      </w:r>
      <w:r w:rsidRPr="007666A2">
        <w:rPr>
          <w:rFonts w:cs="Arial"/>
          <w:bCs/>
          <w:sz w:val="24"/>
          <w:szCs w:val="24"/>
        </w:rPr>
        <w:t xml:space="preserve">quarter note beat is evenly divided into </w:t>
      </w:r>
      <w:r>
        <w:rPr>
          <w:rFonts w:cs="Arial"/>
          <w:bCs/>
          <w:sz w:val="24"/>
          <w:szCs w:val="24"/>
        </w:rPr>
        <w:t>three</w:t>
      </w:r>
      <w:r w:rsidRPr="007666A2">
        <w:rPr>
          <w:rFonts w:cs="Arial"/>
          <w:bCs/>
          <w:sz w:val="24"/>
          <w:szCs w:val="24"/>
        </w:rPr>
        <w:t xml:space="preserve"> eighth notes), in which there are </w:t>
      </w:r>
      <w:r>
        <w:rPr>
          <w:rFonts w:cs="Arial"/>
          <w:bCs/>
          <w:sz w:val="24"/>
          <w:szCs w:val="24"/>
        </w:rPr>
        <w:t>two</w:t>
      </w:r>
      <w:r w:rsidRPr="007666A2">
        <w:rPr>
          <w:rFonts w:cs="Arial"/>
          <w:bCs/>
          <w:sz w:val="24"/>
          <w:szCs w:val="24"/>
        </w:rPr>
        <w:t xml:space="preserve"> beats per measure and a </w:t>
      </w:r>
      <w:r>
        <w:rPr>
          <w:rFonts w:cs="Arial"/>
          <w:bCs/>
          <w:sz w:val="24"/>
          <w:szCs w:val="24"/>
        </w:rPr>
        <w:t xml:space="preserve">dotted </w:t>
      </w:r>
      <w:r w:rsidRPr="007666A2">
        <w:rPr>
          <w:rFonts w:cs="Arial"/>
          <w:bCs/>
          <w:sz w:val="24"/>
          <w:szCs w:val="24"/>
        </w:rPr>
        <w:t xml:space="preserve">quarter note gets one beat. </w:t>
      </w:r>
    </w:p>
    <w:p w14:paraId="2B81C42B" w14:textId="77777777" w:rsidR="00C46ECB" w:rsidRPr="007666A2" w:rsidRDefault="00C46ECB" w:rsidP="00F044FE">
      <w:pPr>
        <w:pStyle w:val="NoSpacing"/>
        <w:tabs>
          <w:tab w:val="left" w:pos="10440"/>
          <w:tab w:val="left" w:pos="10530"/>
        </w:tabs>
        <w:ind w:right="-360"/>
        <w:rPr>
          <w:rFonts w:cs="Arial"/>
          <w:bCs/>
          <w:sz w:val="24"/>
          <w:szCs w:val="24"/>
        </w:rPr>
      </w:pPr>
    </w:p>
    <w:p w14:paraId="3F457CB5" w14:textId="5AB82FC1" w:rsidR="003B0086" w:rsidRPr="007666A2" w:rsidRDefault="003B0086" w:rsidP="00F35F25">
      <w:pPr>
        <w:pStyle w:val="NoSpacing"/>
        <w:tabs>
          <w:tab w:val="left" w:pos="10440"/>
          <w:tab w:val="left" w:pos="10530"/>
        </w:tabs>
        <w:ind w:left="-360" w:right="-360"/>
        <w:rPr>
          <w:rFonts w:cs="Arial"/>
          <w:bCs/>
          <w:sz w:val="24"/>
          <w:szCs w:val="24"/>
        </w:rPr>
      </w:pPr>
      <w:r w:rsidRPr="003E05DF">
        <w:rPr>
          <w:rFonts w:cs="Arial"/>
          <w:b/>
          <w:sz w:val="24"/>
          <w:szCs w:val="24"/>
        </w:rPr>
        <w:t>A B A form</w:t>
      </w:r>
      <w:r w:rsidRPr="007666A2">
        <w:rPr>
          <w:rFonts w:cs="Arial"/>
          <w:bCs/>
          <w:sz w:val="24"/>
          <w:szCs w:val="24"/>
        </w:rPr>
        <w:t>: a form consisting of three sections, in which the third section is a repeat of the first.</w:t>
      </w:r>
    </w:p>
    <w:p w14:paraId="46C1176A" w14:textId="77777777" w:rsidR="00C46ECB" w:rsidRPr="007666A2" w:rsidRDefault="00C46ECB" w:rsidP="00C46ECB">
      <w:pPr>
        <w:pStyle w:val="NoSpacing"/>
        <w:tabs>
          <w:tab w:val="left" w:pos="10440"/>
          <w:tab w:val="left" w:pos="10530"/>
        </w:tabs>
        <w:ind w:left="-360" w:right="-360"/>
        <w:rPr>
          <w:rFonts w:cs="Arial"/>
          <w:bCs/>
          <w:sz w:val="24"/>
          <w:szCs w:val="24"/>
        </w:rPr>
      </w:pPr>
    </w:p>
    <w:p w14:paraId="7F196B34" w14:textId="670CE670" w:rsidR="00C46ECB" w:rsidRPr="007666A2" w:rsidRDefault="00C46ECB" w:rsidP="00C46ECB">
      <w:pPr>
        <w:pStyle w:val="NoSpacing"/>
        <w:tabs>
          <w:tab w:val="left" w:pos="10440"/>
          <w:tab w:val="left" w:pos="10530"/>
        </w:tabs>
        <w:ind w:left="-360" w:right="-360"/>
        <w:rPr>
          <w:rFonts w:cs="Arial"/>
          <w:bCs/>
          <w:sz w:val="24"/>
          <w:szCs w:val="24"/>
        </w:rPr>
      </w:pPr>
      <w:r w:rsidRPr="001C5125">
        <w:rPr>
          <w:rFonts w:cs="Arial"/>
          <w:b/>
          <w:i/>
          <w:iCs/>
          <w:sz w:val="24"/>
          <w:szCs w:val="24"/>
        </w:rPr>
        <w:t>A cappell</w:t>
      </w:r>
      <w:r w:rsidR="001C5125">
        <w:rPr>
          <w:rFonts w:cs="Arial"/>
          <w:b/>
          <w:i/>
          <w:iCs/>
          <w:sz w:val="24"/>
          <w:szCs w:val="24"/>
        </w:rPr>
        <w:t>a</w:t>
      </w:r>
      <w:r w:rsidR="001C5125">
        <w:rPr>
          <w:rFonts w:cs="Arial"/>
          <w:b/>
          <w:sz w:val="24"/>
          <w:szCs w:val="24"/>
        </w:rPr>
        <w:t xml:space="preserve"> </w:t>
      </w:r>
      <w:r w:rsidR="001C5125">
        <w:rPr>
          <w:rFonts w:cs="Arial"/>
          <w:bCs/>
          <w:sz w:val="24"/>
          <w:szCs w:val="24"/>
        </w:rPr>
        <w:t>(“in the style of the chapel”</w:t>
      </w:r>
      <w:r w:rsidR="009E3783">
        <w:rPr>
          <w:rFonts w:cs="Arial"/>
          <w:bCs/>
          <w:sz w:val="24"/>
          <w:szCs w:val="24"/>
        </w:rPr>
        <w:t xml:space="preserve"> in Italian): music</w:t>
      </w:r>
      <w:r w:rsidRPr="001C5125">
        <w:rPr>
          <w:rFonts w:cs="Arial"/>
          <w:b/>
          <w:sz w:val="24"/>
          <w:szCs w:val="24"/>
        </w:rPr>
        <w:t xml:space="preserve"> </w:t>
      </w:r>
      <w:r w:rsidRPr="007666A2">
        <w:rPr>
          <w:rFonts w:cs="Arial"/>
          <w:bCs/>
          <w:sz w:val="24"/>
          <w:szCs w:val="24"/>
        </w:rPr>
        <w:t xml:space="preserve">performed without </w:t>
      </w:r>
      <w:r w:rsidR="009E3783">
        <w:rPr>
          <w:rFonts w:cs="Arial"/>
          <w:bCs/>
          <w:sz w:val="24"/>
          <w:szCs w:val="24"/>
        </w:rPr>
        <w:t xml:space="preserve">instrumental </w:t>
      </w:r>
      <w:r w:rsidRPr="007666A2">
        <w:rPr>
          <w:rFonts w:cs="Arial"/>
          <w:bCs/>
          <w:sz w:val="24"/>
          <w:szCs w:val="24"/>
        </w:rPr>
        <w:t>accompaniment.</w:t>
      </w:r>
    </w:p>
    <w:p w14:paraId="6A389DAE" w14:textId="77777777" w:rsidR="002516A3" w:rsidRPr="007666A2" w:rsidRDefault="002516A3" w:rsidP="004B4473">
      <w:pPr>
        <w:pStyle w:val="NoSpacing"/>
        <w:tabs>
          <w:tab w:val="left" w:pos="10440"/>
          <w:tab w:val="left" w:pos="10530"/>
        </w:tabs>
        <w:ind w:left="-360" w:right="-360"/>
        <w:rPr>
          <w:bCs/>
          <w:sz w:val="24"/>
          <w:szCs w:val="24"/>
        </w:rPr>
      </w:pPr>
    </w:p>
    <w:p w14:paraId="1840D9EB" w14:textId="74F14308" w:rsidR="002516A3" w:rsidRPr="007666A2" w:rsidRDefault="00051984" w:rsidP="00051984">
      <w:pPr>
        <w:pStyle w:val="NoSpacing"/>
        <w:tabs>
          <w:tab w:val="left" w:pos="10440"/>
          <w:tab w:val="left" w:pos="10530"/>
        </w:tabs>
        <w:ind w:left="-360" w:right="-360"/>
        <w:rPr>
          <w:rFonts w:cs="Arial"/>
          <w:bCs/>
          <w:sz w:val="24"/>
          <w:szCs w:val="24"/>
        </w:rPr>
      </w:pPr>
      <w:r w:rsidRPr="00792D47">
        <w:rPr>
          <w:rFonts w:ascii="Times New Roman" w:hAnsi="Times New Roman" w:cs="Times New Roman"/>
          <w:b/>
          <w:i/>
          <w:iCs/>
          <w:sz w:val="24"/>
          <w:szCs w:val="24"/>
        </w:rPr>
        <w:t>Accelerando</w:t>
      </w:r>
      <w:r w:rsidRPr="00792D47">
        <w:rPr>
          <w:rFonts w:ascii="Times New Roman" w:hAnsi="Times New Roman" w:cs="Times New Roman"/>
          <w:bCs/>
          <w:i/>
          <w:iCs/>
          <w:sz w:val="24"/>
          <w:szCs w:val="24"/>
        </w:rPr>
        <w:t xml:space="preserve"> </w:t>
      </w:r>
      <w:r w:rsidRPr="00792D47">
        <w:rPr>
          <w:rFonts w:ascii="Times New Roman" w:hAnsi="Times New Roman" w:cs="Times New Roman"/>
          <w:b/>
          <w:i/>
          <w:iCs/>
          <w:sz w:val="24"/>
          <w:szCs w:val="24"/>
        </w:rPr>
        <w:t>(accel.)</w:t>
      </w:r>
      <w:r w:rsidRPr="00792D47">
        <w:rPr>
          <w:rFonts w:ascii="Times New Roman" w:hAnsi="Times New Roman" w:cs="Times New Roman"/>
          <w:bCs/>
          <w:sz w:val="24"/>
          <w:szCs w:val="24"/>
        </w:rPr>
        <w:t>:</w:t>
      </w:r>
      <w:r w:rsidRPr="007666A2">
        <w:rPr>
          <w:rFonts w:cs="Arial"/>
          <w:bCs/>
          <w:sz w:val="24"/>
          <w:szCs w:val="24"/>
        </w:rPr>
        <w:t xml:space="preserve"> gradually faster (accelerating).</w:t>
      </w:r>
    </w:p>
    <w:p w14:paraId="0119ED48" w14:textId="77777777" w:rsidR="004B4473" w:rsidRPr="007666A2" w:rsidRDefault="004B4473" w:rsidP="004B4473">
      <w:pPr>
        <w:pStyle w:val="NoSpacing"/>
        <w:tabs>
          <w:tab w:val="left" w:pos="10440"/>
          <w:tab w:val="left" w:pos="10530"/>
        </w:tabs>
        <w:ind w:left="-360" w:right="-360"/>
        <w:rPr>
          <w:bCs/>
          <w:sz w:val="24"/>
          <w:szCs w:val="24"/>
        </w:rPr>
      </w:pPr>
    </w:p>
    <w:p w14:paraId="46A2DE94" w14:textId="66A57CC5" w:rsidR="00174783" w:rsidRDefault="00174783" w:rsidP="00F35F25">
      <w:pPr>
        <w:pStyle w:val="NoSpacing"/>
        <w:tabs>
          <w:tab w:val="left" w:pos="10440"/>
          <w:tab w:val="left" w:pos="10530"/>
        </w:tabs>
        <w:ind w:left="-360" w:right="-360"/>
        <w:rPr>
          <w:rFonts w:cs="Arial"/>
          <w:bCs/>
          <w:sz w:val="24"/>
          <w:szCs w:val="24"/>
        </w:rPr>
      </w:pPr>
      <w:r w:rsidRPr="006A1091">
        <w:rPr>
          <w:rFonts w:cs="Arial"/>
          <w:b/>
          <w:sz w:val="24"/>
          <w:szCs w:val="24"/>
        </w:rPr>
        <w:t>Accent</w:t>
      </w:r>
      <w:r w:rsidRPr="007666A2">
        <w:rPr>
          <w:rFonts w:cs="Arial"/>
          <w:bCs/>
          <w:sz w:val="24"/>
          <w:szCs w:val="24"/>
        </w:rPr>
        <w:t>:</w:t>
      </w:r>
      <w:r w:rsidR="006A1091">
        <w:rPr>
          <w:rFonts w:cs="Arial"/>
          <w:bCs/>
          <w:sz w:val="24"/>
          <w:szCs w:val="24"/>
        </w:rPr>
        <w:t xml:space="preserve"> emphasizing a note by making it louder. </w:t>
      </w:r>
    </w:p>
    <w:p w14:paraId="07978709" w14:textId="77777777" w:rsidR="00792D47" w:rsidRDefault="00792D47" w:rsidP="00F35F25">
      <w:pPr>
        <w:pStyle w:val="NoSpacing"/>
        <w:tabs>
          <w:tab w:val="left" w:pos="10440"/>
          <w:tab w:val="left" w:pos="10530"/>
        </w:tabs>
        <w:ind w:left="-360" w:right="-360"/>
        <w:rPr>
          <w:rFonts w:cs="Arial"/>
          <w:bCs/>
          <w:sz w:val="24"/>
          <w:szCs w:val="24"/>
        </w:rPr>
      </w:pPr>
    </w:p>
    <w:p w14:paraId="110C1EF1" w14:textId="75B07CF0" w:rsidR="00792D47" w:rsidRDefault="00792D47" w:rsidP="00F35F25">
      <w:pPr>
        <w:pStyle w:val="NoSpacing"/>
        <w:tabs>
          <w:tab w:val="left" w:pos="10440"/>
          <w:tab w:val="left" w:pos="10530"/>
        </w:tabs>
        <w:ind w:left="-360" w:right="-360"/>
        <w:rPr>
          <w:rFonts w:cs="Arial"/>
          <w:bCs/>
          <w:sz w:val="24"/>
          <w:szCs w:val="24"/>
        </w:rPr>
      </w:pPr>
      <w:r>
        <w:rPr>
          <w:rFonts w:cs="Arial"/>
          <w:b/>
          <w:sz w:val="24"/>
          <w:szCs w:val="24"/>
        </w:rPr>
        <w:t>Accompaniment</w:t>
      </w:r>
      <w:r w:rsidR="00327637">
        <w:rPr>
          <w:rFonts w:cs="Arial"/>
          <w:b/>
          <w:sz w:val="24"/>
          <w:szCs w:val="24"/>
        </w:rPr>
        <w:t xml:space="preserve"> </w:t>
      </w:r>
      <w:r w:rsidR="00327637">
        <w:rPr>
          <w:rFonts w:cs="Arial"/>
          <w:bCs/>
          <w:sz w:val="24"/>
          <w:szCs w:val="24"/>
        </w:rPr>
        <w:t>(Brahms)</w:t>
      </w:r>
      <w:r>
        <w:rPr>
          <w:rFonts w:cs="Arial"/>
          <w:bCs/>
          <w:sz w:val="24"/>
          <w:szCs w:val="24"/>
        </w:rPr>
        <w:t>: a musical part that supports the melody.</w:t>
      </w:r>
    </w:p>
    <w:p w14:paraId="599D41A4" w14:textId="77777777" w:rsidR="00327637" w:rsidRDefault="00327637" w:rsidP="00F35F25">
      <w:pPr>
        <w:pStyle w:val="NoSpacing"/>
        <w:tabs>
          <w:tab w:val="left" w:pos="10440"/>
          <w:tab w:val="left" w:pos="10530"/>
        </w:tabs>
        <w:ind w:left="-360" w:right="-360"/>
        <w:rPr>
          <w:rFonts w:cs="Arial"/>
          <w:bCs/>
          <w:sz w:val="24"/>
          <w:szCs w:val="24"/>
        </w:rPr>
      </w:pPr>
    </w:p>
    <w:p w14:paraId="7D46BAC9" w14:textId="0EB5E832" w:rsidR="00327637" w:rsidRPr="00327637" w:rsidRDefault="00327637" w:rsidP="00F35F25">
      <w:pPr>
        <w:pStyle w:val="NoSpacing"/>
        <w:tabs>
          <w:tab w:val="left" w:pos="10440"/>
          <w:tab w:val="left" w:pos="10530"/>
        </w:tabs>
        <w:ind w:left="-360" w:right="-360"/>
        <w:rPr>
          <w:rFonts w:cs="Arial"/>
          <w:bCs/>
          <w:sz w:val="24"/>
          <w:szCs w:val="24"/>
        </w:rPr>
      </w:pPr>
      <w:r>
        <w:rPr>
          <w:rFonts w:cs="Arial"/>
          <w:b/>
          <w:sz w:val="24"/>
          <w:szCs w:val="24"/>
        </w:rPr>
        <w:t xml:space="preserve">Accompaniment </w:t>
      </w:r>
      <w:r>
        <w:rPr>
          <w:rFonts w:cs="Arial"/>
          <w:bCs/>
          <w:sz w:val="24"/>
          <w:szCs w:val="24"/>
        </w:rPr>
        <w:t>(Schubert): a musical part that supports or partners with a solo instrument, voice, or group.</w:t>
      </w:r>
    </w:p>
    <w:p w14:paraId="6540AF52" w14:textId="77777777" w:rsidR="003B0086" w:rsidRPr="007666A2" w:rsidRDefault="003B0086" w:rsidP="00F35F25">
      <w:pPr>
        <w:pStyle w:val="NoSpacing"/>
        <w:tabs>
          <w:tab w:val="left" w:pos="10440"/>
          <w:tab w:val="left" w:pos="10530"/>
        </w:tabs>
        <w:ind w:left="-360" w:right="-360"/>
        <w:rPr>
          <w:bCs/>
          <w:sz w:val="24"/>
          <w:szCs w:val="24"/>
        </w:rPr>
      </w:pPr>
    </w:p>
    <w:p w14:paraId="2D1735F8" w14:textId="739973F1" w:rsidR="00F35F25" w:rsidRPr="007666A2" w:rsidRDefault="00F35F25" w:rsidP="00F35F25">
      <w:pPr>
        <w:pStyle w:val="NoSpacing"/>
        <w:tabs>
          <w:tab w:val="left" w:pos="10440"/>
          <w:tab w:val="left" w:pos="10530"/>
        </w:tabs>
        <w:ind w:left="-360" w:right="-360"/>
        <w:rPr>
          <w:bCs/>
          <w:sz w:val="24"/>
          <w:szCs w:val="24"/>
        </w:rPr>
      </w:pPr>
      <w:r w:rsidRPr="009E3783">
        <w:rPr>
          <w:b/>
          <w:sz w:val="24"/>
          <w:szCs w:val="24"/>
        </w:rPr>
        <w:t>Alto</w:t>
      </w:r>
      <w:r w:rsidRPr="007666A2">
        <w:rPr>
          <w:bCs/>
          <w:sz w:val="24"/>
          <w:szCs w:val="24"/>
        </w:rPr>
        <w:t>: low female singing voice, abbreviated “A.”</w:t>
      </w:r>
    </w:p>
    <w:p w14:paraId="1EE89660" w14:textId="77777777" w:rsidR="00097984" w:rsidRDefault="00097984" w:rsidP="00F35F25">
      <w:pPr>
        <w:pStyle w:val="NoSpacing"/>
        <w:tabs>
          <w:tab w:val="left" w:pos="10440"/>
          <w:tab w:val="left" w:pos="10530"/>
        </w:tabs>
        <w:ind w:left="-360" w:right="-360"/>
        <w:rPr>
          <w:bCs/>
          <w:sz w:val="24"/>
          <w:szCs w:val="24"/>
        </w:rPr>
      </w:pPr>
    </w:p>
    <w:p w14:paraId="622BC8DA" w14:textId="6101E414" w:rsidR="00097984" w:rsidRDefault="00097984" w:rsidP="00F35F25">
      <w:pPr>
        <w:pStyle w:val="NoSpacing"/>
        <w:tabs>
          <w:tab w:val="left" w:pos="10440"/>
          <w:tab w:val="left" w:pos="10530"/>
        </w:tabs>
        <w:ind w:left="-360" w:right="-360"/>
        <w:rPr>
          <w:rFonts w:cstheme="minorHAnsi"/>
          <w:bCs/>
          <w:sz w:val="24"/>
          <w:szCs w:val="24"/>
        </w:rPr>
      </w:pPr>
      <w:r>
        <w:rPr>
          <w:rFonts w:ascii="Times New Roman" w:hAnsi="Times New Roman" w:cs="Times New Roman"/>
          <w:b/>
          <w:i/>
          <w:iCs/>
          <w:sz w:val="24"/>
          <w:szCs w:val="24"/>
        </w:rPr>
        <w:t>Allegro, con molto fuoco</w:t>
      </w:r>
      <w:r>
        <w:rPr>
          <w:rFonts w:cstheme="minorHAnsi"/>
          <w:bCs/>
          <w:sz w:val="24"/>
          <w:szCs w:val="24"/>
        </w:rPr>
        <w:t>: cheerful (fast), with much fire, or passionately.</w:t>
      </w:r>
    </w:p>
    <w:p w14:paraId="6D4995E0" w14:textId="77777777" w:rsidR="00C56614" w:rsidRDefault="00C56614" w:rsidP="00F35F25">
      <w:pPr>
        <w:pStyle w:val="NoSpacing"/>
        <w:tabs>
          <w:tab w:val="left" w:pos="10440"/>
          <w:tab w:val="left" w:pos="10530"/>
        </w:tabs>
        <w:ind w:left="-360" w:right="-360"/>
        <w:rPr>
          <w:rFonts w:cstheme="minorHAnsi"/>
          <w:bCs/>
          <w:sz w:val="24"/>
          <w:szCs w:val="24"/>
        </w:rPr>
      </w:pPr>
    </w:p>
    <w:p w14:paraId="31496A4A" w14:textId="2097B31A" w:rsidR="00C56614" w:rsidRPr="00C56614" w:rsidRDefault="00C56614" w:rsidP="00F35F25">
      <w:pPr>
        <w:pStyle w:val="NoSpacing"/>
        <w:tabs>
          <w:tab w:val="left" w:pos="10440"/>
          <w:tab w:val="left" w:pos="10530"/>
        </w:tabs>
        <w:ind w:left="-360" w:right="-360"/>
        <w:rPr>
          <w:rFonts w:cstheme="minorHAnsi"/>
          <w:bCs/>
          <w:sz w:val="24"/>
          <w:szCs w:val="24"/>
        </w:rPr>
      </w:pPr>
      <w:r>
        <w:rPr>
          <w:rFonts w:cstheme="minorHAnsi"/>
          <w:b/>
          <w:sz w:val="24"/>
          <w:szCs w:val="24"/>
        </w:rPr>
        <w:t>Andalusia</w:t>
      </w:r>
      <w:r>
        <w:rPr>
          <w:rFonts w:cstheme="minorHAnsi"/>
          <w:bCs/>
          <w:sz w:val="24"/>
          <w:szCs w:val="24"/>
        </w:rPr>
        <w:t>: a large region on the southern coast of Spain.</w:t>
      </w:r>
    </w:p>
    <w:p w14:paraId="10747C0D" w14:textId="77777777" w:rsidR="009E3783" w:rsidRDefault="009E3783" w:rsidP="00F35F25">
      <w:pPr>
        <w:pStyle w:val="NoSpacing"/>
        <w:tabs>
          <w:tab w:val="left" w:pos="10440"/>
          <w:tab w:val="left" w:pos="10530"/>
        </w:tabs>
        <w:ind w:left="-360" w:right="-360"/>
        <w:rPr>
          <w:bCs/>
          <w:sz w:val="24"/>
          <w:szCs w:val="24"/>
        </w:rPr>
      </w:pPr>
    </w:p>
    <w:p w14:paraId="095FD379" w14:textId="76BEAC22" w:rsidR="009E3783" w:rsidRPr="009E3783" w:rsidRDefault="009E3783" w:rsidP="00F35F25">
      <w:pPr>
        <w:pStyle w:val="NoSpacing"/>
        <w:tabs>
          <w:tab w:val="left" w:pos="10440"/>
          <w:tab w:val="left" w:pos="10530"/>
        </w:tabs>
        <w:ind w:left="-360" w:right="-360"/>
        <w:rPr>
          <w:bCs/>
          <w:sz w:val="24"/>
          <w:szCs w:val="24"/>
        </w:rPr>
      </w:pPr>
      <w:r>
        <w:rPr>
          <w:b/>
          <w:sz w:val="24"/>
          <w:szCs w:val="24"/>
        </w:rPr>
        <w:t>Antiphony</w:t>
      </w:r>
      <w:r>
        <w:rPr>
          <w:bCs/>
          <w:sz w:val="24"/>
          <w:szCs w:val="24"/>
        </w:rPr>
        <w:t>: a performance style in which musicians are divided into two or more groups, performing alternately as separate groups and together.</w:t>
      </w:r>
    </w:p>
    <w:p w14:paraId="2DBD2338" w14:textId="77777777" w:rsidR="00E65D1C" w:rsidRPr="007666A2" w:rsidRDefault="00E65D1C" w:rsidP="00F35F25">
      <w:pPr>
        <w:pStyle w:val="NoSpacing"/>
        <w:tabs>
          <w:tab w:val="left" w:pos="10440"/>
          <w:tab w:val="left" w:pos="10530"/>
        </w:tabs>
        <w:ind w:left="-360" w:right="-360"/>
        <w:rPr>
          <w:bCs/>
          <w:sz w:val="24"/>
          <w:szCs w:val="24"/>
        </w:rPr>
      </w:pPr>
    </w:p>
    <w:p w14:paraId="503A0186" w14:textId="441A12EA" w:rsidR="004B4473" w:rsidRPr="007666A2" w:rsidRDefault="004B4473" w:rsidP="004B4473">
      <w:pPr>
        <w:pStyle w:val="NoSpacing"/>
        <w:tabs>
          <w:tab w:val="left" w:pos="10440"/>
          <w:tab w:val="left" w:pos="10530"/>
        </w:tabs>
        <w:ind w:left="-360" w:right="-360"/>
        <w:rPr>
          <w:bCs/>
          <w:sz w:val="24"/>
          <w:szCs w:val="24"/>
        </w:rPr>
      </w:pPr>
      <w:r w:rsidRPr="00F044FE">
        <w:rPr>
          <w:b/>
          <w:i/>
          <w:iCs/>
          <w:sz w:val="24"/>
          <w:szCs w:val="24"/>
        </w:rPr>
        <w:t>Arco</w:t>
      </w:r>
      <w:r w:rsidRPr="007666A2">
        <w:rPr>
          <w:bCs/>
          <w:sz w:val="24"/>
          <w:szCs w:val="24"/>
        </w:rPr>
        <w:t>: a type of articulation that indicates that the strings of a stringed instrument are to be played with a bow.</w:t>
      </w:r>
    </w:p>
    <w:p w14:paraId="6885010E" w14:textId="77777777" w:rsidR="004B4473" w:rsidRPr="007666A2" w:rsidRDefault="004B4473" w:rsidP="00F35F25">
      <w:pPr>
        <w:pStyle w:val="NoSpacing"/>
        <w:tabs>
          <w:tab w:val="left" w:pos="10440"/>
          <w:tab w:val="left" w:pos="10530"/>
        </w:tabs>
        <w:ind w:left="-360" w:right="-360"/>
        <w:rPr>
          <w:bCs/>
          <w:sz w:val="24"/>
          <w:szCs w:val="24"/>
        </w:rPr>
      </w:pPr>
    </w:p>
    <w:p w14:paraId="408252D4" w14:textId="0BDE7D54" w:rsidR="00E65D1C" w:rsidRDefault="00E65D1C" w:rsidP="00F35F25">
      <w:pPr>
        <w:pStyle w:val="NoSpacing"/>
        <w:tabs>
          <w:tab w:val="left" w:pos="10440"/>
          <w:tab w:val="left" w:pos="10530"/>
        </w:tabs>
        <w:ind w:left="-360" w:right="-360"/>
        <w:rPr>
          <w:bCs/>
          <w:sz w:val="24"/>
          <w:szCs w:val="24"/>
        </w:rPr>
      </w:pPr>
      <w:r w:rsidRPr="00675BFF">
        <w:rPr>
          <w:b/>
          <w:sz w:val="24"/>
          <w:szCs w:val="24"/>
        </w:rPr>
        <w:t>Argentina</w:t>
      </w:r>
      <w:r w:rsidRPr="007666A2">
        <w:rPr>
          <w:bCs/>
          <w:sz w:val="24"/>
          <w:szCs w:val="24"/>
        </w:rPr>
        <w:t>: a large country in southeaster</w:t>
      </w:r>
      <w:r w:rsidR="00675BFF">
        <w:rPr>
          <w:bCs/>
          <w:sz w:val="24"/>
          <w:szCs w:val="24"/>
        </w:rPr>
        <w:t>n</w:t>
      </w:r>
      <w:r w:rsidRPr="007666A2">
        <w:rPr>
          <w:bCs/>
          <w:sz w:val="24"/>
          <w:szCs w:val="24"/>
        </w:rPr>
        <w:t xml:space="preserve"> South America. Its capital city is Buenos Aires.</w:t>
      </w:r>
    </w:p>
    <w:p w14:paraId="53957243" w14:textId="77777777" w:rsidR="007268DA" w:rsidRDefault="007268DA" w:rsidP="00F35F25">
      <w:pPr>
        <w:pStyle w:val="NoSpacing"/>
        <w:tabs>
          <w:tab w:val="left" w:pos="10440"/>
          <w:tab w:val="left" w:pos="10530"/>
        </w:tabs>
        <w:ind w:left="-360" w:right="-360"/>
        <w:rPr>
          <w:bCs/>
          <w:sz w:val="24"/>
          <w:szCs w:val="24"/>
        </w:rPr>
      </w:pPr>
    </w:p>
    <w:p w14:paraId="5D805814" w14:textId="04183C72" w:rsidR="007268DA" w:rsidRPr="007268DA" w:rsidRDefault="007268DA" w:rsidP="00F35F25">
      <w:pPr>
        <w:pStyle w:val="NoSpacing"/>
        <w:tabs>
          <w:tab w:val="left" w:pos="10440"/>
          <w:tab w:val="left" w:pos="10530"/>
        </w:tabs>
        <w:ind w:left="-360" w:right="-360"/>
        <w:rPr>
          <w:bCs/>
          <w:sz w:val="24"/>
          <w:szCs w:val="24"/>
        </w:rPr>
      </w:pPr>
      <w:r>
        <w:rPr>
          <w:b/>
          <w:sz w:val="24"/>
          <w:szCs w:val="24"/>
        </w:rPr>
        <w:t>Armenia</w:t>
      </w:r>
      <w:r>
        <w:rPr>
          <w:bCs/>
          <w:sz w:val="24"/>
          <w:szCs w:val="24"/>
        </w:rPr>
        <w:t xml:space="preserve">: a former Soviet republic in the </w:t>
      </w:r>
      <w:r w:rsidR="003E05DF">
        <w:rPr>
          <w:bCs/>
          <w:sz w:val="24"/>
          <w:szCs w:val="24"/>
        </w:rPr>
        <w:t>Caucasus Mountain</w:t>
      </w:r>
      <w:r>
        <w:rPr>
          <w:bCs/>
          <w:sz w:val="24"/>
          <w:szCs w:val="24"/>
        </w:rPr>
        <w:t xml:space="preserve"> region between Asia and Europe.</w:t>
      </w:r>
    </w:p>
    <w:p w14:paraId="42312553" w14:textId="7271BA2A" w:rsidR="00926B0D" w:rsidRPr="007666A2" w:rsidRDefault="00926B0D" w:rsidP="00F35F25">
      <w:pPr>
        <w:pStyle w:val="NoSpacing"/>
        <w:tabs>
          <w:tab w:val="left" w:pos="10440"/>
          <w:tab w:val="left" w:pos="10530"/>
        </w:tabs>
        <w:ind w:left="-360" w:right="-360"/>
        <w:rPr>
          <w:bCs/>
          <w:sz w:val="24"/>
          <w:szCs w:val="24"/>
        </w:rPr>
      </w:pPr>
    </w:p>
    <w:p w14:paraId="3AFBE68A" w14:textId="0DF4AC22" w:rsidR="007666A2" w:rsidRPr="007666A2" w:rsidRDefault="007666A2" w:rsidP="00F35F25">
      <w:pPr>
        <w:pStyle w:val="NoSpacing"/>
        <w:tabs>
          <w:tab w:val="left" w:pos="10440"/>
          <w:tab w:val="left" w:pos="10530"/>
        </w:tabs>
        <w:ind w:left="-360" w:right="-360"/>
        <w:rPr>
          <w:bCs/>
          <w:sz w:val="24"/>
          <w:szCs w:val="24"/>
        </w:rPr>
      </w:pPr>
      <w:r>
        <w:rPr>
          <w:b/>
          <w:i/>
          <w:iCs/>
          <w:sz w:val="24"/>
          <w:szCs w:val="24"/>
        </w:rPr>
        <w:t>Arpeggio</w:t>
      </w:r>
      <w:r>
        <w:rPr>
          <w:bCs/>
          <w:sz w:val="24"/>
          <w:szCs w:val="24"/>
        </w:rPr>
        <w:t xml:space="preserve"> (ar-PEH-djo) or broken chord (“to play on a harp” in Italian): a style of playing a chord where individual pitches are sounded in succession rather than together. </w:t>
      </w:r>
    </w:p>
    <w:p w14:paraId="06BCA537" w14:textId="77777777" w:rsidR="003D2E51" w:rsidRPr="007666A2" w:rsidRDefault="003D2E51" w:rsidP="00F35F25">
      <w:pPr>
        <w:pStyle w:val="NoSpacing"/>
        <w:tabs>
          <w:tab w:val="left" w:pos="10440"/>
          <w:tab w:val="left" w:pos="10530"/>
        </w:tabs>
        <w:ind w:left="-360" w:right="-360"/>
        <w:rPr>
          <w:bCs/>
          <w:sz w:val="24"/>
          <w:szCs w:val="24"/>
        </w:rPr>
      </w:pPr>
    </w:p>
    <w:p w14:paraId="0FFFD55F" w14:textId="4550F195" w:rsidR="00926B0D" w:rsidRDefault="00926B0D" w:rsidP="00F35F25">
      <w:pPr>
        <w:pStyle w:val="NoSpacing"/>
        <w:tabs>
          <w:tab w:val="left" w:pos="10440"/>
          <w:tab w:val="left" w:pos="10530"/>
        </w:tabs>
        <w:ind w:left="-360" w:right="-360"/>
        <w:rPr>
          <w:bCs/>
          <w:sz w:val="24"/>
          <w:szCs w:val="24"/>
        </w:rPr>
      </w:pPr>
      <w:r w:rsidRPr="003E05DF">
        <w:rPr>
          <w:b/>
          <w:sz w:val="24"/>
          <w:szCs w:val="24"/>
        </w:rPr>
        <w:t>Articulation</w:t>
      </w:r>
      <w:r w:rsidRPr="007666A2">
        <w:rPr>
          <w:bCs/>
          <w:sz w:val="24"/>
          <w:szCs w:val="24"/>
        </w:rPr>
        <w:t xml:space="preserve">: the </w:t>
      </w:r>
      <w:r w:rsidR="00DE3C22">
        <w:rPr>
          <w:bCs/>
          <w:sz w:val="24"/>
          <w:szCs w:val="24"/>
        </w:rPr>
        <w:t>many different ways that notes can be played on instruments, such as the style of attack and the manner in which notes are connected or separated.</w:t>
      </w:r>
    </w:p>
    <w:p w14:paraId="260015C9" w14:textId="77777777" w:rsidR="0085262C" w:rsidRDefault="0085262C" w:rsidP="00F35F25">
      <w:pPr>
        <w:pStyle w:val="NoSpacing"/>
        <w:tabs>
          <w:tab w:val="left" w:pos="10440"/>
          <w:tab w:val="left" w:pos="10530"/>
        </w:tabs>
        <w:ind w:left="-360" w:right="-360"/>
        <w:rPr>
          <w:bCs/>
          <w:sz w:val="24"/>
          <w:szCs w:val="24"/>
        </w:rPr>
      </w:pPr>
    </w:p>
    <w:p w14:paraId="69E96D13" w14:textId="27BF7323" w:rsidR="0085262C" w:rsidRPr="0085262C" w:rsidRDefault="0085262C" w:rsidP="00F35F25">
      <w:pPr>
        <w:pStyle w:val="NoSpacing"/>
        <w:tabs>
          <w:tab w:val="left" w:pos="10440"/>
          <w:tab w:val="left" w:pos="10530"/>
        </w:tabs>
        <w:ind w:left="-360" w:right="-360"/>
        <w:rPr>
          <w:bCs/>
          <w:sz w:val="24"/>
          <w:szCs w:val="24"/>
        </w:rPr>
      </w:pPr>
      <w:r>
        <w:rPr>
          <w:b/>
          <w:sz w:val="24"/>
          <w:szCs w:val="24"/>
        </w:rPr>
        <w:t>Ballad</w:t>
      </w:r>
      <w:r>
        <w:rPr>
          <w:bCs/>
          <w:sz w:val="24"/>
          <w:szCs w:val="24"/>
        </w:rPr>
        <w:t>: a song that tells a story.</w:t>
      </w:r>
    </w:p>
    <w:p w14:paraId="79642793" w14:textId="77777777" w:rsidR="00C213E1" w:rsidRPr="007666A2" w:rsidRDefault="00C213E1" w:rsidP="008B45A2">
      <w:pPr>
        <w:pStyle w:val="NoSpacing"/>
        <w:ind w:left="-360" w:right="-360"/>
        <w:rPr>
          <w:rFonts w:cs="Arial"/>
          <w:bCs/>
          <w:i/>
          <w:iCs/>
          <w:sz w:val="24"/>
          <w:szCs w:val="24"/>
        </w:rPr>
      </w:pPr>
    </w:p>
    <w:p w14:paraId="3471BD51" w14:textId="76B0C8C6" w:rsidR="004318F6" w:rsidRPr="007666A2" w:rsidRDefault="004318F6" w:rsidP="008B45A2">
      <w:pPr>
        <w:pStyle w:val="NoSpacing"/>
        <w:ind w:left="-360" w:right="-360"/>
        <w:rPr>
          <w:rFonts w:cs="Arial"/>
          <w:bCs/>
          <w:sz w:val="24"/>
          <w:szCs w:val="24"/>
        </w:rPr>
      </w:pPr>
      <w:r w:rsidRPr="00C56614">
        <w:rPr>
          <w:rFonts w:cs="Arial"/>
          <w:b/>
          <w:sz w:val="24"/>
          <w:szCs w:val="24"/>
        </w:rPr>
        <w:t>Ballet</w:t>
      </w:r>
      <w:r w:rsidRPr="007666A2">
        <w:rPr>
          <w:rFonts w:cs="Arial"/>
          <w:bCs/>
          <w:sz w:val="24"/>
          <w:szCs w:val="24"/>
        </w:rPr>
        <w:t>: a story told through music and dancing, performed on a stage with costumes, sets, and lighting.</w:t>
      </w:r>
    </w:p>
    <w:p w14:paraId="0E008B6B" w14:textId="45F14A1C" w:rsidR="00404458" w:rsidRPr="007666A2" w:rsidRDefault="00404458" w:rsidP="008B45A2">
      <w:pPr>
        <w:pStyle w:val="NoSpacing"/>
        <w:ind w:left="-360" w:right="-360"/>
        <w:rPr>
          <w:rFonts w:cs="Arial"/>
          <w:bCs/>
          <w:sz w:val="24"/>
          <w:szCs w:val="24"/>
        </w:rPr>
      </w:pPr>
    </w:p>
    <w:p w14:paraId="2D181D01" w14:textId="77134392" w:rsidR="005217F6" w:rsidRDefault="00404458" w:rsidP="00D25B9F">
      <w:pPr>
        <w:pStyle w:val="NoSpacing"/>
        <w:ind w:left="-360" w:right="-360"/>
        <w:rPr>
          <w:rFonts w:cs="Arial"/>
          <w:bCs/>
          <w:sz w:val="24"/>
          <w:szCs w:val="24"/>
        </w:rPr>
      </w:pPr>
      <w:r w:rsidRPr="0035631A">
        <w:rPr>
          <w:rFonts w:cs="Arial"/>
          <w:b/>
          <w:sz w:val="24"/>
          <w:szCs w:val="24"/>
        </w:rPr>
        <w:t>Band</w:t>
      </w:r>
      <w:r w:rsidRPr="007666A2">
        <w:rPr>
          <w:rFonts w:cs="Arial"/>
          <w:bCs/>
          <w:sz w:val="24"/>
          <w:szCs w:val="24"/>
        </w:rPr>
        <w:t>: a group of musicians who play instruments</w:t>
      </w:r>
      <w:r w:rsidR="007268DA">
        <w:rPr>
          <w:rFonts w:cs="Arial"/>
          <w:bCs/>
          <w:sz w:val="24"/>
          <w:szCs w:val="24"/>
        </w:rPr>
        <w:t xml:space="preserve"> together</w:t>
      </w:r>
      <w:r w:rsidRPr="007666A2">
        <w:rPr>
          <w:rFonts w:cs="Arial"/>
          <w:bCs/>
          <w:sz w:val="24"/>
          <w:szCs w:val="24"/>
        </w:rPr>
        <w:t>.</w:t>
      </w:r>
    </w:p>
    <w:p w14:paraId="5210196C" w14:textId="77777777" w:rsidR="003A412B" w:rsidRDefault="003A412B" w:rsidP="00D25B9F">
      <w:pPr>
        <w:pStyle w:val="NoSpacing"/>
        <w:ind w:left="-360" w:right="-360"/>
        <w:rPr>
          <w:rFonts w:cs="Arial"/>
          <w:bCs/>
          <w:sz w:val="24"/>
          <w:szCs w:val="24"/>
        </w:rPr>
      </w:pPr>
    </w:p>
    <w:p w14:paraId="3C8783FC" w14:textId="39142AC1" w:rsidR="003A412B" w:rsidRPr="003A412B" w:rsidRDefault="003A412B" w:rsidP="00D25B9F">
      <w:pPr>
        <w:pStyle w:val="NoSpacing"/>
        <w:ind w:left="-360" w:right="-360"/>
        <w:rPr>
          <w:rFonts w:cs="Arial"/>
          <w:bCs/>
          <w:sz w:val="24"/>
          <w:szCs w:val="24"/>
        </w:rPr>
      </w:pPr>
      <w:r>
        <w:rPr>
          <w:rFonts w:cs="Arial"/>
          <w:b/>
          <w:sz w:val="24"/>
          <w:szCs w:val="24"/>
        </w:rPr>
        <w:t>Baritone</w:t>
      </w:r>
      <w:r>
        <w:rPr>
          <w:rFonts w:cs="Arial"/>
          <w:bCs/>
          <w:sz w:val="24"/>
          <w:szCs w:val="24"/>
        </w:rPr>
        <w:t>: the most common male singing voice, loser than tenor and higher than bass.</w:t>
      </w:r>
    </w:p>
    <w:p w14:paraId="020FEF8B" w14:textId="77777777" w:rsidR="0066078B" w:rsidRPr="007666A2" w:rsidRDefault="0066078B" w:rsidP="005217F6">
      <w:pPr>
        <w:pStyle w:val="NoSpacing"/>
        <w:tabs>
          <w:tab w:val="left" w:pos="10440"/>
          <w:tab w:val="left" w:pos="10530"/>
        </w:tabs>
        <w:ind w:left="-360" w:right="-360"/>
        <w:rPr>
          <w:bCs/>
          <w:sz w:val="24"/>
          <w:szCs w:val="24"/>
        </w:rPr>
      </w:pPr>
    </w:p>
    <w:p w14:paraId="33CF50F4" w14:textId="55B90B8C" w:rsidR="005217F6" w:rsidRPr="007666A2" w:rsidRDefault="005217F6" w:rsidP="005217F6">
      <w:pPr>
        <w:pStyle w:val="NoSpacing"/>
        <w:tabs>
          <w:tab w:val="left" w:pos="10440"/>
          <w:tab w:val="left" w:pos="10530"/>
        </w:tabs>
        <w:ind w:left="-360" w:right="-360"/>
        <w:rPr>
          <w:bCs/>
          <w:sz w:val="24"/>
          <w:szCs w:val="24"/>
        </w:rPr>
      </w:pPr>
      <w:r w:rsidRPr="009E3783">
        <w:rPr>
          <w:b/>
          <w:sz w:val="24"/>
          <w:szCs w:val="24"/>
        </w:rPr>
        <w:t>Bass</w:t>
      </w:r>
      <w:r w:rsidRPr="007666A2">
        <w:rPr>
          <w:bCs/>
          <w:sz w:val="24"/>
          <w:szCs w:val="24"/>
        </w:rPr>
        <w:t>: low male singing voice, abbreviated “B.”</w:t>
      </w:r>
    </w:p>
    <w:p w14:paraId="6C4EDCF7" w14:textId="77777777" w:rsidR="00EE0BBD" w:rsidRPr="007666A2" w:rsidRDefault="00EE0BBD" w:rsidP="005217F6">
      <w:pPr>
        <w:pStyle w:val="NoSpacing"/>
        <w:tabs>
          <w:tab w:val="left" w:pos="10440"/>
          <w:tab w:val="left" w:pos="10530"/>
        </w:tabs>
        <w:ind w:left="-360" w:right="-360"/>
        <w:rPr>
          <w:bCs/>
          <w:sz w:val="24"/>
          <w:szCs w:val="24"/>
        </w:rPr>
      </w:pPr>
    </w:p>
    <w:p w14:paraId="4D4FEA93" w14:textId="204677D4" w:rsidR="00EE0BBD" w:rsidRDefault="00EE0BBD" w:rsidP="00EE0BBD">
      <w:pPr>
        <w:pStyle w:val="NoSpacing"/>
        <w:tabs>
          <w:tab w:val="left" w:pos="10440"/>
          <w:tab w:val="left" w:pos="10530"/>
        </w:tabs>
        <w:ind w:left="-360" w:right="-360"/>
        <w:rPr>
          <w:bCs/>
          <w:sz w:val="24"/>
          <w:szCs w:val="24"/>
        </w:rPr>
      </w:pPr>
      <w:r w:rsidRPr="00F044FE">
        <w:rPr>
          <w:b/>
          <w:sz w:val="24"/>
          <w:szCs w:val="24"/>
        </w:rPr>
        <w:t>Bass clef (“F clef”)</w:t>
      </w:r>
      <w:r w:rsidRPr="00F044FE">
        <w:rPr>
          <w:bCs/>
          <w:sz w:val="24"/>
          <w:szCs w:val="24"/>
        </w:rPr>
        <w:t>:</w:t>
      </w:r>
      <w:r w:rsidRPr="007666A2">
        <w:rPr>
          <w:bCs/>
          <w:sz w:val="24"/>
          <w:szCs w:val="24"/>
        </w:rPr>
        <w:t xml:space="preserve"> a musical symbol that indicates F below middle C (line 4 on the staff). Instruments that use the bass clef include cello, double bass, bassoon, trombone, baritone, euphonium, tuba, timpani, bass guitar, piano, and harp, as well as baritone and bass voices.</w:t>
      </w:r>
    </w:p>
    <w:p w14:paraId="245CA28E" w14:textId="77777777" w:rsidR="00F97D6C" w:rsidRDefault="00F97D6C" w:rsidP="00EE0BBD">
      <w:pPr>
        <w:pStyle w:val="NoSpacing"/>
        <w:tabs>
          <w:tab w:val="left" w:pos="10440"/>
          <w:tab w:val="left" w:pos="10530"/>
        </w:tabs>
        <w:ind w:left="-360" w:right="-360"/>
        <w:rPr>
          <w:bCs/>
          <w:sz w:val="24"/>
          <w:szCs w:val="24"/>
        </w:rPr>
      </w:pPr>
    </w:p>
    <w:p w14:paraId="5026D6AC" w14:textId="36FCE71B" w:rsidR="00F97D6C" w:rsidRPr="00F97D6C" w:rsidRDefault="00F97D6C" w:rsidP="00EE0BBD">
      <w:pPr>
        <w:pStyle w:val="NoSpacing"/>
        <w:tabs>
          <w:tab w:val="left" w:pos="10440"/>
          <w:tab w:val="left" w:pos="10530"/>
        </w:tabs>
        <w:ind w:left="-360" w:right="-360"/>
        <w:rPr>
          <w:bCs/>
          <w:sz w:val="24"/>
          <w:szCs w:val="24"/>
        </w:rPr>
      </w:pPr>
      <w:r>
        <w:rPr>
          <w:b/>
          <w:i/>
          <w:iCs/>
          <w:sz w:val="24"/>
          <w:szCs w:val="24"/>
        </w:rPr>
        <w:t>Basso continuo</w:t>
      </w:r>
      <w:r>
        <w:rPr>
          <w:bCs/>
          <w:sz w:val="24"/>
          <w:szCs w:val="24"/>
        </w:rPr>
        <w:t>: a type of Baroque accompaniment in which one or more instruments (usually cello and/or harpsichord) play the bass line and chords.</w:t>
      </w:r>
    </w:p>
    <w:p w14:paraId="62B104B5" w14:textId="77777777" w:rsidR="00ED1FC8" w:rsidRDefault="00ED1FC8" w:rsidP="00EE0BBD">
      <w:pPr>
        <w:pStyle w:val="NoSpacing"/>
        <w:tabs>
          <w:tab w:val="left" w:pos="10440"/>
          <w:tab w:val="left" w:pos="10530"/>
        </w:tabs>
        <w:ind w:left="-360" w:right="-360"/>
        <w:rPr>
          <w:bCs/>
          <w:sz w:val="24"/>
          <w:szCs w:val="24"/>
        </w:rPr>
      </w:pPr>
    </w:p>
    <w:p w14:paraId="12AB9995" w14:textId="1F3ACA35" w:rsidR="00ED1FC8" w:rsidRPr="00ED1FC8" w:rsidRDefault="00ED1FC8" w:rsidP="00EE0BBD">
      <w:pPr>
        <w:pStyle w:val="NoSpacing"/>
        <w:tabs>
          <w:tab w:val="left" w:pos="10440"/>
          <w:tab w:val="left" w:pos="10530"/>
        </w:tabs>
        <w:ind w:left="-360" w:right="-360"/>
        <w:rPr>
          <w:bCs/>
          <w:sz w:val="24"/>
          <w:szCs w:val="24"/>
        </w:rPr>
      </w:pPr>
      <w:r>
        <w:rPr>
          <w:b/>
          <w:sz w:val="24"/>
          <w:szCs w:val="24"/>
        </w:rPr>
        <w:t>The Battle of Borodino</w:t>
      </w:r>
      <w:r>
        <w:rPr>
          <w:bCs/>
          <w:sz w:val="24"/>
          <w:szCs w:val="24"/>
        </w:rPr>
        <w:t>: a major battle fought near the village of Borodino, 75 miles west of Moscow, on September 7, 1812, during Napoleon’s invasion of Russia.</w:t>
      </w:r>
    </w:p>
    <w:p w14:paraId="63210F39" w14:textId="77777777" w:rsidR="001378D7" w:rsidRDefault="001378D7" w:rsidP="00EE0BBD">
      <w:pPr>
        <w:pStyle w:val="NoSpacing"/>
        <w:tabs>
          <w:tab w:val="left" w:pos="10440"/>
          <w:tab w:val="left" w:pos="10530"/>
        </w:tabs>
        <w:ind w:left="-360" w:right="-360"/>
        <w:rPr>
          <w:bCs/>
          <w:sz w:val="24"/>
          <w:szCs w:val="24"/>
        </w:rPr>
      </w:pPr>
    </w:p>
    <w:p w14:paraId="0FE04F4E" w14:textId="2D6C0D1A" w:rsidR="001378D7" w:rsidRPr="001378D7" w:rsidRDefault="001378D7" w:rsidP="00EE0BBD">
      <w:pPr>
        <w:pStyle w:val="NoSpacing"/>
        <w:tabs>
          <w:tab w:val="left" w:pos="10440"/>
          <w:tab w:val="left" w:pos="10530"/>
        </w:tabs>
        <w:ind w:left="-360" w:right="-360"/>
        <w:rPr>
          <w:bCs/>
          <w:sz w:val="24"/>
          <w:szCs w:val="24"/>
        </w:rPr>
      </w:pPr>
      <w:r>
        <w:rPr>
          <w:b/>
          <w:i/>
          <w:iCs/>
          <w:sz w:val="24"/>
          <w:szCs w:val="24"/>
        </w:rPr>
        <w:t xml:space="preserve">Bel canto </w:t>
      </w:r>
      <w:r>
        <w:rPr>
          <w:bCs/>
          <w:sz w:val="24"/>
          <w:szCs w:val="24"/>
        </w:rPr>
        <w:t xml:space="preserve">(“beautiful singing” in Italian): a style of singing that uses graceful </w:t>
      </w:r>
      <w:r w:rsidRPr="001378D7">
        <w:rPr>
          <w:rFonts w:ascii="Times New Roman" w:hAnsi="Times New Roman" w:cs="Times New Roman"/>
          <w:b/>
          <w:i/>
          <w:iCs/>
          <w:sz w:val="24"/>
          <w:szCs w:val="24"/>
        </w:rPr>
        <w:t>legato</w:t>
      </w:r>
      <w:r>
        <w:rPr>
          <w:b/>
          <w:i/>
          <w:iCs/>
          <w:sz w:val="24"/>
          <w:szCs w:val="24"/>
        </w:rPr>
        <w:t xml:space="preserve"> </w:t>
      </w:r>
      <w:r>
        <w:rPr>
          <w:bCs/>
          <w:sz w:val="24"/>
          <w:szCs w:val="24"/>
        </w:rPr>
        <w:t>melodies that are decorated with many precise, rapidly-moving notes.</w:t>
      </w:r>
    </w:p>
    <w:p w14:paraId="7BD2F82B" w14:textId="77777777" w:rsidR="00285ABA" w:rsidRDefault="00285ABA" w:rsidP="00EE0BBD">
      <w:pPr>
        <w:pStyle w:val="NoSpacing"/>
        <w:tabs>
          <w:tab w:val="left" w:pos="10440"/>
          <w:tab w:val="left" w:pos="10530"/>
        </w:tabs>
        <w:ind w:left="-360" w:right="-360"/>
        <w:rPr>
          <w:bCs/>
          <w:sz w:val="24"/>
          <w:szCs w:val="24"/>
        </w:rPr>
      </w:pPr>
    </w:p>
    <w:p w14:paraId="56D04930" w14:textId="253F5A9D" w:rsidR="00285ABA" w:rsidRDefault="00285ABA" w:rsidP="00EE0BBD">
      <w:pPr>
        <w:pStyle w:val="NoSpacing"/>
        <w:tabs>
          <w:tab w:val="left" w:pos="10440"/>
          <w:tab w:val="left" w:pos="10530"/>
        </w:tabs>
        <w:ind w:left="-360" w:right="-360"/>
        <w:rPr>
          <w:bCs/>
          <w:sz w:val="24"/>
          <w:szCs w:val="24"/>
        </w:rPr>
      </w:pPr>
      <w:r>
        <w:rPr>
          <w:b/>
          <w:i/>
          <w:iCs/>
          <w:sz w:val="24"/>
          <w:szCs w:val="24"/>
        </w:rPr>
        <w:t>Bergamasque</w:t>
      </w:r>
      <w:r>
        <w:rPr>
          <w:bCs/>
          <w:sz w:val="24"/>
          <w:szCs w:val="24"/>
        </w:rPr>
        <w:t>: a rustic peasant dance from Italy.</w:t>
      </w:r>
    </w:p>
    <w:p w14:paraId="23CDF308" w14:textId="77777777" w:rsidR="00C56614" w:rsidRDefault="00C56614" w:rsidP="00EE0BBD">
      <w:pPr>
        <w:pStyle w:val="NoSpacing"/>
        <w:tabs>
          <w:tab w:val="left" w:pos="10440"/>
          <w:tab w:val="left" w:pos="10530"/>
        </w:tabs>
        <w:ind w:left="-360" w:right="-360"/>
        <w:rPr>
          <w:bCs/>
          <w:sz w:val="24"/>
          <w:szCs w:val="24"/>
        </w:rPr>
      </w:pPr>
    </w:p>
    <w:p w14:paraId="7A82BF6D" w14:textId="0A840D68" w:rsidR="00C56614" w:rsidRDefault="00C56614" w:rsidP="00EE0BBD">
      <w:pPr>
        <w:pStyle w:val="NoSpacing"/>
        <w:tabs>
          <w:tab w:val="left" w:pos="10440"/>
          <w:tab w:val="left" w:pos="10530"/>
        </w:tabs>
        <w:ind w:left="-360" w:right="-360"/>
        <w:rPr>
          <w:bCs/>
          <w:sz w:val="24"/>
          <w:szCs w:val="24"/>
        </w:rPr>
      </w:pPr>
      <w:r>
        <w:rPr>
          <w:b/>
          <w:sz w:val="24"/>
          <w:szCs w:val="24"/>
        </w:rPr>
        <w:t>Big band or jazz orchestra</w:t>
      </w:r>
      <w:r>
        <w:rPr>
          <w:bCs/>
          <w:sz w:val="24"/>
          <w:szCs w:val="24"/>
        </w:rPr>
        <w:t>: a group of 12-25 musicians who play woodwind, brass, and rhythm instruments.</w:t>
      </w:r>
    </w:p>
    <w:p w14:paraId="0A5C77D7" w14:textId="77777777" w:rsidR="00C56614" w:rsidRDefault="00C56614" w:rsidP="00EE0BBD">
      <w:pPr>
        <w:pStyle w:val="NoSpacing"/>
        <w:tabs>
          <w:tab w:val="left" w:pos="10440"/>
          <w:tab w:val="left" w:pos="10530"/>
        </w:tabs>
        <w:ind w:left="-360" w:right="-360"/>
        <w:rPr>
          <w:bCs/>
          <w:sz w:val="24"/>
          <w:szCs w:val="24"/>
        </w:rPr>
      </w:pPr>
    </w:p>
    <w:p w14:paraId="5377C30F" w14:textId="0703167E" w:rsidR="00C56614" w:rsidRPr="00C56614" w:rsidRDefault="00C56614" w:rsidP="00EE0BBD">
      <w:pPr>
        <w:pStyle w:val="NoSpacing"/>
        <w:tabs>
          <w:tab w:val="left" w:pos="10440"/>
          <w:tab w:val="left" w:pos="10530"/>
        </w:tabs>
        <w:ind w:left="-360" w:right="-360"/>
        <w:rPr>
          <w:bCs/>
          <w:sz w:val="24"/>
          <w:szCs w:val="24"/>
        </w:rPr>
      </w:pPr>
      <w:r>
        <w:rPr>
          <w:b/>
          <w:sz w:val="24"/>
          <w:szCs w:val="24"/>
        </w:rPr>
        <w:t>Bridge</w:t>
      </w:r>
      <w:r>
        <w:rPr>
          <w:bCs/>
          <w:sz w:val="24"/>
          <w:szCs w:val="24"/>
        </w:rPr>
        <w:t>: a contrasting, connecting section.</w:t>
      </w:r>
    </w:p>
    <w:p w14:paraId="08C48C5E" w14:textId="77777777" w:rsidR="00A512A9" w:rsidRPr="007666A2" w:rsidRDefault="00A512A9" w:rsidP="00D41DFB">
      <w:pPr>
        <w:pStyle w:val="NoSpacing"/>
        <w:tabs>
          <w:tab w:val="left" w:pos="10440"/>
          <w:tab w:val="left" w:pos="10530"/>
        </w:tabs>
        <w:ind w:left="-360" w:right="-360"/>
        <w:rPr>
          <w:bCs/>
          <w:sz w:val="24"/>
        </w:rPr>
      </w:pPr>
    </w:p>
    <w:p w14:paraId="2147A599" w14:textId="1C828CBC" w:rsidR="00E2141F" w:rsidRPr="007666A2" w:rsidRDefault="00A512A9" w:rsidP="00D25B9F">
      <w:pPr>
        <w:pStyle w:val="NoSpacing"/>
        <w:tabs>
          <w:tab w:val="left" w:pos="10440"/>
          <w:tab w:val="left" w:pos="10530"/>
        </w:tabs>
        <w:ind w:left="-360" w:right="-360"/>
        <w:rPr>
          <w:bCs/>
          <w:sz w:val="24"/>
        </w:rPr>
      </w:pPr>
      <w:r w:rsidRPr="00F97D6C">
        <w:rPr>
          <w:b/>
          <w:sz w:val="24"/>
        </w:rPr>
        <w:t>Carnegie Hall</w:t>
      </w:r>
      <w:r w:rsidRPr="007666A2">
        <w:rPr>
          <w:bCs/>
          <w:sz w:val="24"/>
        </w:rPr>
        <w:t>: a concert hall established in 1891 in New York City.</w:t>
      </w:r>
    </w:p>
    <w:p w14:paraId="6EAAFDAF" w14:textId="77777777" w:rsidR="00F97D6C" w:rsidRDefault="00F97D6C" w:rsidP="00875E67">
      <w:pPr>
        <w:pStyle w:val="NoSpacing"/>
        <w:tabs>
          <w:tab w:val="left" w:pos="10440"/>
          <w:tab w:val="left" w:pos="10530"/>
        </w:tabs>
        <w:ind w:left="-360" w:right="-360"/>
        <w:rPr>
          <w:bCs/>
          <w:sz w:val="24"/>
        </w:rPr>
      </w:pPr>
    </w:p>
    <w:p w14:paraId="2F0F5C49" w14:textId="575DBB2C" w:rsidR="00F97D6C" w:rsidRPr="00F97D6C" w:rsidRDefault="00F97D6C" w:rsidP="00875E67">
      <w:pPr>
        <w:pStyle w:val="NoSpacing"/>
        <w:tabs>
          <w:tab w:val="left" w:pos="10440"/>
          <w:tab w:val="left" w:pos="10530"/>
        </w:tabs>
        <w:ind w:left="-360" w:right="-360"/>
        <w:rPr>
          <w:bCs/>
          <w:sz w:val="24"/>
        </w:rPr>
      </w:pPr>
      <w:r>
        <w:rPr>
          <w:b/>
          <w:sz w:val="24"/>
        </w:rPr>
        <w:t>Chamber orchestra</w:t>
      </w:r>
      <w:r>
        <w:rPr>
          <w:bCs/>
          <w:sz w:val="24"/>
        </w:rPr>
        <w:t>: a few musicians who play in a room (chamber) or small hall</w:t>
      </w:r>
    </w:p>
    <w:p w14:paraId="5C2B6993" w14:textId="087E1F6C" w:rsidR="0015033D" w:rsidRPr="007666A2" w:rsidRDefault="0015033D" w:rsidP="00875E67">
      <w:pPr>
        <w:pStyle w:val="NoSpacing"/>
        <w:tabs>
          <w:tab w:val="left" w:pos="10440"/>
          <w:tab w:val="left" w:pos="10530"/>
        </w:tabs>
        <w:ind w:left="-360" w:right="-360"/>
        <w:rPr>
          <w:bCs/>
          <w:sz w:val="24"/>
        </w:rPr>
      </w:pPr>
    </w:p>
    <w:p w14:paraId="3FCF31CC" w14:textId="048F4856" w:rsidR="00482190" w:rsidRPr="007666A2" w:rsidRDefault="0015033D" w:rsidP="00482190">
      <w:pPr>
        <w:pStyle w:val="NoSpacing"/>
        <w:tabs>
          <w:tab w:val="left" w:pos="10440"/>
          <w:tab w:val="left" w:pos="10530"/>
        </w:tabs>
        <w:ind w:left="-360" w:right="-360"/>
        <w:rPr>
          <w:rFonts w:cs="Arial"/>
          <w:bCs/>
          <w:sz w:val="24"/>
          <w:szCs w:val="24"/>
        </w:rPr>
      </w:pPr>
      <w:r w:rsidRPr="00F044FE">
        <w:rPr>
          <w:b/>
          <w:sz w:val="24"/>
        </w:rPr>
        <w:t>Choir</w:t>
      </w:r>
      <w:r w:rsidRPr="007666A2">
        <w:rPr>
          <w:bCs/>
          <w:sz w:val="24"/>
        </w:rPr>
        <w:t xml:space="preserve">: </w:t>
      </w:r>
      <w:r w:rsidRPr="007666A2">
        <w:rPr>
          <w:rFonts w:cs="Arial"/>
          <w:bCs/>
          <w:sz w:val="24"/>
          <w:szCs w:val="24"/>
        </w:rPr>
        <w:t>a large group of singers associated with the church (sacred). The voices of an adult choir include soprano (S), alto (A), tenor (T), and bass (B).</w:t>
      </w:r>
    </w:p>
    <w:p w14:paraId="6B5BBB6A" w14:textId="3931CCD7" w:rsidR="002C0F97" w:rsidRPr="007666A2" w:rsidRDefault="002C0F97" w:rsidP="00875E67">
      <w:pPr>
        <w:pStyle w:val="NoSpacing"/>
        <w:tabs>
          <w:tab w:val="left" w:pos="10440"/>
          <w:tab w:val="left" w:pos="10530"/>
        </w:tabs>
        <w:ind w:left="-360" w:right="-360"/>
        <w:rPr>
          <w:rFonts w:cs="Arial"/>
          <w:bCs/>
          <w:sz w:val="24"/>
          <w:szCs w:val="24"/>
        </w:rPr>
      </w:pPr>
    </w:p>
    <w:p w14:paraId="7BD1C826" w14:textId="41E26DA3" w:rsidR="007666A2" w:rsidRPr="007666A2" w:rsidRDefault="007666A2" w:rsidP="002C0F97">
      <w:pPr>
        <w:pStyle w:val="NoSpacing"/>
        <w:tabs>
          <w:tab w:val="left" w:pos="10440"/>
          <w:tab w:val="left" w:pos="10530"/>
        </w:tabs>
        <w:ind w:left="-360" w:right="-360"/>
        <w:rPr>
          <w:bCs/>
          <w:sz w:val="24"/>
        </w:rPr>
      </w:pPr>
      <w:r>
        <w:rPr>
          <w:b/>
          <w:sz w:val="24"/>
        </w:rPr>
        <w:t>Clavier</w:t>
      </w:r>
      <w:r>
        <w:rPr>
          <w:bCs/>
          <w:sz w:val="24"/>
        </w:rPr>
        <w:t>: in Bach’s time, a family of keyboard instruments, including the harpsichord, organ, and later the piano.</w:t>
      </w:r>
    </w:p>
    <w:p w14:paraId="0714F6E4" w14:textId="77777777" w:rsidR="007666A2" w:rsidRDefault="007666A2" w:rsidP="002C0F97">
      <w:pPr>
        <w:pStyle w:val="NoSpacing"/>
        <w:tabs>
          <w:tab w:val="left" w:pos="10440"/>
          <w:tab w:val="left" w:pos="10530"/>
        </w:tabs>
        <w:ind w:left="-360" w:right="-360"/>
        <w:rPr>
          <w:bCs/>
          <w:sz w:val="24"/>
        </w:rPr>
      </w:pPr>
    </w:p>
    <w:p w14:paraId="482038DF" w14:textId="2694DA36" w:rsidR="002C0F97" w:rsidRPr="007666A2" w:rsidRDefault="002C0F97" w:rsidP="002C0F97">
      <w:pPr>
        <w:pStyle w:val="NoSpacing"/>
        <w:tabs>
          <w:tab w:val="left" w:pos="10440"/>
          <w:tab w:val="left" w:pos="10530"/>
        </w:tabs>
        <w:ind w:left="-360" w:right="-360"/>
        <w:rPr>
          <w:bCs/>
          <w:sz w:val="24"/>
        </w:rPr>
      </w:pPr>
      <w:r w:rsidRPr="00C56614">
        <w:rPr>
          <w:b/>
          <w:sz w:val="24"/>
        </w:rPr>
        <w:t>Coda</w:t>
      </w:r>
      <w:r w:rsidRPr="007666A2">
        <w:rPr>
          <w:bCs/>
          <w:sz w:val="24"/>
        </w:rPr>
        <w:t xml:space="preserve"> (“tail”</w:t>
      </w:r>
      <w:r w:rsidR="007F0E89" w:rsidRPr="007666A2">
        <w:rPr>
          <w:bCs/>
          <w:sz w:val="24"/>
        </w:rPr>
        <w:t xml:space="preserve"> in Italian</w:t>
      </w:r>
      <w:r w:rsidRPr="007666A2">
        <w:rPr>
          <w:bCs/>
          <w:sz w:val="24"/>
        </w:rPr>
        <w:t xml:space="preserve">): </w:t>
      </w:r>
      <w:r w:rsidR="003E37A7" w:rsidRPr="007666A2">
        <w:rPr>
          <w:bCs/>
          <w:sz w:val="24"/>
        </w:rPr>
        <w:t xml:space="preserve">the </w:t>
      </w:r>
      <w:r w:rsidRPr="007666A2">
        <w:rPr>
          <w:bCs/>
          <w:sz w:val="24"/>
        </w:rPr>
        <w:t xml:space="preserve">ending of a piece of music. </w:t>
      </w:r>
    </w:p>
    <w:p w14:paraId="686A18D2" w14:textId="49471C30" w:rsidR="005217F6" w:rsidRPr="007666A2" w:rsidRDefault="005217F6" w:rsidP="002C0F97">
      <w:pPr>
        <w:pStyle w:val="NoSpacing"/>
        <w:tabs>
          <w:tab w:val="left" w:pos="10440"/>
          <w:tab w:val="left" w:pos="10530"/>
        </w:tabs>
        <w:ind w:left="-360" w:right="-360"/>
        <w:rPr>
          <w:bCs/>
          <w:sz w:val="24"/>
        </w:rPr>
      </w:pPr>
    </w:p>
    <w:p w14:paraId="4811267E" w14:textId="378414D9" w:rsidR="005217F6" w:rsidRDefault="005217F6" w:rsidP="005217F6">
      <w:pPr>
        <w:pStyle w:val="NoSpacing"/>
        <w:tabs>
          <w:tab w:val="left" w:pos="10440"/>
          <w:tab w:val="left" w:pos="10530"/>
        </w:tabs>
        <w:ind w:left="-360" w:right="-360"/>
        <w:rPr>
          <w:bCs/>
          <w:sz w:val="24"/>
        </w:rPr>
      </w:pPr>
      <w:r w:rsidRPr="007268DA">
        <w:rPr>
          <w:b/>
          <w:sz w:val="24"/>
        </w:rPr>
        <w:t>Commission</w:t>
      </w:r>
      <w:r w:rsidRPr="007666A2">
        <w:rPr>
          <w:bCs/>
          <w:sz w:val="24"/>
        </w:rPr>
        <w:t xml:space="preserve">: to hire and pay a composer to </w:t>
      </w:r>
      <w:r w:rsidR="00B82E74" w:rsidRPr="007666A2">
        <w:rPr>
          <w:bCs/>
          <w:sz w:val="24"/>
        </w:rPr>
        <w:t>compose</w:t>
      </w:r>
      <w:r w:rsidRPr="007666A2">
        <w:rPr>
          <w:bCs/>
          <w:sz w:val="24"/>
        </w:rPr>
        <w:t xml:space="preserve"> a piece of music.</w:t>
      </w:r>
      <w:r w:rsidR="00B82E74" w:rsidRPr="007666A2">
        <w:rPr>
          <w:bCs/>
          <w:sz w:val="24"/>
        </w:rPr>
        <w:t xml:space="preserve"> Musical works may be commissioned by individuals or groups, such as a school or symphony orchestra.</w:t>
      </w:r>
    </w:p>
    <w:p w14:paraId="273D2564" w14:textId="77777777" w:rsidR="00046BB6" w:rsidRDefault="00046BB6" w:rsidP="005217F6">
      <w:pPr>
        <w:pStyle w:val="NoSpacing"/>
        <w:tabs>
          <w:tab w:val="left" w:pos="10440"/>
          <w:tab w:val="left" w:pos="10530"/>
        </w:tabs>
        <w:ind w:left="-360" w:right="-360"/>
        <w:rPr>
          <w:bCs/>
          <w:sz w:val="24"/>
        </w:rPr>
      </w:pPr>
    </w:p>
    <w:p w14:paraId="21251261" w14:textId="61208A65" w:rsidR="00046BB6" w:rsidRDefault="00046BB6" w:rsidP="005217F6">
      <w:pPr>
        <w:pStyle w:val="NoSpacing"/>
        <w:tabs>
          <w:tab w:val="left" w:pos="10440"/>
          <w:tab w:val="left" w:pos="10530"/>
        </w:tabs>
        <w:ind w:left="-360" w:right="-360"/>
        <w:rPr>
          <w:bCs/>
          <w:sz w:val="24"/>
        </w:rPr>
      </w:pPr>
      <w:r>
        <w:rPr>
          <w:b/>
          <w:sz w:val="24"/>
        </w:rPr>
        <w:t>Compound meter</w:t>
      </w:r>
      <w:r>
        <w:rPr>
          <w:bCs/>
          <w:sz w:val="24"/>
        </w:rPr>
        <w:t>: in compound meter the beat is evenly divided into three parts.</w:t>
      </w:r>
    </w:p>
    <w:p w14:paraId="76065DD8" w14:textId="77777777" w:rsidR="007268DA" w:rsidRDefault="007268DA" w:rsidP="005217F6">
      <w:pPr>
        <w:pStyle w:val="NoSpacing"/>
        <w:tabs>
          <w:tab w:val="left" w:pos="10440"/>
          <w:tab w:val="left" w:pos="10530"/>
        </w:tabs>
        <w:ind w:left="-360" w:right="-360"/>
        <w:rPr>
          <w:bCs/>
          <w:sz w:val="24"/>
        </w:rPr>
      </w:pPr>
    </w:p>
    <w:p w14:paraId="73D3EA8B" w14:textId="386A1C0F" w:rsidR="007268DA" w:rsidRDefault="007268DA" w:rsidP="005217F6">
      <w:pPr>
        <w:pStyle w:val="NoSpacing"/>
        <w:tabs>
          <w:tab w:val="left" w:pos="10440"/>
          <w:tab w:val="left" w:pos="10530"/>
        </w:tabs>
        <w:ind w:left="-360" w:right="-360"/>
        <w:rPr>
          <w:bCs/>
          <w:sz w:val="24"/>
        </w:rPr>
      </w:pPr>
      <w:r>
        <w:rPr>
          <w:b/>
          <w:sz w:val="24"/>
        </w:rPr>
        <w:t>Concert band</w:t>
      </w:r>
      <w:r>
        <w:rPr>
          <w:bCs/>
          <w:sz w:val="24"/>
        </w:rPr>
        <w:t>: a large group of 20-60 musicians who play instruments of the woodwind, brass, and percussion families. Sometimes the double bass and harp are included. A concert band is also called a wind band, wind ensemble, wind orchestra, wind symphony symphonic band, symphonic winds, or symphonic wind ensemble.</w:t>
      </w:r>
    </w:p>
    <w:p w14:paraId="14F148D7" w14:textId="77777777" w:rsidR="00B34C2A" w:rsidRDefault="00B34C2A" w:rsidP="005217F6">
      <w:pPr>
        <w:pStyle w:val="NoSpacing"/>
        <w:tabs>
          <w:tab w:val="left" w:pos="10440"/>
          <w:tab w:val="left" w:pos="10530"/>
        </w:tabs>
        <w:ind w:left="-360" w:right="-360"/>
        <w:rPr>
          <w:bCs/>
          <w:sz w:val="24"/>
        </w:rPr>
      </w:pPr>
    </w:p>
    <w:p w14:paraId="6640B66D" w14:textId="77777777" w:rsidR="007470C1" w:rsidRDefault="007470C1" w:rsidP="005217F6">
      <w:pPr>
        <w:pStyle w:val="NoSpacing"/>
        <w:tabs>
          <w:tab w:val="left" w:pos="10440"/>
          <w:tab w:val="left" w:pos="10530"/>
        </w:tabs>
        <w:ind w:left="-360" w:right="-360"/>
        <w:rPr>
          <w:b/>
          <w:sz w:val="24"/>
        </w:rPr>
      </w:pPr>
    </w:p>
    <w:p w14:paraId="75179CF2" w14:textId="65AE2EA7" w:rsidR="00B34C2A" w:rsidRPr="00B34C2A" w:rsidRDefault="00B34C2A" w:rsidP="005217F6">
      <w:pPr>
        <w:pStyle w:val="NoSpacing"/>
        <w:tabs>
          <w:tab w:val="left" w:pos="10440"/>
          <w:tab w:val="left" w:pos="10530"/>
        </w:tabs>
        <w:ind w:left="-360" w:right="-360"/>
        <w:rPr>
          <w:bCs/>
          <w:sz w:val="24"/>
        </w:rPr>
      </w:pPr>
      <w:r>
        <w:rPr>
          <w:b/>
          <w:sz w:val="24"/>
        </w:rPr>
        <w:t>Concert overture</w:t>
      </w:r>
      <w:r>
        <w:rPr>
          <w:bCs/>
          <w:sz w:val="24"/>
        </w:rPr>
        <w:t>: an independent, one-movement work with contrasting sections, in the style of an opera overture.</w:t>
      </w:r>
    </w:p>
    <w:p w14:paraId="3BADF44F" w14:textId="1B8259DC" w:rsidR="00604486" w:rsidRPr="007666A2" w:rsidRDefault="00604486" w:rsidP="00875E67">
      <w:pPr>
        <w:pStyle w:val="NoSpacing"/>
        <w:tabs>
          <w:tab w:val="left" w:pos="10440"/>
          <w:tab w:val="left" w:pos="10530"/>
        </w:tabs>
        <w:ind w:left="-360" w:right="-360"/>
        <w:rPr>
          <w:rFonts w:cs="Arial"/>
          <w:bCs/>
          <w:sz w:val="24"/>
          <w:szCs w:val="24"/>
        </w:rPr>
      </w:pPr>
    </w:p>
    <w:p w14:paraId="72BE1A9F" w14:textId="32154744" w:rsidR="00604486" w:rsidRPr="007666A2" w:rsidRDefault="00604486" w:rsidP="00875E67">
      <w:pPr>
        <w:pStyle w:val="NoSpacing"/>
        <w:tabs>
          <w:tab w:val="left" w:pos="10440"/>
          <w:tab w:val="left" w:pos="10530"/>
        </w:tabs>
        <w:ind w:left="-360" w:right="-360"/>
        <w:rPr>
          <w:bCs/>
          <w:sz w:val="24"/>
        </w:rPr>
      </w:pPr>
      <w:r w:rsidRPr="00F97D6C">
        <w:rPr>
          <w:rFonts w:cs="Arial"/>
          <w:b/>
          <w:sz w:val="24"/>
          <w:szCs w:val="24"/>
        </w:rPr>
        <w:t>Concerto</w:t>
      </w:r>
      <w:r w:rsidRPr="007666A2">
        <w:rPr>
          <w:rFonts w:cs="Arial"/>
          <w:bCs/>
          <w:sz w:val="24"/>
          <w:szCs w:val="24"/>
        </w:rPr>
        <w:t xml:space="preserve">: </w:t>
      </w:r>
      <w:r w:rsidRPr="007666A2">
        <w:rPr>
          <w:bCs/>
          <w:sz w:val="24"/>
        </w:rPr>
        <w:t>a composition, usually in three parts or movements, for solo instrument(s) and orchestra.</w:t>
      </w:r>
    </w:p>
    <w:p w14:paraId="2AD1DC13" w14:textId="77777777" w:rsidR="00626012" w:rsidRPr="007666A2" w:rsidRDefault="00626012" w:rsidP="00F8439A">
      <w:pPr>
        <w:pStyle w:val="NoSpacing"/>
        <w:tabs>
          <w:tab w:val="left" w:pos="10440"/>
          <w:tab w:val="left" w:pos="10530"/>
        </w:tabs>
        <w:ind w:left="-360" w:right="-360"/>
        <w:rPr>
          <w:bCs/>
          <w:sz w:val="24"/>
        </w:rPr>
      </w:pPr>
    </w:p>
    <w:p w14:paraId="09FC905A" w14:textId="755BBD90" w:rsidR="00F8439A" w:rsidRPr="007666A2" w:rsidRDefault="00F8439A" w:rsidP="00F8439A">
      <w:pPr>
        <w:pStyle w:val="NoSpacing"/>
        <w:tabs>
          <w:tab w:val="left" w:pos="10440"/>
          <w:tab w:val="left" w:pos="10530"/>
        </w:tabs>
        <w:ind w:left="-360" w:right="-360"/>
        <w:rPr>
          <w:bCs/>
          <w:sz w:val="24"/>
          <w:szCs w:val="24"/>
        </w:rPr>
      </w:pPr>
      <w:r w:rsidRPr="00792D47">
        <w:rPr>
          <w:rFonts w:ascii="Times New Roman" w:hAnsi="Times New Roman" w:cs="Times New Roman"/>
          <w:b/>
          <w:i/>
          <w:iCs/>
          <w:sz w:val="24"/>
          <w:szCs w:val="24"/>
        </w:rPr>
        <w:t>Crescendo</w:t>
      </w:r>
      <w:r w:rsidR="00792D47" w:rsidRPr="00792D47">
        <w:rPr>
          <w:rFonts w:ascii="Times New Roman" w:hAnsi="Times New Roman" w:cs="Times New Roman"/>
          <w:b/>
          <w:i/>
          <w:iCs/>
          <w:sz w:val="24"/>
          <w:szCs w:val="24"/>
        </w:rPr>
        <w:t xml:space="preserve"> (cresc.)</w:t>
      </w:r>
      <w:r w:rsidRPr="007666A2">
        <w:rPr>
          <w:bCs/>
          <w:sz w:val="24"/>
          <w:szCs w:val="24"/>
        </w:rPr>
        <w:t>: gradually louder.</w:t>
      </w:r>
    </w:p>
    <w:p w14:paraId="7D060311" w14:textId="77777777" w:rsidR="00F8439A" w:rsidRPr="007666A2" w:rsidRDefault="00F8439A" w:rsidP="00F8439A">
      <w:pPr>
        <w:pStyle w:val="NoSpacing"/>
        <w:tabs>
          <w:tab w:val="left" w:pos="10440"/>
          <w:tab w:val="left" w:pos="10530"/>
        </w:tabs>
        <w:ind w:left="-360" w:right="-360"/>
        <w:rPr>
          <w:bCs/>
          <w:sz w:val="24"/>
          <w:szCs w:val="24"/>
        </w:rPr>
      </w:pPr>
    </w:p>
    <w:p w14:paraId="305F828B" w14:textId="5B84308D" w:rsidR="00F8439A" w:rsidRDefault="00F8439A" w:rsidP="00F8439A">
      <w:pPr>
        <w:pStyle w:val="NoSpacing"/>
        <w:tabs>
          <w:tab w:val="left" w:pos="10440"/>
          <w:tab w:val="left" w:pos="10530"/>
        </w:tabs>
        <w:ind w:left="-360" w:right="-360"/>
        <w:rPr>
          <w:bCs/>
          <w:sz w:val="24"/>
          <w:szCs w:val="24"/>
        </w:rPr>
      </w:pPr>
      <w:r w:rsidRPr="00792D47">
        <w:rPr>
          <w:rFonts w:ascii="Times New Roman" w:hAnsi="Times New Roman" w:cs="Times New Roman"/>
          <w:b/>
          <w:i/>
          <w:iCs/>
          <w:sz w:val="24"/>
          <w:szCs w:val="24"/>
        </w:rPr>
        <w:t xml:space="preserve">Decrescendo </w:t>
      </w:r>
      <w:r w:rsidR="00792D47" w:rsidRPr="00792D47">
        <w:rPr>
          <w:rFonts w:ascii="Times New Roman" w:hAnsi="Times New Roman" w:cs="Times New Roman"/>
          <w:b/>
          <w:i/>
          <w:iCs/>
          <w:sz w:val="24"/>
          <w:szCs w:val="24"/>
        </w:rPr>
        <w:t>(decresc.)</w:t>
      </w:r>
      <w:r w:rsidR="00792D47">
        <w:rPr>
          <w:bCs/>
          <w:i/>
          <w:iCs/>
          <w:sz w:val="24"/>
          <w:szCs w:val="24"/>
        </w:rPr>
        <w:t xml:space="preserve"> </w:t>
      </w:r>
      <w:r w:rsidRPr="007666A2">
        <w:rPr>
          <w:bCs/>
          <w:sz w:val="24"/>
          <w:szCs w:val="24"/>
        </w:rPr>
        <w:t xml:space="preserve">or </w:t>
      </w:r>
      <w:r w:rsidR="00792D47" w:rsidRPr="00792D47">
        <w:rPr>
          <w:rFonts w:ascii="Times New Roman" w:hAnsi="Times New Roman" w:cs="Times New Roman"/>
          <w:b/>
          <w:i/>
          <w:iCs/>
          <w:sz w:val="24"/>
          <w:szCs w:val="24"/>
        </w:rPr>
        <w:t>diminuendo (dim.)</w:t>
      </w:r>
      <w:r w:rsidRPr="007666A2">
        <w:rPr>
          <w:bCs/>
          <w:sz w:val="24"/>
          <w:szCs w:val="24"/>
        </w:rPr>
        <w:t>: gradually softer.</w:t>
      </w:r>
    </w:p>
    <w:p w14:paraId="4460E80D" w14:textId="77777777" w:rsidR="00F605C7" w:rsidRPr="007666A2" w:rsidRDefault="00F605C7" w:rsidP="00F044FE">
      <w:pPr>
        <w:pStyle w:val="NoSpacing"/>
        <w:tabs>
          <w:tab w:val="left" w:pos="10440"/>
          <w:tab w:val="left" w:pos="10530"/>
        </w:tabs>
        <w:ind w:right="-360"/>
        <w:rPr>
          <w:bCs/>
          <w:sz w:val="24"/>
          <w:szCs w:val="24"/>
        </w:rPr>
      </w:pPr>
    </w:p>
    <w:p w14:paraId="12DA2EBA" w14:textId="79477925" w:rsidR="0055561B" w:rsidRDefault="0055561B" w:rsidP="0055561B">
      <w:pPr>
        <w:pStyle w:val="NoSpacing"/>
        <w:tabs>
          <w:tab w:val="left" w:pos="10440"/>
          <w:tab w:val="left" w:pos="10530"/>
        </w:tabs>
        <w:ind w:left="-360" w:right="-360"/>
        <w:rPr>
          <w:bCs/>
          <w:sz w:val="24"/>
          <w:szCs w:val="24"/>
        </w:rPr>
      </w:pPr>
      <w:r w:rsidRPr="006A1091">
        <w:rPr>
          <w:b/>
          <w:sz w:val="24"/>
          <w:szCs w:val="24"/>
        </w:rPr>
        <w:t>Dynamics</w:t>
      </w:r>
      <w:r w:rsidRPr="007666A2">
        <w:rPr>
          <w:bCs/>
          <w:sz w:val="24"/>
          <w:szCs w:val="24"/>
        </w:rPr>
        <w:t xml:space="preserve">: the volume (loudness or softness) of the </w:t>
      </w:r>
      <w:r w:rsidR="00F8439A" w:rsidRPr="007666A2">
        <w:rPr>
          <w:bCs/>
          <w:sz w:val="24"/>
          <w:szCs w:val="24"/>
        </w:rPr>
        <w:t>sound</w:t>
      </w:r>
      <w:r w:rsidRPr="007666A2">
        <w:rPr>
          <w:bCs/>
          <w:sz w:val="24"/>
          <w:szCs w:val="24"/>
        </w:rPr>
        <w:t>.</w:t>
      </w:r>
    </w:p>
    <w:p w14:paraId="1CAB3EE4" w14:textId="77777777" w:rsidR="007666A2" w:rsidRDefault="007666A2" w:rsidP="0055561B">
      <w:pPr>
        <w:pStyle w:val="NoSpacing"/>
        <w:tabs>
          <w:tab w:val="left" w:pos="10440"/>
          <w:tab w:val="left" w:pos="10530"/>
        </w:tabs>
        <w:ind w:left="-360" w:right="-360"/>
        <w:rPr>
          <w:bCs/>
          <w:sz w:val="24"/>
          <w:szCs w:val="24"/>
        </w:rPr>
      </w:pPr>
    </w:p>
    <w:p w14:paraId="22CB24CF" w14:textId="45FF7E2C" w:rsidR="007666A2" w:rsidRPr="007666A2" w:rsidRDefault="007666A2" w:rsidP="0055561B">
      <w:pPr>
        <w:pStyle w:val="NoSpacing"/>
        <w:tabs>
          <w:tab w:val="left" w:pos="10440"/>
          <w:tab w:val="left" w:pos="10530"/>
        </w:tabs>
        <w:ind w:left="-360" w:right="-360"/>
        <w:rPr>
          <w:bCs/>
          <w:sz w:val="24"/>
          <w:szCs w:val="24"/>
        </w:rPr>
      </w:pPr>
      <w:r>
        <w:rPr>
          <w:b/>
          <w:sz w:val="24"/>
          <w:szCs w:val="24"/>
        </w:rPr>
        <w:t>Equal temperament</w:t>
      </w:r>
      <w:r>
        <w:rPr>
          <w:bCs/>
          <w:sz w:val="24"/>
          <w:szCs w:val="24"/>
        </w:rPr>
        <w:t>: a system of tuning developed in the late 1600s, which allows a keyboard instrument to sound in tune in every key.</w:t>
      </w:r>
    </w:p>
    <w:p w14:paraId="6BEB66AE" w14:textId="77777777" w:rsidR="00A512A9" w:rsidRPr="007666A2" w:rsidRDefault="00A512A9" w:rsidP="0055561B">
      <w:pPr>
        <w:pStyle w:val="NoSpacing"/>
        <w:tabs>
          <w:tab w:val="left" w:pos="10440"/>
          <w:tab w:val="left" w:pos="10530"/>
        </w:tabs>
        <w:ind w:left="-360" w:right="-360"/>
        <w:rPr>
          <w:bCs/>
          <w:sz w:val="24"/>
          <w:szCs w:val="24"/>
        </w:rPr>
      </w:pPr>
    </w:p>
    <w:p w14:paraId="509270B0" w14:textId="6154DEC7" w:rsidR="0055561B" w:rsidRDefault="00926B0D" w:rsidP="00792D47">
      <w:pPr>
        <w:pStyle w:val="NoSpacing"/>
        <w:tabs>
          <w:tab w:val="left" w:pos="10440"/>
          <w:tab w:val="left" w:pos="10530"/>
        </w:tabs>
        <w:ind w:left="-360" w:right="-360"/>
        <w:rPr>
          <w:bCs/>
          <w:sz w:val="24"/>
        </w:rPr>
      </w:pPr>
      <w:bookmarkStart w:id="0" w:name="_Hlk142148388"/>
      <w:r w:rsidRPr="00F044FE">
        <w:rPr>
          <w:b/>
          <w:sz w:val="24"/>
        </w:rPr>
        <w:t>Expressive</w:t>
      </w:r>
      <w:r w:rsidR="0066257A" w:rsidRPr="00F044FE">
        <w:rPr>
          <w:b/>
          <w:sz w:val="24"/>
        </w:rPr>
        <w:t xml:space="preserve"> elements</w:t>
      </w:r>
      <w:r w:rsidRPr="007666A2">
        <w:rPr>
          <w:bCs/>
          <w:sz w:val="24"/>
        </w:rPr>
        <w:t xml:space="preserve"> (tempo, dynamics, articulation, </w:t>
      </w:r>
      <w:r w:rsidR="0066257A" w:rsidRPr="007666A2">
        <w:rPr>
          <w:bCs/>
          <w:sz w:val="24"/>
        </w:rPr>
        <w:t xml:space="preserve">texture, tonality, </w:t>
      </w:r>
      <w:r w:rsidRPr="007666A2">
        <w:rPr>
          <w:bCs/>
          <w:sz w:val="24"/>
        </w:rPr>
        <w:t>and mood): qualities that affect the emotions felt when music is heard.</w:t>
      </w:r>
      <w:bookmarkEnd w:id="0"/>
    </w:p>
    <w:p w14:paraId="6591AACB" w14:textId="77777777" w:rsidR="00675BFF" w:rsidRDefault="00675BFF" w:rsidP="00792D47">
      <w:pPr>
        <w:pStyle w:val="NoSpacing"/>
        <w:tabs>
          <w:tab w:val="left" w:pos="10440"/>
          <w:tab w:val="left" w:pos="10530"/>
        </w:tabs>
        <w:ind w:left="-360" w:right="-360"/>
        <w:rPr>
          <w:bCs/>
          <w:sz w:val="24"/>
        </w:rPr>
      </w:pPr>
    </w:p>
    <w:p w14:paraId="06B1CEE4" w14:textId="75983007" w:rsidR="00675BFF" w:rsidRPr="00675BFF" w:rsidRDefault="00675BFF" w:rsidP="00792D47">
      <w:pPr>
        <w:pStyle w:val="NoSpacing"/>
        <w:tabs>
          <w:tab w:val="left" w:pos="10440"/>
          <w:tab w:val="left" w:pos="10530"/>
        </w:tabs>
        <w:ind w:left="-360" w:right="-360"/>
        <w:rPr>
          <w:bCs/>
          <w:sz w:val="24"/>
        </w:rPr>
      </w:pPr>
      <w:r>
        <w:rPr>
          <w:b/>
          <w:sz w:val="24"/>
        </w:rPr>
        <w:t>Finale</w:t>
      </w:r>
      <w:r>
        <w:rPr>
          <w:bCs/>
          <w:sz w:val="24"/>
        </w:rPr>
        <w:t>: the last, or final movement of a sonata, concerto, or symphony.</w:t>
      </w:r>
    </w:p>
    <w:p w14:paraId="72DAB9C8" w14:textId="77777777" w:rsidR="00C56614" w:rsidRDefault="00C56614" w:rsidP="00792D47">
      <w:pPr>
        <w:pStyle w:val="NoSpacing"/>
        <w:tabs>
          <w:tab w:val="left" w:pos="10440"/>
          <w:tab w:val="left" w:pos="10530"/>
        </w:tabs>
        <w:ind w:left="-360" w:right="-360"/>
        <w:rPr>
          <w:bCs/>
          <w:sz w:val="24"/>
        </w:rPr>
      </w:pPr>
    </w:p>
    <w:p w14:paraId="0857B4C7" w14:textId="6A7778C6" w:rsidR="00C56614" w:rsidRPr="00C56614" w:rsidRDefault="00C56614" w:rsidP="00792D47">
      <w:pPr>
        <w:pStyle w:val="NoSpacing"/>
        <w:tabs>
          <w:tab w:val="left" w:pos="10440"/>
          <w:tab w:val="left" w:pos="10530"/>
        </w:tabs>
        <w:ind w:left="-360" w:right="-360"/>
        <w:rPr>
          <w:bCs/>
          <w:sz w:val="24"/>
        </w:rPr>
      </w:pPr>
      <w:r>
        <w:rPr>
          <w:b/>
          <w:sz w:val="24"/>
        </w:rPr>
        <w:t>Flamenco</w:t>
      </w:r>
      <w:r>
        <w:rPr>
          <w:bCs/>
          <w:sz w:val="24"/>
        </w:rPr>
        <w:t>: a form of Spanish folk music and dance characterized by guitar, singing, castanets, and rhythmic hand clapping and foot stomping.</w:t>
      </w:r>
    </w:p>
    <w:p w14:paraId="2B89EC7C" w14:textId="6542263D" w:rsidR="00CF6613" w:rsidRPr="007666A2" w:rsidRDefault="00CF6613" w:rsidP="005217F6">
      <w:pPr>
        <w:pStyle w:val="NoSpacing"/>
        <w:tabs>
          <w:tab w:val="left" w:pos="10440"/>
          <w:tab w:val="left" w:pos="10530"/>
        </w:tabs>
        <w:ind w:left="-360" w:right="-360"/>
        <w:rPr>
          <w:bCs/>
          <w:sz w:val="24"/>
        </w:rPr>
      </w:pPr>
    </w:p>
    <w:p w14:paraId="0AF13FFC" w14:textId="09377F43" w:rsidR="004706C3" w:rsidRPr="007666A2" w:rsidRDefault="00CF6613" w:rsidP="004706C3">
      <w:pPr>
        <w:pStyle w:val="NoSpacing"/>
        <w:tabs>
          <w:tab w:val="left" w:pos="10440"/>
          <w:tab w:val="left" w:pos="10530"/>
        </w:tabs>
        <w:ind w:left="-360" w:right="-360"/>
        <w:rPr>
          <w:bCs/>
          <w:sz w:val="24"/>
          <w:szCs w:val="24"/>
        </w:rPr>
      </w:pPr>
      <w:r w:rsidRPr="00F044FE">
        <w:rPr>
          <w:b/>
          <w:sz w:val="24"/>
        </w:rPr>
        <w:t>Folk song</w:t>
      </w:r>
      <w:r w:rsidRPr="007666A2">
        <w:rPr>
          <w:bCs/>
          <w:sz w:val="24"/>
        </w:rPr>
        <w:t xml:space="preserve">: a song that is not written down, but is passed on orally from person to person. </w:t>
      </w:r>
      <w:r w:rsidR="005F6C4C" w:rsidRPr="007666A2">
        <w:rPr>
          <w:bCs/>
          <w:sz w:val="24"/>
        </w:rPr>
        <w:t>Usually,</w:t>
      </w:r>
      <w:r w:rsidRPr="007666A2">
        <w:rPr>
          <w:bCs/>
          <w:sz w:val="24"/>
        </w:rPr>
        <w:t xml:space="preserve"> the composer of a folk song is unknown.</w:t>
      </w:r>
      <w:r w:rsidR="004706C3" w:rsidRPr="007666A2">
        <w:rPr>
          <w:bCs/>
          <w:sz w:val="24"/>
          <w:szCs w:val="24"/>
        </w:rPr>
        <w:t xml:space="preserve"> </w:t>
      </w:r>
    </w:p>
    <w:p w14:paraId="310286EF" w14:textId="77777777" w:rsidR="004706C3" w:rsidRPr="007666A2" w:rsidRDefault="004706C3" w:rsidP="004706C3">
      <w:pPr>
        <w:pStyle w:val="NoSpacing"/>
        <w:tabs>
          <w:tab w:val="left" w:pos="10440"/>
          <w:tab w:val="left" w:pos="10530"/>
        </w:tabs>
        <w:ind w:left="-360" w:right="-360"/>
        <w:rPr>
          <w:bCs/>
          <w:sz w:val="24"/>
          <w:szCs w:val="24"/>
        </w:rPr>
      </w:pPr>
    </w:p>
    <w:p w14:paraId="300A3475" w14:textId="04612411" w:rsidR="004706C3" w:rsidRPr="007666A2" w:rsidRDefault="004706C3" w:rsidP="004706C3">
      <w:pPr>
        <w:pStyle w:val="NoSpacing"/>
        <w:tabs>
          <w:tab w:val="left" w:pos="10440"/>
          <w:tab w:val="left" w:pos="10530"/>
        </w:tabs>
        <w:ind w:left="-360" w:right="-360"/>
        <w:rPr>
          <w:bCs/>
          <w:sz w:val="24"/>
          <w:szCs w:val="24"/>
        </w:rPr>
      </w:pPr>
      <w:r w:rsidRPr="00046BB6">
        <w:rPr>
          <w:rFonts w:ascii="Times New Roman" w:hAnsi="Times New Roman" w:cs="Times New Roman"/>
          <w:b/>
          <w:i/>
          <w:iCs/>
          <w:sz w:val="24"/>
          <w:szCs w:val="24"/>
        </w:rPr>
        <w:t>Forte</w:t>
      </w:r>
      <w:r w:rsidRPr="007666A2">
        <w:rPr>
          <w:bCs/>
          <w:sz w:val="24"/>
          <w:szCs w:val="24"/>
        </w:rPr>
        <w:t xml:space="preserve">: a dynamic marking, abbreviated </w:t>
      </w:r>
      <w:r w:rsidRPr="007666A2">
        <w:rPr>
          <w:bCs/>
          <w:i/>
          <w:iCs/>
          <w:sz w:val="24"/>
          <w:szCs w:val="24"/>
        </w:rPr>
        <w:t>“</w:t>
      </w:r>
      <w:r w:rsidRPr="00046BB6">
        <w:rPr>
          <w:rFonts w:ascii="Times New Roman" w:hAnsi="Times New Roman" w:cs="Times New Roman"/>
          <w:b/>
          <w:i/>
          <w:iCs/>
          <w:sz w:val="24"/>
          <w:szCs w:val="24"/>
        </w:rPr>
        <w:t>f</w:t>
      </w:r>
      <w:r w:rsidRPr="007666A2">
        <w:rPr>
          <w:bCs/>
          <w:i/>
          <w:iCs/>
          <w:sz w:val="24"/>
          <w:szCs w:val="24"/>
        </w:rPr>
        <w:t>”</w:t>
      </w:r>
      <w:r w:rsidRPr="007666A2">
        <w:rPr>
          <w:bCs/>
          <w:sz w:val="24"/>
          <w:szCs w:val="24"/>
        </w:rPr>
        <w:t xml:space="preserve"> that indicates that the music is to be performed loudly.</w:t>
      </w:r>
    </w:p>
    <w:p w14:paraId="597450A7" w14:textId="77777777" w:rsidR="00CA3368" w:rsidRPr="007666A2" w:rsidRDefault="00CA3368" w:rsidP="005217F6">
      <w:pPr>
        <w:pStyle w:val="NoSpacing"/>
        <w:tabs>
          <w:tab w:val="left" w:pos="10440"/>
          <w:tab w:val="left" w:pos="10530"/>
        </w:tabs>
        <w:ind w:left="-360" w:right="-360"/>
        <w:rPr>
          <w:bCs/>
          <w:sz w:val="24"/>
        </w:rPr>
      </w:pPr>
    </w:p>
    <w:p w14:paraId="626E7DEE" w14:textId="1DB15561" w:rsidR="00CA3368" w:rsidRDefault="00CA3368" w:rsidP="003F0173">
      <w:pPr>
        <w:pStyle w:val="NoSpacing"/>
        <w:tabs>
          <w:tab w:val="left" w:pos="10440"/>
          <w:tab w:val="left" w:pos="10530"/>
        </w:tabs>
        <w:ind w:left="-360" w:right="-360"/>
        <w:rPr>
          <w:bCs/>
          <w:sz w:val="24"/>
          <w:szCs w:val="24"/>
        </w:rPr>
      </w:pPr>
      <w:r w:rsidRPr="00046BB6">
        <w:rPr>
          <w:rFonts w:ascii="Times New Roman" w:hAnsi="Times New Roman" w:cs="Times New Roman"/>
          <w:b/>
          <w:i/>
          <w:iCs/>
          <w:sz w:val="24"/>
        </w:rPr>
        <w:t>Fortissimo</w:t>
      </w:r>
      <w:r w:rsidR="00F8439A" w:rsidRPr="007666A2">
        <w:rPr>
          <w:bCs/>
          <w:sz w:val="24"/>
          <w:szCs w:val="24"/>
        </w:rPr>
        <w:t xml:space="preserve">: a dynamic marking, abbreviated </w:t>
      </w:r>
      <w:r w:rsidR="00F8439A" w:rsidRPr="007666A2">
        <w:rPr>
          <w:bCs/>
          <w:i/>
          <w:iCs/>
          <w:sz w:val="24"/>
          <w:szCs w:val="24"/>
        </w:rPr>
        <w:t>“</w:t>
      </w:r>
      <w:r w:rsidR="00F8439A" w:rsidRPr="00046BB6">
        <w:rPr>
          <w:b/>
          <w:i/>
          <w:iCs/>
          <w:sz w:val="24"/>
          <w:szCs w:val="24"/>
        </w:rPr>
        <w:t>ff</w:t>
      </w:r>
      <w:r w:rsidR="00F8439A" w:rsidRPr="007666A2">
        <w:rPr>
          <w:bCs/>
          <w:i/>
          <w:iCs/>
          <w:sz w:val="24"/>
          <w:szCs w:val="24"/>
        </w:rPr>
        <w:t>”</w:t>
      </w:r>
      <w:r w:rsidR="00F8439A" w:rsidRPr="007666A2">
        <w:rPr>
          <w:bCs/>
          <w:sz w:val="24"/>
          <w:szCs w:val="24"/>
        </w:rPr>
        <w:t xml:space="preserve"> that indicates that the music is to be performed very loudly.</w:t>
      </w:r>
    </w:p>
    <w:p w14:paraId="3EE3440F" w14:textId="77777777" w:rsidR="00ED1FC8" w:rsidRDefault="00ED1FC8" w:rsidP="003F0173">
      <w:pPr>
        <w:pStyle w:val="NoSpacing"/>
        <w:tabs>
          <w:tab w:val="left" w:pos="10440"/>
          <w:tab w:val="left" w:pos="10530"/>
        </w:tabs>
        <w:ind w:left="-360" w:right="-360"/>
        <w:rPr>
          <w:bCs/>
          <w:sz w:val="24"/>
          <w:szCs w:val="24"/>
        </w:rPr>
      </w:pPr>
    </w:p>
    <w:p w14:paraId="0FD50540" w14:textId="37251C5E" w:rsidR="00ED1FC8" w:rsidRDefault="00ED1FC8" w:rsidP="00ED1FC8">
      <w:pPr>
        <w:pStyle w:val="NoSpacing"/>
        <w:tabs>
          <w:tab w:val="left" w:pos="10440"/>
          <w:tab w:val="left" w:pos="10530"/>
        </w:tabs>
        <w:ind w:left="-360" w:right="-360"/>
        <w:rPr>
          <w:bCs/>
          <w:sz w:val="24"/>
          <w:szCs w:val="24"/>
        </w:rPr>
      </w:pPr>
      <w:r w:rsidRPr="00046BB6">
        <w:rPr>
          <w:rFonts w:ascii="Times New Roman" w:hAnsi="Times New Roman" w:cs="Times New Roman"/>
          <w:b/>
          <w:i/>
          <w:iCs/>
          <w:sz w:val="24"/>
        </w:rPr>
        <w:t>Fortiss</w:t>
      </w:r>
      <w:r>
        <w:rPr>
          <w:rFonts w:ascii="Times New Roman" w:hAnsi="Times New Roman" w:cs="Times New Roman"/>
          <w:b/>
          <w:i/>
          <w:iCs/>
          <w:sz w:val="24"/>
        </w:rPr>
        <w:t>ississ</w:t>
      </w:r>
      <w:r w:rsidRPr="00046BB6">
        <w:rPr>
          <w:rFonts w:ascii="Times New Roman" w:hAnsi="Times New Roman" w:cs="Times New Roman"/>
          <w:b/>
          <w:i/>
          <w:iCs/>
          <w:sz w:val="24"/>
        </w:rPr>
        <w:t>imo</w:t>
      </w:r>
      <w:r>
        <w:rPr>
          <w:rFonts w:ascii="Times New Roman" w:hAnsi="Times New Roman" w:cs="Times New Roman"/>
          <w:bCs/>
          <w:sz w:val="24"/>
        </w:rPr>
        <w:t xml:space="preserve"> </w:t>
      </w:r>
      <w:r>
        <w:rPr>
          <w:rFonts w:cstheme="minorHAnsi"/>
          <w:bCs/>
          <w:sz w:val="24"/>
        </w:rPr>
        <w:t>(pronounced for-tees-ees-EES-ee-mo)</w:t>
      </w:r>
      <w:r w:rsidRPr="007666A2">
        <w:rPr>
          <w:bCs/>
          <w:sz w:val="24"/>
          <w:szCs w:val="24"/>
        </w:rPr>
        <w:t xml:space="preserve">: a dynamic marking, abbreviated </w:t>
      </w:r>
      <w:r w:rsidRPr="007666A2">
        <w:rPr>
          <w:bCs/>
          <w:i/>
          <w:iCs/>
          <w:sz w:val="24"/>
          <w:szCs w:val="24"/>
        </w:rPr>
        <w:t>“</w:t>
      </w:r>
      <w:r w:rsidRPr="00046BB6">
        <w:rPr>
          <w:b/>
          <w:i/>
          <w:iCs/>
          <w:sz w:val="24"/>
          <w:szCs w:val="24"/>
        </w:rPr>
        <w:t>ff</w:t>
      </w:r>
      <w:r>
        <w:rPr>
          <w:b/>
          <w:i/>
          <w:iCs/>
          <w:sz w:val="24"/>
          <w:szCs w:val="24"/>
        </w:rPr>
        <w:t>ff</w:t>
      </w:r>
      <w:r w:rsidRPr="007666A2">
        <w:rPr>
          <w:bCs/>
          <w:i/>
          <w:iCs/>
          <w:sz w:val="24"/>
          <w:szCs w:val="24"/>
        </w:rPr>
        <w:t>”</w:t>
      </w:r>
      <w:r w:rsidRPr="007666A2">
        <w:rPr>
          <w:bCs/>
          <w:sz w:val="24"/>
          <w:szCs w:val="24"/>
        </w:rPr>
        <w:t xml:space="preserve"> that indicates that the music is to be performed very</w:t>
      </w:r>
      <w:r>
        <w:rPr>
          <w:bCs/>
          <w:sz w:val="24"/>
          <w:szCs w:val="24"/>
        </w:rPr>
        <w:t>, very, very</w:t>
      </w:r>
      <w:r w:rsidRPr="007666A2">
        <w:rPr>
          <w:bCs/>
          <w:sz w:val="24"/>
          <w:szCs w:val="24"/>
        </w:rPr>
        <w:t xml:space="preserve"> loudly.</w:t>
      </w:r>
    </w:p>
    <w:p w14:paraId="189B853A" w14:textId="77777777" w:rsidR="00686177" w:rsidRDefault="00686177" w:rsidP="003F0173">
      <w:pPr>
        <w:pStyle w:val="NoSpacing"/>
        <w:tabs>
          <w:tab w:val="left" w:pos="10440"/>
          <w:tab w:val="left" w:pos="10530"/>
        </w:tabs>
        <w:ind w:left="-360" w:right="-360"/>
        <w:rPr>
          <w:bCs/>
          <w:sz w:val="24"/>
          <w:szCs w:val="24"/>
        </w:rPr>
      </w:pPr>
    </w:p>
    <w:p w14:paraId="7EE5D830" w14:textId="25BE097B" w:rsidR="00686177" w:rsidRPr="00686177" w:rsidRDefault="00686177" w:rsidP="003F0173">
      <w:pPr>
        <w:pStyle w:val="NoSpacing"/>
        <w:tabs>
          <w:tab w:val="left" w:pos="10440"/>
          <w:tab w:val="left" w:pos="10530"/>
        </w:tabs>
        <w:ind w:left="-360" w:right="-360"/>
        <w:rPr>
          <w:bCs/>
          <w:sz w:val="24"/>
          <w:szCs w:val="24"/>
        </w:rPr>
      </w:pPr>
      <w:r>
        <w:rPr>
          <w:b/>
          <w:i/>
          <w:iCs/>
          <w:sz w:val="24"/>
          <w:szCs w:val="24"/>
        </w:rPr>
        <w:t>Gitaner</w:t>
      </w:r>
      <w:r>
        <w:rPr>
          <w:rFonts w:cstheme="minorHAnsi"/>
          <w:b/>
          <w:i/>
          <w:iCs/>
          <w:sz w:val="24"/>
          <w:szCs w:val="24"/>
        </w:rPr>
        <w:t>í</w:t>
      </w:r>
      <w:r>
        <w:rPr>
          <w:b/>
          <w:i/>
          <w:iCs/>
          <w:sz w:val="24"/>
          <w:szCs w:val="24"/>
        </w:rPr>
        <w:t>a</w:t>
      </w:r>
      <w:r>
        <w:rPr>
          <w:bCs/>
          <w:sz w:val="24"/>
          <w:szCs w:val="24"/>
        </w:rPr>
        <w:t>: a type of Andalusian gypsy flamenco entertainment.</w:t>
      </w:r>
    </w:p>
    <w:p w14:paraId="5D72B0F2" w14:textId="77777777" w:rsidR="00D75447" w:rsidRDefault="00D75447" w:rsidP="003F0173">
      <w:pPr>
        <w:pStyle w:val="NoSpacing"/>
        <w:tabs>
          <w:tab w:val="left" w:pos="10440"/>
          <w:tab w:val="left" w:pos="10530"/>
        </w:tabs>
        <w:ind w:left="-360" w:right="-360"/>
        <w:rPr>
          <w:bCs/>
          <w:sz w:val="24"/>
          <w:szCs w:val="24"/>
        </w:rPr>
      </w:pPr>
    </w:p>
    <w:p w14:paraId="25C4F337" w14:textId="067E8A88" w:rsidR="00D75447" w:rsidRPr="00D75447" w:rsidRDefault="00D75447" w:rsidP="003F0173">
      <w:pPr>
        <w:pStyle w:val="NoSpacing"/>
        <w:tabs>
          <w:tab w:val="left" w:pos="10440"/>
          <w:tab w:val="left" w:pos="10530"/>
        </w:tabs>
        <w:ind w:left="-360" w:right="-360"/>
        <w:rPr>
          <w:bCs/>
          <w:sz w:val="24"/>
          <w:szCs w:val="24"/>
        </w:rPr>
      </w:pPr>
      <w:r>
        <w:rPr>
          <w:b/>
          <w:i/>
          <w:iCs/>
          <w:sz w:val="24"/>
          <w:szCs w:val="24"/>
        </w:rPr>
        <w:t>Harmonie</w:t>
      </w:r>
      <w:r>
        <w:rPr>
          <w:bCs/>
          <w:sz w:val="24"/>
          <w:szCs w:val="24"/>
        </w:rPr>
        <w:t>: traditional European/Czech village wind bands (pairs of oboes, clarinets, bassoons, and French horns) popular at the end of the 18</w:t>
      </w:r>
      <w:r w:rsidRPr="00D75447">
        <w:rPr>
          <w:bCs/>
          <w:sz w:val="24"/>
          <w:szCs w:val="24"/>
          <w:vertAlign w:val="superscript"/>
        </w:rPr>
        <w:t>th</w:t>
      </w:r>
      <w:r>
        <w:rPr>
          <w:bCs/>
          <w:sz w:val="24"/>
          <w:szCs w:val="24"/>
        </w:rPr>
        <w:t xml:space="preserve"> century.</w:t>
      </w:r>
    </w:p>
    <w:p w14:paraId="717164D6" w14:textId="77777777" w:rsidR="00C213E1" w:rsidRPr="007666A2" w:rsidRDefault="00C213E1" w:rsidP="00926B0D">
      <w:pPr>
        <w:pStyle w:val="NoSpacing"/>
        <w:tabs>
          <w:tab w:val="left" w:pos="10440"/>
          <w:tab w:val="left" w:pos="10530"/>
        </w:tabs>
        <w:ind w:left="-360" w:right="-360"/>
        <w:rPr>
          <w:rFonts w:cs="Arial"/>
          <w:bCs/>
          <w:sz w:val="24"/>
          <w:szCs w:val="24"/>
        </w:rPr>
      </w:pPr>
    </w:p>
    <w:p w14:paraId="1036C38F" w14:textId="3F952486" w:rsidR="00C213E1" w:rsidRDefault="00C213E1" w:rsidP="00926B0D">
      <w:pPr>
        <w:pStyle w:val="NoSpacing"/>
        <w:tabs>
          <w:tab w:val="left" w:pos="10440"/>
          <w:tab w:val="left" w:pos="10530"/>
        </w:tabs>
        <w:ind w:left="-360" w:right="-360"/>
        <w:rPr>
          <w:rFonts w:cs="Arial"/>
          <w:bCs/>
          <w:sz w:val="24"/>
          <w:szCs w:val="24"/>
        </w:rPr>
      </w:pPr>
      <w:r w:rsidRPr="007666A2">
        <w:rPr>
          <w:rFonts w:cs="Arial"/>
          <w:b/>
          <w:sz w:val="24"/>
          <w:szCs w:val="24"/>
        </w:rPr>
        <w:t>Harpsichord</w:t>
      </w:r>
      <w:r w:rsidRPr="007666A2">
        <w:rPr>
          <w:rFonts w:cs="Arial"/>
          <w:bCs/>
          <w:sz w:val="24"/>
          <w:szCs w:val="24"/>
        </w:rPr>
        <w:t xml:space="preserve">: main keyboard instrument in Renaissance and Baroque music (from about 1400 to 1750). The invention of the piano in the late 1700s caused the harpsichord’s popularity to decline. </w:t>
      </w:r>
    </w:p>
    <w:p w14:paraId="480C1F42" w14:textId="77777777" w:rsidR="00285ABA" w:rsidRDefault="00285ABA" w:rsidP="00926B0D">
      <w:pPr>
        <w:pStyle w:val="NoSpacing"/>
        <w:tabs>
          <w:tab w:val="left" w:pos="10440"/>
          <w:tab w:val="left" w:pos="10530"/>
        </w:tabs>
        <w:ind w:left="-360" w:right="-360"/>
        <w:rPr>
          <w:rFonts w:cs="Arial"/>
          <w:bCs/>
          <w:sz w:val="24"/>
          <w:szCs w:val="24"/>
        </w:rPr>
      </w:pPr>
    </w:p>
    <w:p w14:paraId="781AC123" w14:textId="57A70D75" w:rsidR="00285ABA" w:rsidRPr="00285ABA" w:rsidRDefault="00285ABA" w:rsidP="00926B0D">
      <w:pPr>
        <w:pStyle w:val="NoSpacing"/>
        <w:tabs>
          <w:tab w:val="left" w:pos="10440"/>
          <w:tab w:val="left" w:pos="10530"/>
        </w:tabs>
        <w:ind w:left="-360" w:right="-360"/>
        <w:rPr>
          <w:rFonts w:cs="Arial"/>
          <w:bCs/>
          <w:sz w:val="24"/>
          <w:szCs w:val="24"/>
        </w:rPr>
      </w:pPr>
      <w:r>
        <w:rPr>
          <w:rFonts w:cs="Arial"/>
          <w:b/>
          <w:sz w:val="24"/>
          <w:szCs w:val="24"/>
        </w:rPr>
        <w:t>Impressionism</w:t>
      </w:r>
      <w:r>
        <w:rPr>
          <w:rFonts w:cs="Arial"/>
          <w:bCs/>
          <w:sz w:val="24"/>
          <w:szCs w:val="24"/>
        </w:rPr>
        <w:t>: early 20</w:t>
      </w:r>
      <w:r w:rsidRPr="00285ABA">
        <w:rPr>
          <w:rFonts w:cs="Arial"/>
          <w:bCs/>
          <w:sz w:val="24"/>
          <w:szCs w:val="24"/>
          <w:vertAlign w:val="superscript"/>
        </w:rPr>
        <w:t>th</w:t>
      </w:r>
      <w:r>
        <w:rPr>
          <w:rFonts w:cs="Arial"/>
          <w:bCs/>
          <w:sz w:val="24"/>
          <w:szCs w:val="24"/>
        </w:rPr>
        <w:t xml:space="preserve"> century artistic style of poets, painters, and composers who tried to capture a fleeting moment or impression, using subtle blends and shades of color.</w:t>
      </w:r>
    </w:p>
    <w:p w14:paraId="43FC72A7" w14:textId="77777777" w:rsidR="005E45F3" w:rsidRPr="007666A2" w:rsidRDefault="005E45F3" w:rsidP="005F33D7">
      <w:pPr>
        <w:pStyle w:val="NoSpacing"/>
        <w:tabs>
          <w:tab w:val="left" w:pos="10440"/>
          <w:tab w:val="left" w:pos="10530"/>
        </w:tabs>
        <w:ind w:left="-360" w:right="-360"/>
        <w:rPr>
          <w:rFonts w:cs="Arial"/>
          <w:bCs/>
          <w:sz w:val="24"/>
          <w:szCs w:val="24"/>
        </w:rPr>
      </w:pPr>
    </w:p>
    <w:p w14:paraId="66275EDC" w14:textId="3EBC271B" w:rsidR="00B82E74" w:rsidRDefault="00B82E74" w:rsidP="005F33D7">
      <w:pPr>
        <w:pStyle w:val="NoSpacing"/>
        <w:tabs>
          <w:tab w:val="left" w:pos="10440"/>
          <w:tab w:val="left" w:pos="10530"/>
        </w:tabs>
        <w:ind w:left="-360" w:right="-360"/>
        <w:rPr>
          <w:rFonts w:cs="Arial"/>
          <w:bCs/>
          <w:sz w:val="24"/>
          <w:szCs w:val="24"/>
        </w:rPr>
      </w:pPr>
      <w:r w:rsidRPr="00C56614">
        <w:rPr>
          <w:rFonts w:cs="Arial"/>
          <w:b/>
          <w:sz w:val="24"/>
          <w:szCs w:val="24"/>
        </w:rPr>
        <w:t>Improvisation</w:t>
      </w:r>
      <w:r w:rsidRPr="007666A2">
        <w:rPr>
          <w:rFonts w:cs="Arial"/>
          <w:bCs/>
          <w:sz w:val="24"/>
          <w:szCs w:val="24"/>
        </w:rPr>
        <w:t xml:space="preserve">: </w:t>
      </w:r>
      <w:r w:rsidR="00C56614">
        <w:rPr>
          <w:rFonts w:cs="Arial"/>
          <w:bCs/>
          <w:sz w:val="24"/>
          <w:szCs w:val="24"/>
        </w:rPr>
        <w:t>music that is made up as it is performed</w:t>
      </w:r>
      <w:r w:rsidRPr="007666A2">
        <w:rPr>
          <w:rFonts w:cs="Arial"/>
          <w:bCs/>
          <w:sz w:val="24"/>
          <w:szCs w:val="24"/>
        </w:rPr>
        <w:t>.</w:t>
      </w:r>
    </w:p>
    <w:p w14:paraId="5A13AC0E" w14:textId="77777777" w:rsidR="00D75447" w:rsidRDefault="00D75447" w:rsidP="005F33D7">
      <w:pPr>
        <w:pStyle w:val="NoSpacing"/>
        <w:tabs>
          <w:tab w:val="left" w:pos="10440"/>
          <w:tab w:val="left" w:pos="10530"/>
        </w:tabs>
        <w:ind w:left="-360" w:right="-360"/>
        <w:rPr>
          <w:rFonts w:cs="Arial"/>
          <w:bCs/>
          <w:sz w:val="24"/>
          <w:szCs w:val="24"/>
        </w:rPr>
      </w:pPr>
    </w:p>
    <w:p w14:paraId="3A7F9134" w14:textId="53351C56" w:rsidR="00D75447" w:rsidRPr="00D75447" w:rsidRDefault="00D75447" w:rsidP="005F33D7">
      <w:pPr>
        <w:pStyle w:val="NoSpacing"/>
        <w:tabs>
          <w:tab w:val="left" w:pos="10440"/>
          <w:tab w:val="left" w:pos="10530"/>
        </w:tabs>
        <w:ind w:left="-360" w:right="-360"/>
        <w:rPr>
          <w:rFonts w:cs="Arial"/>
          <w:b/>
          <w:sz w:val="24"/>
          <w:szCs w:val="24"/>
        </w:rPr>
      </w:pPr>
      <w:r>
        <w:rPr>
          <w:rFonts w:cs="Arial"/>
          <w:b/>
          <w:sz w:val="24"/>
          <w:szCs w:val="24"/>
        </w:rPr>
        <w:t>Instrumental serenade</w:t>
      </w:r>
      <w:r w:rsidRPr="00D75447">
        <w:rPr>
          <w:rFonts w:cs="Arial"/>
          <w:bCs/>
          <w:sz w:val="24"/>
          <w:szCs w:val="24"/>
        </w:rPr>
        <w:t>: a collection of light pieces used for outdoor performances.</w:t>
      </w:r>
    </w:p>
    <w:p w14:paraId="2F1EB63F" w14:textId="48426235" w:rsidR="003E37A7" w:rsidRPr="007666A2" w:rsidRDefault="003E37A7" w:rsidP="005F33D7">
      <w:pPr>
        <w:pStyle w:val="NoSpacing"/>
        <w:tabs>
          <w:tab w:val="left" w:pos="10440"/>
          <w:tab w:val="left" w:pos="10530"/>
        </w:tabs>
        <w:ind w:left="-360" w:right="-360"/>
        <w:rPr>
          <w:rFonts w:cs="Arial"/>
          <w:bCs/>
          <w:sz w:val="24"/>
          <w:szCs w:val="24"/>
        </w:rPr>
      </w:pPr>
    </w:p>
    <w:p w14:paraId="6083E005" w14:textId="77777777" w:rsidR="007470C1" w:rsidRDefault="007470C1" w:rsidP="007470C1">
      <w:pPr>
        <w:pStyle w:val="NoSpacing"/>
        <w:tabs>
          <w:tab w:val="left" w:pos="10440"/>
          <w:tab w:val="left" w:pos="10530"/>
        </w:tabs>
        <w:ind w:right="-360"/>
        <w:rPr>
          <w:rFonts w:cs="Arial"/>
          <w:b/>
          <w:sz w:val="24"/>
          <w:szCs w:val="24"/>
        </w:rPr>
      </w:pPr>
    </w:p>
    <w:p w14:paraId="12622CE4" w14:textId="6D293284" w:rsidR="003E37A7" w:rsidRPr="007666A2" w:rsidRDefault="003E37A7" w:rsidP="003E37A7">
      <w:pPr>
        <w:pStyle w:val="NoSpacing"/>
        <w:tabs>
          <w:tab w:val="left" w:pos="10440"/>
          <w:tab w:val="left" w:pos="10530"/>
        </w:tabs>
        <w:ind w:left="-360" w:right="-360"/>
        <w:rPr>
          <w:rFonts w:cs="Arial"/>
          <w:bCs/>
          <w:i/>
          <w:iCs/>
          <w:sz w:val="24"/>
          <w:szCs w:val="24"/>
        </w:rPr>
      </w:pPr>
      <w:r w:rsidRPr="00C56614">
        <w:rPr>
          <w:rFonts w:cs="Arial"/>
          <w:b/>
          <w:sz w:val="24"/>
          <w:szCs w:val="24"/>
        </w:rPr>
        <w:t>Introduction</w:t>
      </w:r>
      <w:r w:rsidRPr="007666A2">
        <w:rPr>
          <w:rFonts w:cs="Arial"/>
          <w:bCs/>
          <w:sz w:val="24"/>
          <w:szCs w:val="24"/>
        </w:rPr>
        <w:t>: the beginning of a piece of music.</w:t>
      </w:r>
      <w:r w:rsidR="00C4039D" w:rsidRPr="007666A2">
        <w:rPr>
          <w:rFonts w:cs="Arial"/>
          <w:bCs/>
          <w:sz w:val="24"/>
          <w:szCs w:val="24"/>
        </w:rPr>
        <w:t xml:space="preserve"> </w:t>
      </w:r>
    </w:p>
    <w:p w14:paraId="3873B5FE" w14:textId="4A1997DB" w:rsidR="00B82E74" w:rsidRPr="007666A2" w:rsidRDefault="00B82E74" w:rsidP="005F33D7">
      <w:pPr>
        <w:pStyle w:val="NoSpacing"/>
        <w:tabs>
          <w:tab w:val="left" w:pos="10440"/>
          <w:tab w:val="left" w:pos="10530"/>
        </w:tabs>
        <w:ind w:left="-360" w:right="-360"/>
        <w:rPr>
          <w:bCs/>
          <w:sz w:val="24"/>
        </w:rPr>
      </w:pPr>
    </w:p>
    <w:p w14:paraId="52E38A71" w14:textId="348BB427" w:rsidR="00B82E74" w:rsidRDefault="00B82E74" w:rsidP="005F33D7">
      <w:pPr>
        <w:pStyle w:val="NoSpacing"/>
        <w:tabs>
          <w:tab w:val="left" w:pos="10440"/>
          <w:tab w:val="left" w:pos="10530"/>
        </w:tabs>
        <w:ind w:left="-360" w:right="-360"/>
        <w:rPr>
          <w:bCs/>
          <w:sz w:val="24"/>
        </w:rPr>
      </w:pPr>
      <w:r w:rsidRPr="0011450F">
        <w:rPr>
          <w:b/>
          <w:sz w:val="24"/>
        </w:rPr>
        <w:t>Jazz</w:t>
      </w:r>
      <w:r w:rsidRPr="007666A2">
        <w:rPr>
          <w:bCs/>
          <w:sz w:val="24"/>
        </w:rPr>
        <w:t xml:space="preserve">: </w:t>
      </w:r>
      <w:r w:rsidR="0011450F">
        <w:rPr>
          <w:bCs/>
          <w:sz w:val="24"/>
        </w:rPr>
        <w:t>music that developed at the beginning of the 20</w:t>
      </w:r>
      <w:r w:rsidR="0011450F" w:rsidRPr="0011450F">
        <w:rPr>
          <w:bCs/>
          <w:sz w:val="24"/>
          <w:vertAlign w:val="superscript"/>
        </w:rPr>
        <w:t>th</w:t>
      </w:r>
      <w:r w:rsidR="0011450F">
        <w:rPr>
          <w:bCs/>
          <w:sz w:val="24"/>
        </w:rPr>
        <w:t xml:space="preserve"> century in America. </w:t>
      </w:r>
      <w:r w:rsidR="00C56614">
        <w:rPr>
          <w:bCs/>
          <w:sz w:val="24"/>
        </w:rPr>
        <w:t>Jazz features</w:t>
      </w:r>
      <w:r w:rsidR="00B23F98" w:rsidRPr="007666A2">
        <w:rPr>
          <w:bCs/>
          <w:sz w:val="24"/>
        </w:rPr>
        <w:t xml:space="preserve"> improvisation</w:t>
      </w:r>
      <w:r w:rsidRPr="007666A2">
        <w:rPr>
          <w:bCs/>
          <w:sz w:val="24"/>
        </w:rPr>
        <w:t>.</w:t>
      </w:r>
    </w:p>
    <w:p w14:paraId="40836010" w14:textId="77777777" w:rsidR="00097984" w:rsidRDefault="00097984" w:rsidP="005F33D7">
      <w:pPr>
        <w:pStyle w:val="NoSpacing"/>
        <w:tabs>
          <w:tab w:val="left" w:pos="10440"/>
          <w:tab w:val="left" w:pos="10530"/>
        </w:tabs>
        <w:ind w:left="-360" w:right="-360"/>
        <w:rPr>
          <w:bCs/>
          <w:sz w:val="24"/>
        </w:rPr>
      </w:pPr>
    </w:p>
    <w:p w14:paraId="7A380282" w14:textId="6E8B1E79" w:rsidR="00097984" w:rsidRPr="007666A2" w:rsidRDefault="00097984" w:rsidP="005F33D7">
      <w:pPr>
        <w:pStyle w:val="NoSpacing"/>
        <w:tabs>
          <w:tab w:val="left" w:pos="10440"/>
          <w:tab w:val="left" w:pos="10530"/>
        </w:tabs>
        <w:ind w:left="-360" w:right="-360"/>
        <w:rPr>
          <w:bCs/>
          <w:sz w:val="24"/>
        </w:rPr>
      </w:pPr>
      <w:r>
        <w:rPr>
          <w:rFonts w:ascii="Times New Roman" w:hAnsi="Times New Roman" w:cs="Times New Roman"/>
          <w:b/>
          <w:i/>
          <w:iCs/>
          <w:sz w:val="24"/>
          <w:szCs w:val="24"/>
        </w:rPr>
        <w:t>Largamente</w:t>
      </w:r>
      <w:r>
        <w:rPr>
          <w:rFonts w:cstheme="minorHAnsi"/>
          <w:bCs/>
          <w:sz w:val="24"/>
          <w:szCs w:val="24"/>
        </w:rPr>
        <w:t>:</w:t>
      </w:r>
      <w:r>
        <w:rPr>
          <w:rFonts w:cstheme="minorHAnsi"/>
          <w:bCs/>
          <w:sz w:val="24"/>
          <w:szCs w:val="24"/>
        </w:rPr>
        <w:t xml:space="preserve"> broadly (slowly).</w:t>
      </w:r>
    </w:p>
    <w:p w14:paraId="2155F05A" w14:textId="78F2828F" w:rsidR="005E44DA" w:rsidRPr="007666A2" w:rsidRDefault="005E44DA" w:rsidP="006A0A85">
      <w:pPr>
        <w:pStyle w:val="NoSpacing"/>
        <w:tabs>
          <w:tab w:val="left" w:pos="10440"/>
          <w:tab w:val="left" w:pos="10530"/>
        </w:tabs>
        <w:ind w:right="-360"/>
        <w:rPr>
          <w:rFonts w:cs="Arial"/>
          <w:bCs/>
          <w:iCs/>
          <w:color w:val="000000"/>
          <w:sz w:val="24"/>
          <w:szCs w:val="24"/>
        </w:rPr>
      </w:pPr>
    </w:p>
    <w:p w14:paraId="0A87AE4D" w14:textId="6A1CEDC8" w:rsidR="005E44DA" w:rsidRPr="007666A2" w:rsidRDefault="005E44DA" w:rsidP="00CA59D3">
      <w:pPr>
        <w:pStyle w:val="NoSpacing"/>
        <w:tabs>
          <w:tab w:val="left" w:pos="10440"/>
          <w:tab w:val="left" w:pos="10530"/>
        </w:tabs>
        <w:ind w:left="-360" w:right="-360"/>
        <w:rPr>
          <w:rFonts w:cs="Arial"/>
          <w:bCs/>
          <w:color w:val="000000"/>
          <w:sz w:val="24"/>
          <w:szCs w:val="24"/>
        </w:rPr>
      </w:pPr>
      <w:r w:rsidRPr="007470C1">
        <w:rPr>
          <w:rFonts w:cstheme="minorHAnsi"/>
          <w:b/>
          <w:i/>
          <w:iCs/>
          <w:sz w:val="24"/>
          <w:szCs w:val="24"/>
        </w:rPr>
        <w:t>Legato</w:t>
      </w:r>
      <w:r w:rsidRPr="007666A2">
        <w:rPr>
          <w:rFonts w:cs="Arial"/>
          <w:bCs/>
          <w:sz w:val="24"/>
          <w:szCs w:val="24"/>
        </w:rPr>
        <w:t xml:space="preserve">: an articulation </w:t>
      </w:r>
      <w:r w:rsidR="004B4473" w:rsidRPr="007666A2">
        <w:rPr>
          <w:rFonts w:cs="Arial"/>
          <w:bCs/>
          <w:sz w:val="24"/>
          <w:szCs w:val="24"/>
        </w:rPr>
        <w:t xml:space="preserve">term </w:t>
      </w:r>
      <w:r w:rsidRPr="007666A2">
        <w:rPr>
          <w:rFonts w:cs="Arial"/>
          <w:bCs/>
          <w:sz w:val="24"/>
          <w:szCs w:val="24"/>
        </w:rPr>
        <w:t xml:space="preserve">that </w:t>
      </w:r>
      <w:r w:rsidR="004B4473" w:rsidRPr="007666A2">
        <w:rPr>
          <w:rFonts w:cs="Arial"/>
          <w:bCs/>
          <w:sz w:val="24"/>
          <w:szCs w:val="24"/>
        </w:rPr>
        <w:t>indicates that notes are</w:t>
      </w:r>
      <w:r w:rsidRPr="007666A2">
        <w:rPr>
          <w:rFonts w:cs="Arial"/>
          <w:bCs/>
          <w:sz w:val="24"/>
          <w:szCs w:val="24"/>
        </w:rPr>
        <w:t xml:space="preserve"> “tied together”</w:t>
      </w:r>
      <w:r w:rsidR="004B4473" w:rsidRPr="007666A2">
        <w:rPr>
          <w:rFonts w:cs="Arial"/>
          <w:bCs/>
          <w:sz w:val="24"/>
          <w:szCs w:val="24"/>
        </w:rPr>
        <w:t xml:space="preserve"> (</w:t>
      </w:r>
      <w:r w:rsidRPr="007666A2">
        <w:rPr>
          <w:rFonts w:cs="Arial"/>
          <w:bCs/>
          <w:sz w:val="24"/>
          <w:szCs w:val="24"/>
        </w:rPr>
        <w:t>smooth and connected).</w:t>
      </w:r>
      <w:r w:rsidR="00573DFD" w:rsidRPr="007666A2">
        <w:rPr>
          <w:rFonts w:cs="Arial"/>
          <w:bCs/>
          <w:sz w:val="24"/>
          <w:szCs w:val="24"/>
        </w:rPr>
        <w:t xml:space="preserve"> </w:t>
      </w:r>
      <w:r w:rsidR="00573DFD" w:rsidRPr="007470C1">
        <w:rPr>
          <w:rFonts w:cstheme="minorHAnsi"/>
          <w:b/>
          <w:i/>
          <w:sz w:val="24"/>
          <w:szCs w:val="24"/>
        </w:rPr>
        <w:t>Legato</w:t>
      </w:r>
      <w:r w:rsidR="00573DFD" w:rsidRPr="007666A2">
        <w:rPr>
          <w:bCs/>
          <w:i/>
          <w:sz w:val="24"/>
          <w:szCs w:val="24"/>
        </w:rPr>
        <w:t xml:space="preserve"> </w:t>
      </w:r>
      <w:r w:rsidR="00573DFD" w:rsidRPr="007666A2">
        <w:rPr>
          <w:bCs/>
          <w:iCs/>
          <w:sz w:val="24"/>
          <w:szCs w:val="24"/>
        </w:rPr>
        <w:t>articulation is indicated by a curved slur line above or below the notes.</w:t>
      </w:r>
    </w:p>
    <w:p w14:paraId="67166FF1" w14:textId="62D168CF" w:rsidR="00107568" w:rsidRPr="007666A2" w:rsidRDefault="00107568" w:rsidP="00CA59D3">
      <w:pPr>
        <w:pStyle w:val="NoSpacing"/>
        <w:tabs>
          <w:tab w:val="left" w:pos="10440"/>
          <w:tab w:val="left" w:pos="10530"/>
        </w:tabs>
        <w:ind w:left="-360" w:right="-360"/>
        <w:rPr>
          <w:rFonts w:cs="Arial"/>
          <w:bCs/>
          <w:iCs/>
          <w:color w:val="000000"/>
          <w:sz w:val="24"/>
          <w:szCs w:val="24"/>
        </w:rPr>
      </w:pPr>
    </w:p>
    <w:p w14:paraId="16AEBB7F" w14:textId="72DB0C29" w:rsidR="00107568" w:rsidRDefault="00107568" w:rsidP="00CA59D3">
      <w:pPr>
        <w:pStyle w:val="NoSpacing"/>
        <w:tabs>
          <w:tab w:val="left" w:pos="10440"/>
          <w:tab w:val="left" w:pos="10530"/>
        </w:tabs>
        <w:ind w:left="-360" w:right="-360"/>
        <w:rPr>
          <w:rFonts w:cs="Arial"/>
          <w:bCs/>
          <w:iCs/>
          <w:color w:val="000000"/>
          <w:sz w:val="24"/>
          <w:szCs w:val="24"/>
        </w:rPr>
      </w:pPr>
      <w:r w:rsidRPr="003A412B">
        <w:rPr>
          <w:rFonts w:cs="Arial"/>
          <w:b/>
          <w:i/>
          <w:color w:val="000000"/>
          <w:sz w:val="24"/>
          <w:szCs w:val="24"/>
        </w:rPr>
        <w:t>Libretto</w:t>
      </w:r>
      <w:r w:rsidRPr="007666A2">
        <w:rPr>
          <w:rFonts w:cs="Arial"/>
          <w:bCs/>
          <w:iCs/>
          <w:color w:val="000000"/>
          <w:sz w:val="24"/>
          <w:szCs w:val="24"/>
        </w:rPr>
        <w:t xml:space="preserve"> (“book” in Italian): </w:t>
      </w:r>
      <w:r w:rsidR="00AD15B7" w:rsidRPr="007666A2">
        <w:rPr>
          <w:rFonts w:cs="Arial"/>
          <w:bCs/>
          <w:iCs/>
          <w:color w:val="000000"/>
          <w:sz w:val="24"/>
          <w:szCs w:val="24"/>
        </w:rPr>
        <w:t>contains all the words and stage directions for an opera.</w:t>
      </w:r>
      <w:r w:rsidRPr="007666A2">
        <w:rPr>
          <w:rFonts w:cs="Arial"/>
          <w:bCs/>
          <w:iCs/>
          <w:color w:val="000000"/>
          <w:sz w:val="24"/>
          <w:szCs w:val="24"/>
        </w:rPr>
        <w:t xml:space="preserve"> </w:t>
      </w:r>
    </w:p>
    <w:p w14:paraId="5CC56825" w14:textId="77777777" w:rsidR="00327637" w:rsidRDefault="00327637" w:rsidP="00CA59D3">
      <w:pPr>
        <w:pStyle w:val="NoSpacing"/>
        <w:tabs>
          <w:tab w:val="left" w:pos="10440"/>
          <w:tab w:val="left" w:pos="10530"/>
        </w:tabs>
        <w:ind w:left="-360" w:right="-360"/>
        <w:rPr>
          <w:rFonts w:cs="Arial"/>
          <w:bCs/>
          <w:iCs/>
          <w:color w:val="000000"/>
          <w:sz w:val="24"/>
          <w:szCs w:val="24"/>
        </w:rPr>
      </w:pPr>
    </w:p>
    <w:p w14:paraId="5931AD53" w14:textId="586E806C" w:rsidR="00327637" w:rsidRPr="00327637" w:rsidRDefault="00327637" w:rsidP="00CA59D3">
      <w:pPr>
        <w:pStyle w:val="NoSpacing"/>
        <w:tabs>
          <w:tab w:val="left" w:pos="10440"/>
          <w:tab w:val="left" w:pos="10530"/>
        </w:tabs>
        <w:ind w:left="-360" w:right="-360"/>
        <w:rPr>
          <w:rFonts w:cs="Arial"/>
          <w:bCs/>
          <w:iCs/>
          <w:color w:val="000000"/>
          <w:sz w:val="24"/>
          <w:szCs w:val="24"/>
        </w:rPr>
      </w:pPr>
      <w:r>
        <w:rPr>
          <w:rFonts w:cs="Arial"/>
          <w:b/>
          <w:i/>
          <w:color w:val="000000"/>
          <w:sz w:val="24"/>
          <w:szCs w:val="24"/>
        </w:rPr>
        <w:t>Lied</w:t>
      </w:r>
      <w:r>
        <w:rPr>
          <w:rFonts w:cs="Arial"/>
          <w:bCs/>
          <w:iCs/>
          <w:color w:val="000000"/>
          <w:sz w:val="24"/>
          <w:szCs w:val="24"/>
        </w:rPr>
        <w:t>: a type of German art song of the Romantic period, for solo voice with piano accompaniment.</w:t>
      </w:r>
    </w:p>
    <w:p w14:paraId="64EFD9F0" w14:textId="77777777" w:rsidR="00501B1D" w:rsidRPr="007666A2" w:rsidRDefault="00501B1D" w:rsidP="008938BD">
      <w:pPr>
        <w:pStyle w:val="NoSpacing"/>
        <w:ind w:left="-360" w:right="-360"/>
        <w:rPr>
          <w:bCs/>
          <w:sz w:val="24"/>
        </w:rPr>
      </w:pPr>
    </w:p>
    <w:p w14:paraId="3C5F56D8" w14:textId="22418F12" w:rsidR="008938BD" w:rsidRDefault="008938BD" w:rsidP="008938BD">
      <w:pPr>
        <w:pStyle w:val="NoSpacing"/>
        <w:ind w:left="-360" w:right="-360"/>
        <w:rPr>
          <w:bCs/>
          <w:sz w:val="24"/>
        </w:rPr>
      </w:pPr>
      <w:r w:rsidRPr="009E3783">
        <w:rPr>
          <w:b/>
          <w:sz w:val="24"/>
        </w:rPr>
        <w:t>Lyrics</w:t>
      </w:r>
      <w:r w:rsidRPr="007666A2">
        <w:rPr>
          <w:bCs/>
          <w:sz w:val="24"/>
        </w:rPr>
        <w:t>: the words of a song.</w:t>
      </w:r>
    </w:p>
    <w:p w14:paraId="11B5B4F3" w14:textId="77777777" w:rsidR="009E3783" w:rsidRDefault="009E3783" w:rsidP="008938BD">
      <w:pPr>
        <w:pStyle w:val="NoSpacing"/>
        <w:ind w:left="-360" w:right="-360"/>
        <w:rPr>
          <w:bCs/>
          <w:sz w:val="24"/>
        </w:rPr>
      </w:pPr>
    </w:p>
    <w:p w14:paraId="1E7EEA91" w14:textId="481A653A" w:rsidR="009E3783" w:rsidRDefault="009E3783" w:rsidP="008938BD">
      <w:pPr>
        <w:pStyle w:val="NoSpacing"/>
        <w:ind w:left="-360" w:right="-360"/>
        <w:rPr>
          <w:bCs/>
          <w:sz w:val="24"/>
        </w:rPr>
      </w:pPr>
      <w:r>
        <w:rPr>
          <w:b/>
          <w:sz w:val="24"/>
        </w:rPr>
        <w:t>Madrigal</w:t>
      </w:r>
      <w:r>
        <w:rPr>
          <w:bCs/>
          <w:sz w:val="24"/>
        </w:rPr>
        <w:t xml:space="preserve">: a secular (not religious) vocal piece for 2-8 parts, usually performed </w:t>
      </w:r>
      <w:r>
        <w:rPr>
          <w:bCs/>
          <w:i/>
          <w:iCs/>
          <w:sz w:val="24"/>
        </w:rPr>
        <w:t>a cappella.</w:t>
      </w:r>
    </w:p>
    <w:p w14:paraId="7BFF82B9" w14:textId="77777777" w:rsidR="0085262C" w:rsidRDefault="0085262C" w:rsidP="008938BD">
      <w:pPr>
        <w:pStyle w:val="NoSpacing"/>
        <w:ind w:left="-360" w:right="-360"/>
        <w:rPr>
          <w:bCs/>
          <w:sz w:val="24"/>
        </w:rPr>
      </w:pPr>
    </w:p>
    <w:p w14:paraId="7D517ECA" w14:textId="37AA4B0C" w:rsidR="0085262C" w:rsidRPr="0085262C" w:rsidRDefault="0085262C" w:rsidP="008938BD">
      <w:pPr>
        <w:pStyle w:val="NoSpacing"/>
        <w:ind w:left="-360" w:right="-360"/>
        <w:rPr>
          <w:bCs/>
          <w:sz w:val="24"/>
        </w:rPr>
      </w:pPr>
      <w:r>
        <w:rPr>
          <w:b/>
          <w:sz w:val="24"/>
        </w:rPr>
        <w:t>Major or minor tonality</w:t>
      </w:r>
      <w:r>
        <w:rPr>
          <w:bCs/>
          <w:sz w:val="24"/>
        </w:rPr>
        <w:t>: the key of a piece of music, determined by relationships between notes of the home scale.</w:t>
      </w:r>
    </w:p>
    <w:p w14:paraId="7291939C" w14:textId="77777777" w:rsidR="00882F40" w:rsidRPr="007666A2" w:rsidRDefault="00882F40" w:rsidP="008938BD">
      <w:pPr>
        <w:pStyle w:val="NoSpacing"/>
        <w:ind w:left="-360" w:right="-360"/>
        <w:rPr>
          <w:bCs/>
          <w:sz w:val="24"/>
        </w:rPr>
      </w:pPr>
    </w:p>
    <w:p w14:paraId="74B2D993" w14:textId="29CE5784" w:rsidR="00882F40" w:rsidRPr="007666A2" w:rsidRDefault="00882F40" w:rsidP="008938BD">
      <w:pPr>
        <w:pStyle w:val="NoSpacing"/>
        <w:ind w:left="-360" w:right="-360"/>
        <w:rPr>
          <w:bCs/>
          <w:sz w:val="24"/>
        </w:rPr>
      </w:pPr>
      <w:r w:rsidRPr="00F044FE">
        <w:rPr>
          <w:b/>
          <w:i/>
          <w:iCs/>
          <w:sz w:val="24"/>
        </w:rPr>
        <w:t>Marcato</w:t>
      </w:r>
      <w:r w:rsidRPr="007666A2">
        <w:rPr>
          <w:bCs/>
          <w:sz w:val="24"/>
        </w:rPr>
        <w:t xml:space="preserve">: heavy or “marked.” </w:t>
      </w:r>
      <w:r w:rsidRPr="007666A2">
        <w:rPr>
          <w:bCs/>
          <w:i/>
          <w:iCs/>
          <w:sz w:val="24"/>
        </w:rPr>
        <w:t xml:space="preserve">Marcato </w:t>
      </w:r>
      <w:r w:rsidRPr="007666A2">
        <w:rPr>
          <w:bCs/>
          <w:sz w:val="24"/>
        </w:rPr>
        <w:t>notes are marked with a horizontal line above or below the note head.</w:t>
      </w:r>
    </w:p>
    <w:p w14:paraId="771631C5" w14:textId="77777777" w:rsidR="00C4039D" w:rsidRPr="007666A2" w:rsidRDefault="00C4039D" w:rsidP="008938BD">
      <w:pPr>
        <w:pStyle w:val="NoSpacing"/>
        <w:ind w:left="-360" w:right="-360"/>
        <w:rPr>
          <w:bCs/>
          <w:sz w:val="24"/>
        </w:rPr>
      </w:pPr>
    </w:p>
    <w:p w14:paraId="3750CB37" w14:textId="1B0DD132" w:rsidR="00C4039D" w:rsidRPr="007666A2" w:rsidRDefault="00C4039D" w:rsidP="008938BD">
      <w:pPr>
        <w:pStyle w:val="NoSpacing"/>
        <w:ind w:left="-360" w:right="-360"/>
        <w:rPr>
          <w:bCs/>
          <w:sz w:val="24"/>
        </w:rPr>
      </w:pPr>
      <w:r w:rsidRPr="000A554B">
        <w:rPr>
          <w:b/>
          <w:sz w:val="24"/>
        </w:rPr>
        <w:t>March</w:t>
      </w:r>
      <w:r w:rsidRPr="007666A2">
        <w:rPr>
          <w:bCs/>
          <w:sz w:val="24"/>
        </w:rPr>
        <w:t>: a piece of music with a strong regular rhythm, written for marching to</w:t>
      </w:r>
      <w:r w:rsidR="000A554B">
        <w:rPr>
          <w:bCs/>
          <w:sz w:val="24"/>
        </w:rPr>
        <w:t>.</w:t>
      </w:r>
    </w:p>
    <w:p w14:paraId="65E9F562" w14:textId="5B779561" w:rsidR="00483E76" w:rsidRPr="007666A2" w:rsidRDefault="00483E76" w:rsidP="008938BD">
      <w:pPr>
        <w:pStyle w:val="NoSpacing"/>
        <w:ind w:left="-360" w:right="-360"/>
        <w:rPr>
          <w:bCs/>
          <w:sz w:val="24"/>
        </w:rPr>
      </w:pPr>
    </w:p>
    <w:p w14:paraId="15AA8FD8" w14:textId="7C1F29BA" w:rsidR="00483E76" w:rsidRDefault="00483E76" w:rsidP="008938BD">
      <w:pPr>
        <w:pStyle w:val="NoSpacing"/>
        <w:ind w:left="-360" w:right="-360"/>
        <w:rPr>
          <w:bCs/>
          <w:sz w:val="24"/>
        </w:rPr>
      </w:pPr>
      <w:r w:rsidRPr="00792D47">
        <w:rPr>
          <w:b/>
          <w:sz w:val="24"/>
        </w:rPr>
        <w:t>Melody</w:t>
      </w:r>
      <w:r w:rsidRPr="007666A2">
        <w:rPr>
          <w:bCs/>
          <w:sz w:val="24"/>
        </w:rPr>
        <w:t xml:space="preserve">: a line of single </w:t>
      </w:r>
      <w:r w:rsidR="00115F92" w:rsidRPr="007666A2">
        <w:rPr>
          <w:bCs/>
          <w:sz w:val="24"/>
        </w:rPr>
        <w:t>pitches</w:t>
      </w:r>
      <w:r w:rsidRPr="007666A2">
        <w:rPr>
          <w:bCs/>
          <w:sz w:val="24"/>
        </w:rPr>
        <w:t xml:space="preserve"> that move up, down, or repeat</w:t>
      </w:r>
      <w:r w:rsidR="00792D47">
        <w:rPr>
          <w:bCs/>
          <w:sz w:val="24"/>
        </w:rPr>
        <w:t xml:space="preserve"> (the tune of the music)</w:t>
      </w:r>
      <w:r w:rsidRPr="007666A2">
        <w:rPr>
          <w:bCs/>
          <w:sz w:val="24"/>
        </w:rPr>
        <w:t>.</w:t>
      </w:r>
    </w:p>
    <w:p w14:paraId="71CFC064" w14:textId="77777777" w:rsidR="006A1091" w:rsidRDefault="006A1091" w:rsidP="008938BD">
      <w:pPr>
        <w:pStyle w:val="NoSpacing"/>
        <w:ind w:left="-360" w:right="-360"/>
        <w:rPr>
          <w:bCs/>
          <w:sz w:val="24"/>
        </w:rPr>
      </w:pPr>
    </w:p>
    <w:p w14:paraId="1732CEEF" w14:textId="5290B81C" w:rsidR="006A1091" w:rsidRPr="006A1091" w:rsidRDefault="006A1091" w:rsidP="008938BD">
      <w:pPr>
        <w:pStyle w:val="NoSpacing"/>
        <w:ind w:left="-360" w:right="-360"/>
        <w:rPr>
          <w:bCs/>
          <w:sz w:val="24"/>
        </w:rPr>
      </w:pPr>
      <w:r>
        <w:rPr>
          <w:b/>
          <w:i/>
          <w:iCs/>
          <w:sz w:val="24"/>
        </w:rPr>
        <w:t xml:space="preserve">Menuetto </w:t>
      </w:r>
      <w:r>
        <w:rPr>
          <w:bCs/>
          <w:sz w:val="24"/>
        </w:rPr>
        <w:t>(“minuet” in Italian): a social dance for two people in 3/4 time (three beats per measure).</w:t>
      </w:r>
    </w:p>
    <w:p w14:paraId="1D5D19B0" w14:textId="17AF48B6" w:rsidR="00582305" w:rsidRPr="007666A2" w:rsidRDefault="00582305" w:rsidP="005F33D7">
      <w:pPr>
        <w:pStyle w:val="NoSpacing"/>
        <w:tabs>
          <w:tab w:val="left" w:pos="10440"/>
          <w:tab w:val="left" w:pos="10530"/>
        </w:tabs>
        <w:ind w:left="-360" w:right="-360"/>
        <w:rPr>
          <w:rFonts w:cs="Arial"/>
          <w:bCs/>
          <w:sz w:val="24"/>
          <w:szCs w:val="24"/>
        </w:rPr>
      </w:pPr>
    </w:p>
    <w:p w14:paraId="3A852471" w14:textId="14F3E79C" w:rsidR="00582305" w:rsidRPr="007666A2" w:rsidRDefault="00582305" w:rsidP="005F33D7">
      <w:pPr>
        <w:pStyle w:val="NoSpacing"/>
        <w:tabs>
          <w:tab w:val="left" w:pos="10440"/>
          <w:tab w:val="left" w:pos="10530"/>
        </w:tabs>
        <w:ind w:left="-360" w:right="-360"/>
        <w:rPr>
          <w:bCs/>
          <w:sz w:val="24"/>
        </w:rPr>
      </w:pPr>
      <w:r w:rsidRPr="00864BD5">
        <w:rPr>
          <w:b/>
          <w:sz w:val="24"/>
        </w:rPr>
        <w:t>Meter</w:t>
      </w:r>
      <w:r w:rsidRPr="007666A2">
        <w:rPr>
          <w:bCs/>
          <w:sz w:val="24"/>
        </w:rPr>
        <w:t>: the way beats of music are grouped, usually in sets of two, three, or four beats.</w:t>
      </w:r>
    </w:p>
    <w:p w14:paraId="690AE66D" w14:textId="77777777" w:rsidR="00F8439A" w:rsidRPr="007666A2" w:rsidRDefault="00F8439A" w:rsidP="005F33D7">
      <w:pPr>
        <w:pStyle w:val="NoSpacing"/>
        <w:tabs>
          <w:tab w:val="left" w:pos="10440"/>
          <w:tab w:val="left" w:pos="10530"/>
        </w:tabs>
        <w:ind w:left="-360" w:right="-360"/>
        <w:rPr>
          <w:bCs/>
          <w:sz w:val="24"/>
        </w:rPr>
      </w:pPr>
    </w:p>
    <w:p w14:paraId="6C5B7457" w14:textId="6C09128D" w:rsidR="00F8439A" w:rsidRPr="007666A2" w:rsidRDefault="00F8439A" w:rsidP="00F8439A">
      <w:pPr>
        <w:pStyle w:val="NoSpacing"/>
        <w:tabs>
          <w:tab w:val="left" w:pos="10440"/>
          <w:tab w:val="left" w:pos="10530"/>
        </w:tabs>
        <w:ind w:left="-360" w:right="-360"/>
        <w:rPr>
          <w:bCs/>
          <w:sz w:val="24"/>
          <w:szCs w:val="24"/>
        </w:rPr>
      </w:pPr>
      <w:r w:rsidRPr="00675BFF">
        <w:rPr>
          <w:rFonts w:ascii="Times New Roman" w:hAnsi="Times New Roman" w:cs="Times New Roman"/>
          <w:b/>
          <w:i/>
          <w:iCs/>
          <w:sz w:val="24"/>
          <w:szCs w:val="24"/>
        </w:rPr>
        <w:t>Mezzo-forte</w:t>
      </w:r>
      <w:r w:rsidRPr="007666A2">
        <w:rPr>
          <w:bCs/>
          <w:sz w:val="24"/>
          <w:szCs w:val="24"/>
        </w:rPr>
        <w:t xml:space="preserve">: a dynamic marking, abbreviated </w:t>
      </w:r>
      <w:r w:rsidRPr="007666A2">
        <w:rPr>
          <w:bCs/>
          <w:i/>
          <w:iCs/>
          <w:sz w:val="24"/>
          <w:szCs w:val="24"/>
        </w:rPr>
        <w:t>“</w:t>
      </w:r>
      <w:r w:rsidRPr="00675BFF">
        <w:rPr>
          <w:rFonts w:ascii="Times New Roman" w:hAnsi="Times New Roman" w:cs="Times New Roman"/>
          <w:b/>
          <w:i/>
          <w:iCs/>
          <w:sz w:val="24"/>
          <w:szCs w:val="24"/>
        </w:rPr>
        <w:t>mf</w:t>
      </w:r>
      <w:r w:rsidRPr="007666A2">
        <w:rPr>
          <w:bCs/>
          <w:i/>
          <w:iCs/>
          <w:sz w:val="24"/>
          <w:szCs w:val="24"/>
        </w:rPr>
        <w:t>”</w:t>
      </w:r>
      <w:r w:rsidRPr="007666A2">
        <w:rPr>
          <w:bCs/>
          <w:sz w:val="24"/>
          <w:szCs w:val="24"/>
        </w:rPr>
        <w:t xml:space="preserve"> that indicates that the music is to be performed medium loudly.</w:t>
      </w:r>
    </w:p>
    <w:p w14:paraId="189D1CA7" w14:textId="77777777" w:rsidR="00F8439A" w:rsidRPr="007666A2" w:rsidRDefault="00F8439A" w:rsidP="005F33D7">
      <w:pPr>
        <w:pStyle w:val="NoSpacing"/>
        <w:tabs>
          <w:tab w:val="left" w:pos="10440"/>
          <w:tab w:val="left" w:pos="10530"/>
        </w:tabs>
        <w:ind w:left="-360" w:right="-360"/>
        <w:rPr>
          <w:bCs/>
          <w:sz w:val="24"/>
        </w:rPr>
      </w:pPr>
    </w:p>
    <w:p w14:paraId="46A92845" w14:textId="3319A4FB" w:rsidR="00F8439A" w:rsidRPr="007666A2" w:rsidRDefault="00F8439A" w:rsidP="00F8439A">
      <w:pPr>
        <w:pStyle w:val="NoSpacing"/>
        <w:tabs>
          <w:tab w:val="left" w:pos="10440"/>
          <w:tab w:val="left" w:pos="10530"/>
        </w:tabs>
        <w:ind w:left="-360" w:right="-360"/>
        <w:rPr>
          <w:bCs/>
          <w:sz w:val="24"/>
          <w:szCs w:val="24"/>
        </w:rPr>
      </w:pPr>
      <w:r w:rsidRPr="00675BFF">
        <w:rPr>
          <w:rFonts w:ascii="Times New Roman" w:hAnsi="Times New Roman" w:cs="Times New Roman"/>
          <w:b/>
          <w:i/>
          <w:iCs/>
          <w:sz w:val="24"/>
        </w:rPr>
        <w:t>Mezzo-piano</w:t>
      </w:r>
      <w:r w:rsidRPr="007666A2">
        <w:rPr>
          <w:bCs/>
          <w:sz w:val="24"/>
        </w:rPr>
        <w:t xml:space="preserve">: </w:t>
      </w:r>
      <w:r w:rsidRPr="007666A2">
        <w:rPr>
          <w:bCs/>
          <w:sz w:val="24"/>
          <w:szCs w:val="24"/>
        </w:rPr>
        <w:t xml:space="preserve">a dynamic marking, abbreviated </w:t>
      </w:r>
      <w:r w:rsidRPr="007666A2">
        <w:rPr>
          <w:bCs/>
          <w:i/>
          <w:iCs/>
          <w:sz w:val="24"/>
          <w:szCs w:val="24"/>
        </w:rPr>
        <w:t>“</w:t>
      </w:r>
      <w:r w:rsidRPr="00675BFF">
        <w:rPr>
          <w:rFonts w:ascii="Times New Roman" w:hAnsi="Times New Roman" w:cs="Times New Roman"/>
          <w:b/>
          <w:i/>
          <w:iCs/>
          <w:sz w:val="24"/>
          <w:szCs w:val="24"/>
        </w:rPr>
        <w:t>mp</w:t>
      </w:r>
      <w:r w:rsidRPr="007666A2">
        <w:rPr>
          <w:bCs/>
          <w:i/>
          <w:iCs/>
          <w:sz w:val="24"/>
          <w:szCs w:val="24"/>
        </w:rPr>
        <w:t>”</w:t>
      </w:r>
      <w:r w:rsidRPr="007666A2">
        <w:rPr>
          <w:bCs/>
          <w:sz w:val="24"/>
          <w:szCs w:val="24"/>
        </w:rPr>
        <w:t xml:space="preserve"> that indicates that the music is to be performed medium softly.</w:t>
      </w:r>
    </w:p>
    <w:p w14:paraId="1BF0ED50" w14:textId="04CCE065" w:rsidR="007A042F" w:rsidRPr="007666A2" w:rsidRDefault="007A042F" w:rsidP="005F33D7">
      <w:pPr>
        <w:pStyle w:val="NoSpacing"/>
        <w:tabs>
          <w:tab w:val="left" w:pos="10440"/>
          <w:tab w:val="left" w:pos="10530"/>
        </w:tabs>
        <w:ind w:left="-360" w:right="-360"/>
        <w:rPr>
          <w:bCs/>
          <w:sz w:val="24"/>
        </w:rPr>
      </w:pPr>
    </w:p>
    <w:p w14:paraId="65DF35AD" w14:textId="79DB1177" w:rsidR="00AD15B7" w:rsidRPr="007666A2" w:rsidRDefault="00AD15B7" w:rsidP="00A677FC">
      <w:pPr>
        <w:pStyle w:val="NoSpacing"/>
        <w:tabs>
          <w:tab w:val="left" w:pos="10440"/>
          <w:tab w:val="left" w:pos="10530"/>
        </w:tabs>
        <w:ind w:left="-360" w:right="-360"/>
        <w:rPr>
          <w:bCs/>
          <w:sz w:val="24"/>
        </w:rPr>
      </w:pPr>
      <w:r w:rsidRPr="00907D5D">
        <w:rPr>
          <w:b/>
          <w:sz w:val="24"/>
        </w:rPr>
        <w:t>Mezzo-soprano</w:t>
      </w:r>
      <w:r w:rsidR="00750B6A">
        <w:rPr>
          <w:b/>
          <w:sz w:val="24"/>
        </w:rPr>
        <w:t xml:space="preserve"> </w:t>
      </w:r>
      <w:r w:rsidR="00750B6A">
        <w:rPr>
          <w:bCs/>
          <w:sz w:val="24"/>
        </w:rPr>
        <w:t>(“middle” or “medium” soprano)</w:t>
      </w:r>
      <w:r w:rsidRPr="007666A2">
        <w:rPr>
          <w:bCs/>
          <w:sz w:val="24"/>
        </w:rPr>
        <w:t>: female singing voice that is lower than that of a soprano, higher than that of an alto.</w:t>
      </w:r>
    </w:p>
    <w:p w14:paraId="21CC7686" w14:textId="77777777" w:rsidR="00DE3C22" w:rsidRDefault="00DE3C22" w:rsidP="00A677FC">
      <w:pPr>
        <w:pStyle w:val="NoSpacing"/>
        <w:tabs>
          <w:tab w:val="left" w:pos="10440"/>
          <w:tab w:val="left" w:pos="10530"/>
        </w:tabs>
        <w:ind w:left="-360" w:right="-360"/>
        <w:rPr>
          <w:bCs/>
          <w:sz w:val="24"/>
        </w:rPr>
      </w:pPr>
    </w:p>
    <w:p w14:paraId="5F3D258F" w14:textId="6439EBBA" w:rsidR="00DE3C22" w:rsidRDefault="00DE3C22" w:rsidP="00A677FC">
      <w:pPr>
        <w:pStyle w:val="NoSpacing"/>
        <w:tabs>
          <w:tab w:val="left" w:pos="10440"/>
          <w:tab w:val="left" w:pos="10530"/>
        </w:tabs>
        <w:ind w:left="-360" w:right="-360"/>
        <w:rPr>
          <w:rFonts w:cstheme="minorHAnsi"/>
          <w:bCs/>
          <w:sz w:val="24"/>
        </w:rPr>
      </w:pPr>
      <w:r>
        <w:rPr>
          <w:rFonts w:ascii="Times New Roman" w:hAnsi="Times New Roman" w:cs="Times New Roman"/>
          <w:b/>
          <w:i/>
          <w:iCs/>
          <w:sz w:val="24"/>
        </w:rPr>
        <w:t>Moderato quasi Marcia</w:t>
      </w:r>
      <w:r>
        <w:rPr>
          <w:rFonts w:cstheme="minorHAnsi"/>
          <w:bCs/>
          <w:sz w:val="24"/>
        </w:rPr>
        <w:t>: moderately and march-like.</w:t>
      </w:r>
    </w:p>
    <w:p w14:paraId="5B1A9525" w14:textId="77777777" w:rsidR="00097984" w:rsidRPr="00DE3C22" w:rsidRDefault="00097984" w:rsidP="00A677FC">
      <w:pPr>
        <w:pStyle w:val="NoSpacing"/>
        <w:tabs>
          <w:tab w:val="left" w:pos="10440"/>
          <w:tab w:val="left" w:pos="10530"/>
        </w:tabs>
        <w:ind w:left="-360" w:right="-360"/>
        <w:rPr>
          <w:rFonts w:cstheme="minorHAnsi"/>
          <w:bCs/>
          <w:sz w:val="24"/>
        </w:rPr>
      </w:pPr>
    </w:p>
    <w:p w14:paraId="0B64CFFF" w14:textId="1D15352F" w:rsidR="00097984" w:rsidRDefault="00097984" w:rsidP="00097984">
      <w:pPr>
        <w:pStyle w:val="NoSpacing"/>
        <w:tabs>
          <w:tab w:val="left" w:pos="10440"/>
          <w:tab w:val="left" w:pos="10530"/>
        </w:tabs>
        <w:ind w:left="-360" w:right="-360"/>
        <w:rPr>
          <w:rFonts w:cstheme="minorHAnsi"/>
          <w:bCs/>
          <w:sz w:val="24"/>
          <w:szCs w:val="24"/>
        </w:rPr>
      </w:pPr>
      <w:r>
        <w:rPr>
          <w:rFonts w:ascii="Times New Roman" w:hAnsi="Times New Roman" w:cs="Times New Roman"/>
          <w:b/>
          <w:i/>
          <w:iCs/>
          <w:sz w:val="24"/>
          <w:szCs w:val="24"/>
        </w:rPr>
        <w:t>Molto maestoso</w:t>
      </w:r>
      <w:r>
        <w:rPr>
          <w:rFonts w:cstheme="minorHAnsi"/>
          <w:bCs/>
          <w:sz w:val="24"/>
          <w:szCs w:val="24"/>
        </w:rPr>
        <w:t>:</w:t>
      </w:r>
      <w:r>
        <w:rPr>
          <w:rFonts w:cstheme="minorHAnsi"/>
          <w:bCs/>
          <w:sz w:val="24"/>
          <w:szCs w:val="24"/>
        </w:rPr>
        <w:t xml:space="preserve"> very stately, majestic.</w:t>
      </w:r>
    </w:p>
    <w:p w14:paraId="560C822E" w14:textId="77777777" w:rsidR="008A4556" w:rsidRPr="007666A2" w:rsidRDefault="008A4556" w:rsidP="005F33D7">
      <w:pPr>
        <w:pStyle w:val="NoSpacing"/>
        <w:tabs>
          <w:tab w:val="left" w:pos="10440"/>
          <w:tab w:val="left" w:pos="10530"/>
        </w:tabs>
        <w:ind w:left="-360" w:right="-360"/>
        <w:rPr>
          <w:rFonts w:cs="Arial"/>
          <w:bCs/>
          <w:sz w:val="24"/>
          <w:szCs w:val="24"/>
        </w:rPr>
      </w:pPr>
    </w:p>
    <w:p w14:paraId="22A2B46B" w14:textId="51A61428" w:rsidR="002C0F97" w:rsidRPr="007666A2" w:rsidRDefault="002C0F97" w:rsidP="005F33D7">
      <w:pPr>
        <w:pStyle w:val="NoSpacing"/>
        <w:tabs>
          <w:tab w:val="left" w:pos="10440"/>
          <w:tab w:val="left" w:pos="10530"/>
        </w:tabs>
        <w:ind w:left="-360" w:right="-360"/>
        <w:rPr>
          <w:bCs/>
          <w:sz w:val="24"/>
          <w:szCs w:val="24"/>
        </w:rPr>
      </w:pPr>
      <w:r w:rsidRPr="00AF0FD0">
        <w:rPr>
          <w:rFonts w:cs="Arial"/>
          <w:b/>
          <w:sz w:val="24"/>
          <w:szCs w:val="24"/>
        </w:rPr>
        <w:t>Musical form:</w:t>
      </w:r>
      <w:r w:rsidR="005F33D7" w:rsidRPr="007666A2">
        <w:rPr>
          <w:rFonts w:cs="Arial"/>
          <w:bCs/>
          <w:sz w:val="24"/>
          <w:szCs w:val="24"/>
        </w:rPr>
        <w:t xml:space="preserve"> </w:t>
      </w:r>
      <w:r w:rsidR="005F33D7" w:rsidRPr="007666A2">
        <w:rPr>
          <w:bCs/>
          <w:sz w:val="24"/>
          <w:szCs w:val="24"/>
        </w:rPr>
        <w:t xml:space="preserve">the overall </w:t>
      </w:r>
      <w:r w:rsidR="00AF0FD0">
        <w:rPr>
          <w:bCs/>
          <w:sz w:val="24"/>
          <w:szCs w:val="24"/>
        </w:rPr>
        <w:t xml:space="preserve">plan or </w:t>
      </w:r>
      <w:r w:rsidR="005F33D7" w:rsidRPr="007666A2">
        <w:rPr>
          <w:bCs/>
          <w:sz w:val="24"/>
          <w:szCs w:val="24"/>
        </w:rPr>
        <w:t>structure of a piece of music.</w:t>
      </w:r>
    </w:p>
    <w:p w14:paraId="09003BE9" w14:textId="69070F37" w:rsidR="00233464" w:rsidRPr="007666A2" w:rsidRDefault="00233464" w:rsidP="005F33D7">
      <w:pPr>
        <w:pStyle w:val="NoSpacing"/>
        <w:tabs>
          <w:tab w:val="left" w:pos="10440"/>
          <w:tab w:val="left" w:pos="10530"/>
        </w:tabs>
        <w:ind w:left="-360" w:right="-360"/>
        <w:rPr>
          <w:bCs/>
          <w:sz w:val="24"/>
          <w:szCs w:val="24"/>
        </w:rPr>
      </w:pPr>
    </w:p>
    <w:p w14:paraId="75E25226" w14:textId="6B601254" w:rsidR="00233464" w:rsidRDefault="0066078B" w:rsidP="00233464">
      <w:pPr>
        <w:pStyle w:val="NoSpacing"/>
        <w:ind w:left="-360" w:right="-360"/>
        <w:rPr>
          <w:bCs/>
          <w:sz w:val="24"/>
        </w:rPr>
      </w:pPr>
      <w:r w:rsidRPr="003A412B">
        <w:rPr>
          <w:b/>
          <w:sz w:val="24"/>
        </w:rPr>
        <w:t>M</w:t>
      </w:r>
      <w:r w:rsidR="00233464" w:rsidRPr="003A412B">
        <w:rPr>
          <w:b/>
          <w:sz w:val="24"/>
        </w:rPr>
        <w:t>usical prodigy</w:t>
      </w:r>
      <w:r w:rsidR="00233464" w:rsidRPr="007666A2">
        <w:rPr>
          <w:bCs/>
          <w:sz w:val="24"/>
        </w:rPr>
        <w:t xml:space="preserve">: a child </w:t>
      </w:r>
      <w:r w:rsidR="00C213E1" w:rsidRPr="007666A2">
        <w:rPr>
          <w:bCs/>
          <w:sz w:val="24"/>
        </w:rPr>
        <w:t xml:space="preserve">(under age 12) </w:t>
      </w:r>
      <w:r w:rsidR="00233464" w:rsidRPr="007666A2">
        <w:rPr>
          <w:bCs/>
          <w:sz w:val="24"/>
        </w:rPr>
        <w:t xml:space="preserve">who </w:t>
      </w:r>
      <w:r w:rsidR="00C213E1" w:rsidRPr="007666A2">
        <w:rPr>
          <w:bCs/>
          <w:sz w:val="24"/>
        </w:rPr>
        <w:t>displays a talent in music on the same level as a skilled adult musician.</w:t>
      </w:r>
    </w:p>
    <w:p w14:paraId="140B280E" w14:textId="77777777" w:rsidR="00C56614" w:rsidRDefault="00C56614" w:rsidP="00233464">
      <w:pPr>
        <w:pStyle w:val="NoSpacing"/>
        <w:ind w:left="-360" w:right="-360"/>
        <w:rPr>
          <w:bCs/>
          <w:sz w:val="24"/>
        </w:rPr>
      </w:pPr>
    </w:p>
    <w:p w14:paraId="75371169" w14:textId="5FAC0B83" w:rsidR="00C56614" w:rsidRPr="00C56614" w:rsidRDefault="00C56614" w:rsidP="00233464">
      <w:pPr>
        <w:pStyle w:val="NoSpacing"/>
        <w:ind w:left="-360" w:right="-360"/>
        <w:rPr>
          <w:bCs/>
          <w:sz w:val="24"/>
        </w:rPr>
      </w:pPr>
      <w:r>
        <w:rPr>
          <w:b/>
          <w:sz w:val="24"/>
        </w:rPr>
        <w:t>Mute</w:t>
      </w:r>
      <w:r>
        <w:rPr>
          <w:bCs/>
          <w:sz w:val="24"/>
        </w:rPr>
        <w:t>: a device used to muffle or soften the tone of a musical instrument.</w:t>
      </w:r>
    </w:p>
    <w:p w14:paraId="35EEFC50" w14:textId="77777777" w:rsidR="001D3ABA" w:rsidRPr="007666A2" w:rsidRDefault="001D3ABA" w:rsidP="00233464">
      <w:pPr>
        <w:pStyle w:val="NoSpacing"/>
        <w:ind w:left="-360" w:right="-360"/>
        <w:rPr>
          <w:bCs/>
          <w:sz w:val="24"/>
        </w:rPr>
      </w:pPr>
    </w:p>
    <w:p w14:paraId="6D86E229" w14:textId="21930649" w:rsidR="001D3ABA" w:rsidRDefault="001D3ABA" w:rsidP="00233464">
      <w:pPr>
        <w:pStyle w:val="NoSpacing"/>
        <w:ind w:left="-360" w:right="-360"/>
        <w:rPr>
          <w:bCs/>
          <w:sz w:val="24"/>
        </w:rPr>
      </w:pPr>
      <w:r w:rsidRPr="00ED1FC8">
        <w:rPr>
          <w:b/>
          <w:sz w:val="24"/>
        </w:rPr>
        <w:t>Nationalism</w:t>
      </w:r>
      <w:r w:rsidRPr="007666A2">
        <w:rPr>
          <w:bCs/>
          <w:sz w:val="24"/>
        </w:rPr>
        <w:t>: patriotic feelings, principles, or efforts.</w:t>
      </w:r>
    </w:p>
    <w:p w14:paraId="4B03CFF0" w14:textId="77777777" w:rsidR="00224748" w:rsidRDefault="00224748" w:rsidP="00233464">
      <w:pPr>
        <w:pStyle w:val="NoSpacing"/>
        <w:ind w:left="-360" w:right="-360"/>
        <w:rPr>
          <w:bCs/>
          <w:sz w:val="24"/>
        </w:rPr>
      </w:pPr>
    </w:p>
    <w:p w14:paraId="6377C878" w14:textId="2064F5D0" w:rsidR="00224748" w:rsidRPr="00224748" w:rsidRDefault="00224748" w:rsidP="00233464">
      <w:pPr>
        <w:pStyle w:val="NoSpacing"/>
        <w:ind w:left="-360" w:right="-360"/>
        <w:rPr>
          <w:bCs/>
          <w:sz w:val="24"/>
        </w:rPr>
      </w:pPr>
      <w:r>
        <w:rPr>
          <w:b/>
          <w:sz w:val="24"/>
        </w:rPr>
        <w:t>Natural trumpet</w:t>
      </w:r>
      <w:r>
        <w:rPr>
          <w:bCs/>
          <w:sz w:val="24"/>
        </w:rPr>
        <w:t>: a trumpet developed around 1300, with no valves, used to play mostly high notes. The Baroque period (1600-1750) is considered to be the “Golden Age of the Natural Trumpet.” Composers wrote music for the natural trumpet well into the 1800s.</w:t>
      </w:r>
    </w:p>
    <w:p w14:paraId="6BBCFA6E" w14:textId="27DBBD1B" w:rsidR="0015033D" w:rsidRPr="007666A2" w:rsidRDefault="0015033D" w:rsidP="00233464">
      <w:pPr>
        <w:pStyle w:val="NoSpacing"/>
        <w:tabs>
          <w:tab w:val="left" w:pos="10440"/>
          <w:tab w:val="left" w:pos="10530"/>
        </w:tabs>
        <w:ind w:right="-360"/>
        <w:rPr>
          <w:bCs/>
          <w:sz w:val="24"/>
          <w:szCs w:val="24"/>
        </w:rPr>
      </w:pPr>
    </w:p>
    <w:p w14:paraId="1A2A802B" w14:textId="5C36F77D" w:rsidR="003A412B" w:rsidRDefault="00233464" w:rsidP="005F33D7">
      <w:pPr>
        <w:pStyle w:val="NoSpacing"/>
        <w:tabs>
          <w:tab w:val="left" w:pos="10440"/>
          <w:tab w:val="left" w:pos="10530"/>
        </w:tabs>
        <w:ind w:left="-360" w:right="-360"/>
        <w:rPr>
          <w:bCs/>
          <w:sz w:val="24"/>
          <w:szCs w:val="24"/>
        </w:rPr>
      </w:pPr>
      <w:r w:rsidRPr="003A412B">
        <w:rPr>
          <w:b/>
          <w:sz w:val="24"/>
          <w:szCs w:val="24"/>
        </w:rPr>
        <w:t>Opera</w:t>
      </w:r>
      <w:r w:rsidRPr="007666A2">
        <w:rPr>
          <w:bCs/>
          <w:sz w:val="24"/>
          <w:szCs w:val="24"/>
        </w:rPr>
        <w:t xml:space="preserve">: a story told completely through music. The characters sing with an orchestra </w:t>
      </w:r>
      <w:r w:rsidR="00C5225E" w:rsidRPr="007666A2">
        <w:rPr>
          <w:bCs/>
          <w:sz w:val="24"/>
          <w:szCs w:val="24"/>
        </w:rPr>
        <w:t xml:space="preserve">accompanying them </w:t>
      </w:r>
      <w:r w:rsidRPr="007666A2">
        <w:rPr>
          <w:bCs/>
          <w:sz w:val="24"/>
          <w:szCs w:val="24"/>
        </w:rPr>
        <w:t xml:space="preserve">and act </w:t>
      </w:r>
      <w:r w:rsidR="008938BD" w:rsidRPr="007666A2">
        <w:rPr>
          <w:bCs/>
          <w:sz w:val="24"/>
          <w:szCs w:val="24"/>
        </w:rPr>
        <w:t>out</w:t>
      </w:r>
      <w:r w:rsidRPr="007666A2">
        <w:rPr>
          <w:bCs/>
          <w:sz w:val="24"/>
          <w:szCs w:val="24"/>
        </w:rPr>
        <w:t xml:space="preserve"> the story on a stage with costumes, scenery, </w:t>
      </w:r>
      <w:r w:rsidR="00D41DFB" w:rsidRPr="007666A2">
        <w:rPr>
          <w:bCs/>
          <w:sz w:val="24"/>
          <w:szCs w:val="24"/>
        </w:rPr>
        <w:t>props</w:t>
      </w:r>
      <w:r w:rsidR="00F605C7" w:rsidRPr="007666A2">
        <w:rPr>
          <w:bCs/>
          <w:sz w:val="24"/>
          <w:szCs w:val="24"/>
        </w:rPr>
        <w:t>, and choreography</w:t>
      </w:r>
      <w:r w:rsidR="00D41DFB" w:rsidRPr="007666A2">
        <w:rPr>
          <w:bCs/>
          <w:sz w:val="24"/>
          <w:szCs w:val="24"/>
        </w:rPr>
        <w:t>.</w:t>
      </w:r>
    </w:p>
    <w:p w14:paraId="340B45A2" w14:textId="77777777" w:rsidR="003A412B" w:rsidRDefault="003A412B" w:rsidP="005F33D7">
      <w:pPr>
        <w:pStyle w:val="NoSpacing"/>
        <w:tabs>
          <w:tab w:val="left" w:pos="10440"/>
          <w:tab w:val="left" w:pos="10530"/>
        </w:tabs>
        <w:ind w:left="-360" w:right="-360"/>
        <w:rPr>
          <w:bCs/>
          <w:sz w:val="24"/>
          <w:szCs w:val="24"/>
        </w:rPr>
      </w:pPr>
    </w:p>
    <w:p w14:paraId="33F27253" w14:textId="43C168D3" w:rsidR="00233464" w:rsidRPr="007666A2" w:rsidRDefault="003A412B" w:rsidP="005F33D7">
      <w:pPr>
        <w:pStyle w:val="NoSpacing"/>
        <w:tabs>
          <w:tab w:val="left" w:pos="10440"/>
          <w:tab w:val="left" w:pos="10530"/>
        </w:tabs>
        <w:ind w:left="-360" w:right="-360"/>
        <w:rPr>
          <w:bCs/>
          <w:sz w:val="24"/>
          <w:szCs w:val="24"/>
        </w:rPr>
      </w:pPr>
      <w:r w:rsidRPr="003A412B">
        <w:rPr>
          <w:b/>
          <w:sz w:val="24"/>
          <w:szCs w:val="24"/>
        </w:rPr>
        <w:t>Opera</w:t>
      </w:r>
      <w:r>
        <w:rPr>
          <w:b/>
          <w:sz w:val="24"/>
          <w:szCs w:val="24"/>
        </w:rPr>
        <w:t xml:space="preserve"> aria</w:t>
      </w:r>
      <w:r w:rsidRPr="007666A2">
        <w:rPr>
          <w:bCs/>
          <w:sz w:val="24"/>
          <w:szCs w:val="24"/>
        </w:rPr>
        <w:t>:</w:t>
      </w:r>
      <w:r>
        <w:rPr>
          <w:bCs/>
          <w:sz w:val="24"/>
          <w:szCs w:val="24"/>
        </w:rPr>
        <w:t xml:space="preserve"> a song from an opera, for one voice, often sung with an orchestra. Aira means “air” in Italian.</w:t>
      </w:r>
      <w:r w:rsidRPr="007666A2">
        <w:rPr>
          <w:bCs/>
          <w:sz w:val="24"/>
          <w:szCs w:val="24"/>
        </w:rPr>
        <w:t xml:space="preserve"> </w:t>
      </w:r>
      <w:r w:rsidR="00233464" w:rsidRPr="007666A2">
        <w:rPr>
          <w:bCs/>
          <w:sz w:val="24"/>
          <w:szCs w:val="24"/>
        </w:rPr>
        <w:t xml:space="preserve"> </w:t>
      </w:r>
    </w:p>
    <w:p w14:paraId="1FE3CB43" w14:textId="77777777" w:rsidR="006163A0" w:rsidRPr="007666A2" w:rsidRDefault="006163A0" w:rsidP="005F33D7">
      <w:pPr>
        <w:pStyle w:val="NoSpacing"/>
        <w:tabs>
          <w:tab w:val="left" w:pos="10440"/>
          <w:tab w:val="left" w:pos="10530"/>
        </w:tabs>
        <w:ind w:left="-360" w:right="-360"/>
        <w:rPr>
          <w:bCs/>
          <w:sz w:val="24"/>
          <w:szCs w:val="24"/>
        </w:rPr>
      </w:pPr>
    </w:p>
    <w:p w14:paraId="0218C2DB" w14:textId="6DDF4E80" w:rsidR="006163A0" w:rsidRPr="007666A2" w:rsidRDefault="006163A0" w:rsidP="005F33D7">
      <w:pPr>
        <w:pStyle w:val="NoSpacing"/>
        <w:tabs>
          <w:tab w:val="left" w:pos="10440"/>
          <w:tab w:val="left" w:pos="10530"/>
        </w:tabs>
        <w:ind w:left="-360" w:right="-360"/>
        <w:rPr>
          <w:bCs/>
          <w:sz w:val="24"/>
          <w:szCs w:val="24"/>
        </w:rPr>
      </w:pPr>
      <w:r w:rsidRPr="001378D7">
        <w:rPr>
          <w:b/>
          <w:i/>
          <w:sz w:val="24"/>
          <w:szCs w:val="24"/>
        </w:rPr>
        <w:t>Opera buffa</w:t>
      </w:r>
      <w:r w:rsidR="0082270F" w:rsidRPr="007666A2">
        <w:rPr>
          <w:bCs/>
          <w:sz w:val="24"/>
          <w:szCs w:val="24"/>
        </w:rPr>
        <w:t xml:space="preserve">: a type of </w:t>
      </w:r>
      <w:r w:rsidRPr="007666A2">
        <w:rPr>
          <w:bCs/>
          <w:sz w:val="24"/>
          <w:szCs w:val="24"/>
        </w:rPr>
        <w:t xml:space="preserve">comic opera written for common people, with </w:t>
      </w:r>
      <w:r w:rsidR="001378D7">
        <w:rPr>
          <w:bCs/>
          <w:sz w:val="24"/>
          <w:szCs w:val="24"/>
        </w:rPr>
        <w:t>ordinary</w:t>
      </w:r>
      <w:r w:rsidRPr="007666A2">
        <w:rPr>
          <w:bCs/>
          <w:sz w:val="24"/>
          <w:szCs w:val="24"/>
        </w:rPr>
        <w:t xml:space="preserve"> problems,</w:t>
      </w:r>
      <w:r w:rsidRPr="007666A2">
        <w:rPr>
          <w:bCs/>
          <w:sz w:val="20"/>
          <w:szCs w:val="24"/>
        </w:rPr>
        <w:t xml:space="preserve"> </w:t>
      </w:r>
      <w:r w:rsidRPr="007666A2">
        <w:rPr>
          <w:bCs/>
          <w:sz w:val="24"/>
          <w:szCs w:val="24"/>
        </w:rPr>
        <w:t>in everyday settings.</w:t>
      </w:r>
      <w:r w:rsidR="001378D7">
        <w:rPr>
          <w:bCs/>
          <w:sz w:val="24"/>
          <w:szCs w:val="24"/>
        </w:rPr>
        <w:t xml:space="preserve"> Singers must have clear diction and be able to sing “patter” (fast singing).</w:t>
      </w:r>
    </w:p>
    <w:p w14:paraId="3E6552E5" w14:textId="77777777" w:rsidR="001D3ABA" w:rsidRPr="007666A2" w:rsidRDefault="001D3ABA" w:rsidP="005F33D7">
      <w:pPr>
        <w:pStyle w:val="NoSpacing"/>
        <w:tabs>
          <w:tab w:val="left" w:pos="10440"/>
          <w:tab w:val="left" w:pos="10530"/>
        </w:tabs>
        <w:ind w:left="-360" w:right="-360"/>
        <w:rPr>
          <w:bCs/>
          <w:sz w:val="24"/>
          <w:szCs w:val="24"/>
        </w:rPr>
      </w:pPr>
    </w:p>
    <w:p w14:paraId="73905240" w14:textId="2AD37B43" w:rsidR="001D3ABA" w:rsidRPr="007666A2" w:rsidRDefault="001D3ABA" w:rsidP="005F33D7">
      <w:pPr>
        <w:pStyle w:val="NoSpacing"/>
        <w:tabs>
          <w:tab w:val="left" w:pos="10440"/>
          <w:tab w:val="left" w:pos="10530"/>
        </w:tabs>
        <w:ind w:left="-360" w:right="-360"/>
        <w:rPr>
          <w:bCs/>
          <w:sz w:val="24"/>
          <w:szCs w:val="24"/>
        </w:rPr>
      </w:pPr>
      <w:r w:rsidRPr="0085262C">
        <w:rPr>
          <w:b/>
          <w:sz w:val="24"/>
          <w:szCs w:val="24"/>
        </w:rPr>
        <w:t>Opus or Op.</w:t>
      </w:r>
      <w:r w:rsidRPr="007666A2">
        <w:rPr>
          <w:bCs/>
          <w:sz w:val="24"/>
          <w:szCs w:val="24"/>
        </w:rPr>
        <w:t xml:space="preserve"> (“work”): a </w:t>
      </w:r>
      <w:r w:rsidR="0085262C">
        <w:rPr>
          <w:bCs/>
          <w:sz w:val="24"/>
          <w:szCs w:val="24"/>
        </w:rPr>
        <w:t xml:space="preserve">“work number” assigned to a </w:t>
      </w:r>
      <w:r w:rsidRPr="007666A2">
        <w:rPr>
          <w:bCs/>
          <w:sz w:val="24"/>
          <w:szCs w:val="24"/>
        </w:rPr>
        <w:t>composition</w:t>
      </w:r>
      <w:r w:rsidR="0085262C">
        <w:rPr>
          <w:bCs/>
          <w:sz w:val="24"/>
          <w:szCs w:val="24"/>
        </w:rPr>
        <w:t xml:space="preserve"> or set of compositions that usually indicates the chronological order of publication.</w:t>
      </w:r>
    </w:p>
    <w:p w14:paraId="05D7EF25" w14:textId="77777777" w:rsidR="00C213E1" w:rsidRPr="007666A2" w:rsidRDefault="00C213E1" w:rsidP="005217F6">
      <w:pPr>
        <w:pStyle w:val="NoSpacing"/>
        <w:tabs>
          <w:tab w:val="left" w:pos="10440"/>
          <w:tab w:val="left" w:pos="10530"/>
        </w:tabs>
        <w:ind w:left="-360" w:right="-360"/>
        <w:rPr>
          <w:bCs/>
          <w:i/>
          <w:iCs/>
          <w:sz w:val="24"/>
        </w:rPr>
      </w:pPr>
    </w:p>
    <w:p w14:paraId="7675C10D" w14:textId="0E2C8F70" w:rsidR="00C213E1" w:rsidRDefault="00C213E1" w:rsidP="005217F6">
      <w:pPr>
        <w:pStyle w:val="NoSpacing"/>
        <w:tabs>
          <w:tab w:val="left" w:pos="10440"/>
          <w:tab w:val="left" w:pos="10530"/>
        </w:tabs>
        <w:ind w:left="-360" w:right="-360"/>
        <w:rPr>
          <w:bCs/>
          <w:sz w:val="24"/>
        </w:rPr>
      </w:pPr>
      <w:r w:rsidRPr="00864BD5">
        <w:rPr>
          <w:b/>
          <w:sz w:val="24"/>
        </w:rPr>
        <w:t>Orchestration</w:t>
      </w:r>
      <w:r w:rsidRPr="007666A2">
        <w:rPr>
          <w:bCs/>
          <w:sz w:val="24"/>
        </w:rPr>
        <w:t>: writing music for an orchestra, or adapting music written for one instrument so that it can be played by an orchestra.</w:t>
      </w:r>
    </w:p>
    <w:p w14:paraId="3803FCCC" w14:textId="77777777" w:rsidR="00686177" w:rsidRDefault="00686177" w:rsidP="005217F6">
      <w:pPr>
        <w:pStyle w:val="NoSpacing"/>
        <w:tabs>
          <w:tab w:val="left" w:pos="10440"/>
          <w:tab w:val="left" w:pos="10530"/>
        </w:tabs>
        <w:ind w:left="-360" w:right="-360"/>
        <w:rPr>
          <w:bCs/>
          <w:sz w:val="24"/>
        </w:rPr>
      </w:pPr>
    </w:p>
    <w:p w14:paraId="5AE3A403" w14:textId="5E8763D9" w:rsidR="00686177" w:rsidRPr="00686177" w:rsidRDefault="00686177" w:rsidP="005217F6">
      <w:pPr>
        <w:pStyle w:val="NoSpacing"/>
        <w:tabs>
          <w:tab w:val="left" w:pos="10440"/>
          <w:tab w:val="left" w:pos="10530"/>
        </w:tabs>
        <w:ind w:left="-360" w:right="-360"/>
        <w:rPr>
          <w:bCs/>
          <w:sz w:val="24"/>
        </w:rPr>
      </w:pPr>
      <w:r>
        <w:rPr>
          <w:b/>
          <w:sz w:val="24"/>
        </w:rPr>
        <w:t>Ornamentation</w:t>
      </w:r>
      <w:r>
        <w:rPr>
          <w:bCs/>
          <w:sz w:val="24"/>
        </w:rPr>
        <w:t>: the decoration of a melody, either by adding notes or by modifying rhythms, to make it more interesting or pleasing.</w:t>
      </w:r>
    </w:p>
    <w:p w14:paraId="3FB342A9" w14:textId="77777777" w:rsidR="00432BA0" w:rsidRPr="007666A2" w:rsidRDefault="00432BA0" w:rsidP="005F33D7">
      <w:pPr>
        <w:pStyle w:val="NoSpacing"/>
        <w:tabs>
          <w:tab w:val="left" w:pos="10440"/>
          <w:tab w:val="left" w:pos="10530"/>
        </w:tabs>
        <w:ind w:left="-360" w:right="-360"/>
        <w:rPr>
          <w:bCs/>
          <w:sz w:val="24"/>
          <w:szCs w:val="24"/>
        </w:rPr>
      </w:pPr>
    </w:p>
    <w:p w14:paraId="3C4058CA" w14:textId="0B0E6376" w:rsidR="00432BA0" w:rsidRPr="007666A2" w:rsidRDefault="00432BA0" w:rsidP="005F33D7">
      <w:pPr>
        <w:pStyle w:val="NoSpacing"/>
        <w:tabs>
          <w:tab w:val="left" w:pos="10440"/>
          <w:tab w:val="left" w:pos="10530"/>
        </w:tabs>
        <w:ind w:left="-360" w:right="-360"/>
        <w:rPr>
          <w:bCs/>
          <w:sz w:val="24"/>
          <w:szCs w:val="24"/>
        </w:rPr>
      </w:pPr>
      <w:r w:rsidRPr="00B34C2A">
        <w:rPr>
          <w:b/>
          <w:sz w:val="24"/>
          <w:szCs w:val="24"/>
        </w:rPr>
        <w:t>Overture</w:t>
      </w:r>
      <w:r w:rsidRPr="007666A2">
        <w:rPr>
          <w:bCs/>
          <w:sz w:val="24"/>
          <w:szCs w:val="24"/>
        </w:rPr>
        <w:t>: the instrumental introduction of an opera.</w:t>
      </w:r>
    </w:p>
    <w:p w14:paraId="65AB6698" w14:textId="77777777" w:rsidR="00792D47" w:rsidRDefault="00792D47" w:rsidP="005F33D7">
      <w:pPr>
        <w:pStyle w:val="NoSpacing"/>
        <w:tabs>
          <w:tab w:val="left" w:pos="10440"/>
          <w:tab w:val="left" w:pos="10530"/>
        </w:tabs>
        <w:ind w:left="-360" w:right="-360"/>
        <w:rPr>
          <w:bCs/>
          <w:sz w:val="24"/>
          <w:szCs w:val="24"/>
        </w:rPr>
      </w:pPr>
    </w:p>
    <w:p w14:paraId="3B6565FD" w14:textId="420A615C" w:rsidR="00792D47" w:rsidRPr="00792D47" w:rsidRDefault="00792D47" w:rsidP="005F33D7">
      <w:pPr>
        <w:pStyle w:val="NoSpacing"/>
        <w:tabs>
          <w:tab w:val="left" w:pos="10440"/>
          <w:tab w:val="left" w:pos="10530"/>
        </w:tabs>
        <w:ind w:left="-360" w:right="-360"/>
        <w:rPr>
          <w:bCs/>
          <w:sz w:val="24"/>
          <w:szCs w:val="24"/>
        </w:rPr>
      </w:pPr>
      <w:r>
        <w:rPr>
          <w:b/>
          <w:sz w:val="24"/>
          <w:szCs w:val="24"/>
        </w:rPr>
        <w:t>Phrase</w:t>
      </w:r>
      <w:r>
        <w:rPr>
          <w:bCs/>
          <w:sz w:val="24"/>
          <w:szCs w:val="24"/>
        </w:rPr>
        <w:t>: a musical thought found in a melody. Phrases combine to form larger sections.</w:t>
      </w:r>
    </w:p>
    <w:p w14:paraId="49FDF8F3" w14:textId="77777777" w:rsidR="00F8439A" w:rsidRPr="007666A2" w:rsidRDefault="00F8439A" w:rsidP="005F33D7">
      <w:pPr>
        <w:pStyle w:val="NoSpacing"/>
        <w:tabs>
          <w:tab w:val="left" w:pos="10440"/>
          <w:tab w:val="left" w:pos="10530"/>
        </w:tabs>
        <w:ind w:left="-360" w:right="-360"/>
        <w:rPr>
          <w:bCs/>
          <w:sz w:val="24"/>
          <w:szCs w:val="24"/>
        </w:rPr>
      </w:pPr>
    </w:p>
    <w:p w14:paraId="6BABA6C9" w14:textId="2345E8CE" w:rsidR="00F8439A" w:rsidRPr="007666A2" w:rsidRDefault="00F8439A" w:rsidP="00F8439A">
      <w:pPr>
        <w:pStyle w:val="NoSpacing"/>
        <w:tabs>
          <w:tab w:val="left" w:pos="10440"/>
          <w:tab w:val="left" w:pos="10530"/>
        </w:tabs>
        <w:ind w:left="-360" w:right="-360"/>
        <w:rPr>
          <w:bCs/>
          <w:sz w:val="24"/>
          <w:szCs w:val="24"/>
        </w:rPr>
      </w:pPr>
      <w:r w:rsidRPr="00675BFF">
        <w:rPr>
          <w:rFonts w:ascii="Times New Roman" w:hAnsi="Times New Roman" w:cs="Times New Roman"/>
          <w:b/>
          <w:i/>
          <w:iCs/>
          <w:sz w:val="24"/>
          <w:szCs w:val="24"/>
        </w:rPr>
        <w:t>Pianissimo</w:t>
      </w:r>
      <w:r w:rsidRPr="007666A2">
        <w:rPr>
          <w:bCs/>
          <w:sz w:val="24"/>
          <w:szCs w:val="24"/>
        </w:rPr>
        <w:t xml:space="preserve">: a dynamic marking, abbreviated </w:t>
      </w:r>
      <w:r w:rsidRPr="007666A2">
        <w:rPr>
          <w:bCs/>
          <w:i/>
          <w:iCs/>
          <w:sz w:val="24"/>
          <w:szCs w:val="24"/>
        </w:rPr>
        <w:t>“</w:t>
      </w:r>
      <w:r w:rsidRPr="00675BFF">
        <w:rPr>
          <w:rFonts w:ascii="Times New Roman" w:hAnsi="Times New Roman" w:cs="Times New Roman"/>
          <w:b/>
          <w:i/>
          <w:iCs/>
          <w:sz w:val="24"/>
          <w:szCs w:val="24"/>
        </w:rPr>
        <w:t>pp</w:t>
      </w:r>
      <w:r w:rsidRPr="007666A2">
        <w:rPr>
          <w:bCs/>
          <w:i/>
          <w:iCs/>
          <w:sz w:val="24"/>
          <w:szCs w:val="24"/>
        </w:rPr>
        <w:t>”</w:t>
      </w:r>
      <w:r w:rsidR="00675BFF">
        <w:rPr>
          <w:bCs/>
          <w:sz w:val="24"/>
          <w:szCs w:val="24"/>
        </w:rPr>
        <w:t xml:space="preserve"> </w:t>
      </w:r>
      <w:r w:rsidRPr="007666A2">
        <w:rPr>
          <w:bCs/>
          <w:sz w:val="24"/>
          <w:szCs w:val="24"/>
        </w:rPr>
        <w:t>that indicates that the music is to be performed very softly.</w:t>
      </w:r>
    </w:p>
    <w:p w14:paraId="47C4CD7A" w14:textId="77777777" w:rsidR="0013526B" w:rsidRPr="007666A2" w:rsidRDefault="0013526B" w:rsidP="005F33D7">
      <w:pPr>
        <w:pStyle w:val="NoSpacing"/>
        <w:tabs>
          <w:tab w:val="left" w:pos="10440"/>
          <w:tab w:val="left" w:pos="10530"/>
        </w:tabs>
        <w:ind w:left="-360" w:right="-360"/>
        <w:rPr>
          <w:bCs/>
          <w:i/>
          <w:iCs/>
          <w:sz w:val="24"/>
          <w:szCs w:val="24"/>
        </w:rPr>
      </w:pPr>
    </w:p>
    <w:p w14:paraId="2C756022" w14:textId="4C00ED45" w:rsidR="00787DCC" w:rsidRDefault="00E2141F" w:rsidP="00F044FE">
      <w:pPr>
        <w:pStyle w:val="NoSpacing"/>
        <w:tabs>
          <w:tab w:val="left" w:pos="10440"/>
          <w:tab w:val="left" w:pos="10530"/>
        </w:tabs>
        <w:ind w:left="-360" w:right="-360"/>
        <w:rPr>
          <w:bCs/>
          <w:sz w:val="24"/>
          <w:szCs w:val="24"/>
        </w:rPr>
      </w:pPr>
      <w:r w:rsidRPr="00675BFF">
        <w:rPr>
          <w:rFonts w:ascii="Times New Roman" w:hAnsi="Times New Roman" w:cs="Times New Roman"/>
          <w:b/>
          <w:i/>
          <w:iCs/>
          <w:sz w:val="24"/>
          <w:szCs w:val="24"/>
        </w:rPr>
        <w:t>Piano</w:t>
      </w:r>
      <w:r w:rsidRPr="007666A2">
        <w:rPr>
          <w:bCs/>
          <w:sz w:val="24"/>
          <w:szCs w:val="24"/>
        </w:rPr>
        <w:t>: a dynamic marking</w:t>
      </w:r>
      <w:r w:rsidR="004706C3" w:rsidRPr="007666A2">
        <w:rPr>
          <w:bCs/>
          <w:sz w:val="24"/>
          <w:szCs w:val="24"/>
        </w:rPr>
        <w:t xml:space="preserve">, abbreviated </w:t>
      </w:r>
      <w:r w:rsidR="004706C3" w:rsidRPr="007666A2">
        <w:rPr>
          <w:bCs/>
          <w:i/>
          <w:iCs/>
          <w:sz w:val="24"/>
          <w:szCs w:val="24"/>
        </w:rPr>
        <w:t>“</w:t>
      </w:r>
      <w:r w:rsidR="004706C3" w:rsidRPr="00675BFF">
        <w:rPr>
          <w:rFonts w:ascii="Times New Roman" w:hAnsi="Times New Roman" w:cs="Times New Roman"/>
          <w:b/>
          <w:i/>
          <w:iCs/>
          <w:sz w:val="24"/>
          <w:szCs w:val="24"/>
        </w:rPr>
        <w:t>p</w:t>
      </w:r>
      <w:r w:rsidR="004706C3" w:rsidRPr="007666A2">
        <w:rPr>
          <w:bCs/>
          <w:i/>
          <w:iCs/>
          <w:sz w:val="24"/>
          <w:szCs w:val="24"/>
        </w:rPr>
        <w:t>”</w:t>
      </w:r>
      <w:r w:rsidR="00675BFF">
        <w:rPr>
          <w:bCs/>
          <w:sz w:val="24"/>
          <w:szCs w:val="24"/>
        </w:rPr>
        <w:t xml:space="preserve"> </w:t>
      </w:r>
      <w:r w:rsidRPr="007666A2">
        <w:rPr>
          <w:bCs/>
          <w:sz w:val="24"/>
          <w:szCs w:val="24"/>
        </w:rPr>
        <w:t>that indicates that the music is to be performed softly.</w:t>
      </w:r>
    </w:p>
    <w:p w14:paraId="10F3AC07" w14:textId="77777777" w:rsidR="003E05DF" w:rsidRPr="007666A2" w:rsidRDefault="003E05DF" w:rsidP="00F044FE">
      <w:pPr>
        <w:pStyle w:val="NoSpacing"/>
        <w:tabs>
          <w:tab w:val="left" w:pos="10440"/>
          <w:tab w:val="left" w:pos="10530"/>
        </w:tabs>
        <w:ind w:left="-360" w:right="-360"/>
        <w:rPr>
          <w:bCs/>
          <w:sz w:val="24"/>
          <w:szCs w:val="24"/>
        </w:rPr>
      </w:pPr>
    </w:p>
    <w:p w14:paraId="46ADC017" w14:textId="4714EF13" w:rsidR="00787DCC" w:rsidRDefault="00787DCC" w:rsidP="005F33D7">
      <w:pPr>
        <w:pStyle w:val="NoSpacing"/>
        <w:tabs>
          <w:tab w:val="left" w:pos="10440"/>
          <w:tab w:val="left" w:pos="10530"/>
        </w:tabs>
        <w:ind w:left="-360" w:right="-360"/>
        <w:rPr>
          <w:bCs/>
          <w:sz w:val="24"/>
          <w:szCs w:val="24"/>
        </w:rPr>
      </w:pPr>
      <w:r w:rsidRPr="00F044FE">
        <w:rPr>
          <w:b/>
          <w:i/>
          <w:iCs/>
          <w:sz w:val="24"/>
          <w:szCs w:val="24"/>
        </w:rPr>
        <w:t>Pizzicato</w:t>
      </w:r>
      <w:r w:rsidRPr="007666A2">
        <w:rPr>
          <w:bCs/>
          <w:sz w:val="24"/>
          <w:szCs w:val="24"/>
        </w:rPr>
        <w:t>: a type of articulation that indicates that the strings of a stringed instrument are to be plucked.</w:t>
      </w:r>
    </w:p>
    <w:p w14:paraId="5346CBDB" w14:textId="77777777" w:rsidR="000A554B" w:rsidRDefault="000A554B" w:rsidP="005F33D7">
      <w:pPr>
        <w:pStyle w:val="NoSpacing"/>
        <w:tabs>
          <w:tab w:val="left" w:pos="10440"/>
          <w:tab w:val="left" w:pos="10530"/>
        </w:tabs>
        <w:ind w:left="-360" w:right="-360"/>
        <w:rPr>
          <w:bCs/>
          <w:sz w:val="24"/>
          <w:szCs w:val="24"/>
        </w:rPr>
      </w:pPr>
    </w:p>
    <w:p w14:paraId="5CEE63B5" w14:textId="03D1925F" w:rsidR="000A554B" w:rsidRPr="000A554B" w:rsidRDefault="000A554B" w:rsidP="005F33D7">
      <w:pPr>
        <w:pStyle w:val="NoSpacing"/>
        <w:tabs>
          <w:tab w:val="left" w:pos="10440"/>
          <w:tab w:val="left" w:pos="10530"/>
        </w:tabs>
        <w:ind w:left="-360" w:right="-360"/>
        <w:rPr>
          <w:bCs/>
          <w:sz w:val="24"/>
          <w:szCs w:val="24"/>
        </w:rPr>
      </w:pPr>
      <w:r>
        <w:rPr>
          <w:b/>
          <w:sz w:val="24"/>
          <w:szCs w:val="24"/>
        </w:rPr>
        <w:t>“Pomp and Circumstance”</w:t>
      </w:r>
      <w:r>
        <w:rPr>
          <w:bCs/>
          <w:sz w:val="24"/>
          <w:szCs w:val="24"/>
        </w:rPr>
        <w:t>: a formal, impressive ceremony or display of splendor and stateliness.</w:t>
      </w:r>
    </w:p>
    <w:p w14:paraId="3B0B17DB" w14:textId="77777777" w:rsidR="00864BD5" w:rsidRPr="007666A2" w:rsidRDefault="00864BD5" w:rsidP="00864BD5">
      <w:pPr>
        <w:pStyle w:val="NoSpacing"/>
        <w:tabs>
          <w:tab w:val="left" w:pos="10440"/>
          <w:tab w:val="left" w:pos="10530"/>
        </w:tabs>
        <w:ind w:left="-360" w:right="-360"/>
        <w:rPr>
          <w:bCs/>
          <w:sz w:val="24"/>
          <w:szCs w:val="24"/>
        </w:rPr>
      </w:pPr>
    </w:p>
    <w:p w14:paraId="339EEFFF" w14:textId="5ADB4C00" w:rsidR="00864BD5" w:rsidRPr="007666A2" w:rsidRDefault="00864BD5" w:rsidP="00864BD5">
      <w:pPr>
        <w:pStyle w:val="NoSpacing"/>
        <w:tabs>
          <w:tab w:val="left" w:pos="10440"/>
          <w:tab w:val="left" w:pos="10530"/>
        </w:tabs>
        <w:ind w:left="-360" w:right="-360"/>
        <w:rPr>
          <w:bCs/>
          <w:sz w:val="24"/>
          <w:szCs w:val="24"/>
        </w:rPr>
      </w:pPr>
      <w:r w:rsidRPr="007666A2">
        <w:rPr>
          <w:b/>
          <w:sz w:val="24"/>
          <w:szCs w:val="24"/>
        </w:rPr>
        <w:t>Prelude</w:t>
      </w:r>
      <w:r w:rsidRPr="007666A2">
        <w:rPr>
          <w:bCs/>
          <w:sz w:val="24"/>
          <w:szCs w:val="24"/>
        </w:rPr>
        <w:t>: a short piece of music that often serves as an introduction to a longer work.</w:t>
      </w:r>
    </w:p>
    <w:p w14:paraId="7C8FADFF" w14:textId="77777777" w:rsidR="006541FF" w:rsidRPr="007666A2" w:rsidRDefault="006541FF" w:rsidP="00626012">
      <w:pPr>
        <w:pStyle w:val="NoSpacing"/>
        <w:tabs>
          <w:tab w:val="left" w:pos="10440"/>
          <w:tab w:val="left" w:pos="10530"/>
        </w:tabs>
        <w:ind w:left="-360" w:right="-360"/>
        <w:rPr>
          <w:bCs/>
          <w:sz w:val="24"/>
        </w:rPr>
      </w:pPr>
    </w:p>
    <w:p w14:paraId="089B8522" w14:textId="29FF8E6B" w:rsidR="006541FF" w:rsidRDefault="006541FF" w:rsidP="006541FF">
      <w:pPr>
        <w:pStyle w:val="NoSpacing"/>
        <w:tabs>
          <w:tab w:val="left" w:pos="10440"/>
          <w:tab w:val="left" w:pos="10530"/>
        </w:tabs>
        <w:ind w:left="-360" w:right="-360"/>
        <w:rPr>
          <w:bCs/>
          <w:sz w:val="24"/>
          <w:szCs w:val="24"/>
        </w:rPr>
      </w:pPr>
      <w:r w:rsidRPr="00675BFF">
        <w:rPr>
          <w:rFonts w:ascii="Times New Roman" w:hAnsi="Times New Roman" w:cs="Times New Roman"/>
          <w:b/>
          <w:i/>
          <w:iCs/>
          <w:sz w:val="24"/>
        </w:rPr>
        <w:t>Presto</w:t>
      </w:r>
      <w:r w:rsidRPr="007666A2">
        <w:rPr>
          <w:bCs/>
          <w:sz w:val="24"/>
        </w:rPr>
        <w:t xml:space="preserve">: </w:t>
      </w:r>
      <w:r w:rsidRPr="007666A2">
        <w:rPr>
          <w:bCs/>
          <w:sz w:val="24"/>
          <w:szCs w:val="24"/>
        </w:rPr>
        <w:t>a tempo mark that indicates that the music is very fast.</w:t>
      </w:r>
    </w:p>
    <w:p w14:paraId="3D4633A7" w14:textId="77777777" w:rsidR="00864BD5" w:rsidRDefault="00864BD5" w:rsidP="006541FF">
      <w:pPr>
        <w:pStyle w:val="NoSpacing"/>
        <w:tabs>
          <w:tab w:val="left" w:pos="10440"/>
          <w:tab w:val="left" w:pos="10530"/>
        </w:tabs>
        <w:ind w:left="-360" w:right="-360"/>
        <w:rPr>
          <w:bCs/>
          <w:sz w:val="24"/>
          <w:szCs w:val="24"/>
        </w:rPr>
      </w:pPr>
    </w:p>
    <w:p w14:paraId="49776D64" w14:textId="4C07605C" w:rsidR="00675BFF" w:rsidRDefault="00675BFF" w:rsidP="00675BFF">
      <w:pPr>
        <w:pStyle w:val="NoSpacing"/>
        <w:tabs>
          <w:tab w:val="left" w:pos="10440"/>
          <w:tab w:val="left" w:pos="10530"/>
        </w:tabs>
        <w:ind w:left="-360" w:right="-360"/>
        <w:rPr>
          <w:bCs/>
          <w:sz w:val="24"/>
          <w:szCs w:val="24"/>
        </w:rPr>
      </w:pPr>
      <w:r w:rsidRPr="00675BFF">
        <w:rPr>
          <w:rFonts w:ascii="Times New Roman" w:hAnsi="Times New Roman" w:cs="Times New Roman"/>
          <w:b/>
          <w:i/>
          <w:iCs/>
          <w:sz w:val="24"/>
        </w:rPr>
        <w:t>Prest</w:t>
      </w:r>
      <w:r>
        <w:rPr>
          <w:rFonts w:ascii="Times New Roman" w:hAnsi="Times New Roman" w:cs="Times New Roman"/>
          <w:b/>
          <w:i/>
          <w:iCs/>
          <w:sz w:val="24"/>
        </w:rPr>
        <w:t>issim</w:t>
      </w:r>
      <w:r w:rsidRPr="00675BFF">
        <w:rPr>
          <w:rFonts w:ascii="Times New Roman" w:hAnsi="Times New Roman" w:cs="Times New Roman"/>
          <w:b/>
          <w:i/>
          <w:iCs/>
          <w:sz w:val="24"/>
        </w:rPr>
        <w:t>o</w:t>
      </w:r>
      <w:r w:rsidRPr="007666A2">
        <w:rPr>
          <w:bCs/>
          <w:sz w:val="24"/>
        </w:rPr>
        <w:t xml:space="preserve">: </w:t>
      </w:r>
      <w:r w:rsidRPr="007666A2">
        <w:rPr>
          <w:bCs/>
          <w:sz w:val="24"/>
          <w:szCs w:val="24"/>
        </w:rPr>
        <w:t xml:space="preserve">a tempo mark that indicates that the music is </w:t>
      </w:r>
      <w:r>
        <w:rPr>
          <w:bCs/>
          <w:sz w:val="24"/>
          <w:szCs w:val="24"/>
        </w:rPr>
        <w:t xml:space="preserve">very </w:t>
      </w:r>
      <w:r w:rsidRPr="007666A2">
        <w:rPr>
          <w:bCs/>
          <w:sz w:val="24"/>
          <w:szCs w:val="24"/>
        </w:rPr>
        <w:t>very fast.</w:t>
      </w:r>
    </w:p>
    <w:p w14:paraId="336C632C" w14:textId="77777777" w:rsidR="00B34C2A" w:rsidRDefault="00B34C2A" w:rsidP="00675BFF">
      <w:pPr>
        <w:pStyle w:val="NoSpacing"/>
        <w:tabs>
          <w:tab w:val="left" w:pos="10440"/>
          <w:tab w:val="left" w:pos="10530"/>
        </w:tabs>
        <w:ind w:left="-360" w:right="-360"/>
        <w:rPr>
          <w:bCs/>
          <w:sz w:val="24"/>
          <w:szCs w:val="24"/>
        </w:rPr>
      </w:pPr>
    </w:p>
    <w:p w14:paraId="16E29070" w14:textId="520879D2" w:rsidR="00B34C2A" w:rsidRPr="00B34C2A" w:rsidRDefault="00B34C2A" w:rsidP="00675BFF">
      <w:pPr>
        <w:pStyle w:val="NoSpacing"/>
        <w:tabs>
          <w:tab w:val="left" w:pos="10440"/>
          <w:tab w:val="left" w:pos="10530"/>
        </w:tabs>
        <w:ind w:left="-360" w:right="-360"/>
        <w:rPr>
          <w:bCs/>
          <w:sz w:val="24"/>
          <w:szCs w:val="24"/>
        </w:rPr>
      </w:pPr>
      <w:r>
        <w:rPr>
          <w:b/>
          <w:sz w:val="24"/>
          <w:szCs w:val="24"/>
        </w:rPr>
        <w:t>Program music</w:t>
      </w:r>
      <w:r>
        <w:rPr>
          <w:bCs/>
          <w:sz w:val="24"/>
          <w:szCs w:val="24"/>
        </w:rPr>
        <w:t>: music written to portray events, activities, or moods.</w:t>
      </w:r>
    </w:p>
    <w:p w14:paraId="45A43A1A" w14:textId="77777777" w:rsidR="00675BFF" w:rsidRDefault="00675BFF" w:rsidP="006541FF">
      <w:pPr>
        <w:pStyle w:val="NoSpacing"/>
        <w:tabs>
          <w:tab w:val="left" w:pos="10440"/>
          <w:tab w:val="left" w:pos="10530"/>
        </w:tabs>
        <w:ind w:left="-360" w:right="-360"/>
        <w:rPr>
          <w:bCs/>
          <w:sz w:val="24"/>
          <w:szCs w:val="24"/>
        </w:rPr>
      </w:pPr>
    </w:p>
    <w:p w14:paraId="43AE8C6F" w14:textId="77777777" w:rsidR="00734C72" w:rsidRDefault="00734C72" w:rsidP="006541FF">
      <w:pPr>
        <w:pStyle w:val="NoSpacing"/>
        <w:tabs>
          <w:tab w:val="left" w:pos="10440"/>
          <w:tab w:val="left" w:pos="10530"/>
        </w:tabs>
        <w:ind w:left="-360" w:right="-360"/>
        <w:rPr>
          <w:b/>
          <w:sz w:val="24"/>
          <w:szCs w:val="24"/>
        </w:rPr>
      </w:pPr>
    </w:p>
    <w:p w14:paraId="12A5C663" w14:textId="37E412B5" w:rsidR="00864BD5" w:rsidRDefault="00864BD5" w:rsidP="006541FF">
      <w:pPr>
        <w:pStyle w:val="NoSpacing"/>
        <w:tabs>
          <w:tab w:val="left" w:pos="10440"/>
          <w:tab w:val="left" w:pos="10530"/>
        </w:tabs>
        <w:ind w:left="-360" w:right="-360"/>
        <w:rPr>
          <w:bCs/>
          <w:sz w:val="24"/>
          <w:szCs w:val="24"/>
        </w:rPr>
      </w:pPr>
      <w:r>
        <w:rPr>
          <w:b/>
          <w:sz w:val="24"/>
          <w:szCs w:val="24"/>
        </w:rPr>
        <w:t>Promenade</w:t>
      </w:r>
      <w:r>
        <w:rPr>
          <w:bCs/>
          <w:sz w:val="24"/>
          <w:szCs w:val="24"/>
        </w:rPr>
        <w:t>: a leisurely walk in a public pace.</w:t>
      </w:r>
    </w:p>
    <w:p w14:paraId="4C9BE5FD" w14:textId="77777777" w:rsidR="00575E26" w:rsidRDefault="00575E26" w:rsidP="006541FF">
      <w:pPr>
        <w:pStyle w:val="NoSpacing"/>
        <w:tabs>
          <w:tab w:val="left" w:pos="10440"/>
          <w:tab w:val="left" w:pos="10530"/>
        </w:tabs>
        <w:ind w:left="-360" w:right="-360"/>
        <w:rPr>
          <w:bCs/>
          <w:sz w:val="24"/>
          <w:szCs w:val="24"/>
        </w:rPr>
      </w:pPr>
    </w:p>
    <w:p w14:paraId="1DD948E0" w14:textId="7EC0F541" w:rsidR="00575E26" w:rsidRDefault="00575E26" w:rsidP="006541FF">
      <w:pPr>
        <w:pStyle w:val="NoSpacing"/>
        <w:tabs>
          <w:tab w:val="left" w:pos="10440"/>
          <w:tab w:val="left" w:pos="10530"/>
        </w:tabs>
        <w:ind w:left="-360" w:right="-360"/>
        <w:rPr>
          <w:bCs/>
          <w:sz w:val="24"/>
          <w:szCs w:val="24"/>
        </w:rPr>
      </w:pPr>
      <w:r>
        <w:rPr>
          <w:b/>
          <w:sz w:val="24"/>
          <w:szCs w:val="24"/>
        </w:rPr>
        <w:t>Requiem</w:t>
      </w:r>
      <w:r>
        <w:rPr>
          <w:bCs/>
          <w:sz w:val="24"/>
          <w:szCs w:val="24"/>
        </w:rPr>
        <w:t>: a composition for choir and orchestra written to honor someone who has died.</w:t>
      </w:r>
    </w:p>
    <w:p w14:paraId="27CD42AA" w14:textId="77777777" w:rsidR="00575E26" w:rsidRDefault="00575E26" w:rsidP="006541FF">
      <w:pPr>
        <w:pStyle w:val="NoSpacing"/>
        <w:tabs>
          <w:tab w:val="left" w:pos="10440"/>
          <w:tab w:val="left" w:pos="10530"/>
        </w:tabs>
        <w:ind w:left="-360" w:right="-360"/>
        <w:rPr>
          <w:bCs/>
          <w:sz w:val="24"/>
          <w:szCs w:val="24"/>
        </w:rPr>
      </w:pPr>
    </w:p>
    <w:p w14:paraId="2CEEFEAA" w14:textId="4B8DAA5C" w:rsidR="00575E26" w:rsidRPr="00575E26" w:rsidRDefault="00575E26" w:rsidP="006541FF">
      <w:pPr>
        <w:pStyle w:val="NoSpacing"/>
        <w:tabs>
          <w:tab w:val="left" w:pos="10440"/>
          <w:tab w:val="left" w:pos="10530"/>
        </w:tabs>
        <w:ind w:left="-360" w:right="-360"/>
        <w:rPr>
          <w:bCs/>
          <w:sz w:val="24"/>
          <w:szCs w:val="24"/>
        </w:rPr>
      </w:pPr>
      <w:r>
        <w:rPr>
          <w:b/>
          <w:sz w:val="24"/>
          <w:szCs w:val="24"/>
        </w:rPr>
        <w:t>Requiem</w:t>
      </w:r>
      <w:r>
        <w:rPr>
          <w:b/>
          <w:sz w:val="24"/>
          <w:szCs w:val="24"/>
        </w:rPr>
        <w:t xml:space="preserve"> Mass</w:t>
      </w:r>
      <w:r>
        <w:rPr>
          <w:bCs/>
          <w:sz w:val="24"/>
          <w:szCs w:val="24"/>
        </w:rPr>
        <w:t>: a</w:t>
      </w:r>
      <w:r>
        <w:rPr>
          <w:bCs/>
          <w:sz w:val="24"/>
          <w:szCs w:val="24"/>
        </w:rPr>
        <w:t xml:space="preserve"> Roman Catholic church service used for funerals.</w:t>
      </w:r>
    </w:p>
    <w:p w14:paraId="0614ECF5" w14:textId="77777777" w:rsidR="00C213E1" w:rsidRPr="007666A2" w:rsidRDefault="00C213E1" w:rsidP="00875E67">
      <w:pPr>
        <w:pStyle w:val="NoSpacing"/>
        <w:tabs>
          <w:tab w:val="left" w:pos="10440"/>
          <w:tab w:val="left" w:pos="10530"/>
        </w:tabs>
        <w:ind w:left="-360" w:right="-360"/>
        <w:rPr>
          <w:rFonts w:cs="Arial"/>
          <w:bCs/>
          <w:sz w:val="24"/>
          <w:szCs w:val="24"/>
        </w:rPr>
      </w:pPr>
    </w:p>
    <w:p w14:paraId="1C502730" w14:textId="14CD6D0E" w:rsidR="00C213E1" w:rsidRDefault="00C213E1" w:rsidP="00875E67">
      <w:pPr>
        <w:pStyle w:val="NoSpacing"/>
        <w:tabs>
          <w:tab w:val="left" w:pos="10440"/>
          <w:tab w:val="left" w:pos="10530"/>
        </w:tabs>
        <w:ind w:left="-360" w:right="-360"/>
        <w:rPr>
          <w:rFonts w:cs="Arial"/>
          <w:bCs/>
          <w:sz w:val="24"/>
          <w:szCs w:val="24"/>
        </w:rPr>
      </w:pPr>
      <w:r w:rsidRPr="00D130F3">
        <w:rPr>
          <w:rFonts w:ascii="Times New Roman" w:hAnsi="Times New Roman" w:cs="Times New Roman"/>
          <w:b/>
          <w:i/>
          <w:iCs/>
          <w:sz w:val="24"/>
          <w:szCs w:val="24"/>
        </w:rPr>
        <w:t>Ritardando</w:t>
      </w:r>
      <w:r w:rsidR="00051984" w:rsidRPr="00D130F3">
        <w:rPr>
          <w:rFonts w:ascii="Times New Roman" w:hAnsi="Times New Roman" w:cs="Times New Roman"/>
          <w:b/>
          <w:i/>
          <w:iCs/>
          <w:sz w:val="24"/>
          <w:szCs w:val="24"/>
        </w:rPr>
        <w:t xml:space="preserve"> (rit</w:t>
      </w:r>
      <w:r w:rsidR="00051984" w:rsidRPr="00792D47">
        <w:rPr>
          <w:rFonts w:ascii="Times New Roman" w:hAnsi="Times New Roman" w:cs="Times New Roman"/>
          <w:b/>
          <w:i/>
          <w:iCs/>
          <w:sz w:val="24"/>
          <w:szCs w:val="24"/>
        </w:rPr>
        <w:t>.)</w:t>
      </w:r>
      <w:r w:rsidRPr="00D130F3">
        <w:rPr>
          <w:rFonts w:ascii="Times New Roman" w:hAnsi="Times New Roman" w:cs="Times New Roman"/>
          <w:bCs/>
          <w:sz w:val="24"/>
          <w:szCs w:val="24"/>
        </w:rPr>
        <w:t>:</w:t>
      </w:r>
      <w:r w:rsidRPr="007666A2">
        <w:rPr>
          <w:rFonts w:cs="Arial"/>
          <w:bCs/>
          <w:sz w:val="24"/>
          <w:szCs w:val="24"/>
        </w:rPr>
        <w:t xml:space="preserve"> </w:t>
      </w:r>
      <w:r w:rsidR="00051984" w:rsidRPr="007666A2">
        <w:rPr>
          <w:rFonts w:cs="Arial"/>
          <w:bCs/>
          <w:sz w:val="24"/>
          <w:szCs w:val="24"/>
        </w:rPr>
        <w:t>gradually slower</w:t>
      </w:r>
      <w:r w:rsidRPr="007666A2">
        <w:rPr>
          <w:rFonts w:cs="Arial"/>
          <w:bCs/>
          <w:sz w:val="24"/>
          <w:szCs w:val="24"/>
        </w:rPr>
        <w:t>.</w:t>
      </w:r>
    </w:p>
    <w:p w14:paraId="75F9CE11" w14:textId="77777777" w:rsidR="00F97D6C" w:rsidRDefault="00F97D6C" w:rsidP="00875E67">
      <w:pPr>
        <w:pStyle w:val="NoSpacing"/>
        <w:tabs>
          <w:tab w:val="left" w:pos="10440"/>
          <w:tab w:val="left" w:pos="10530"/>
        </w:tabs>
        <w:ind w:left="-360" w:right="-360"/>
        <w:rPr>
          <w:rFonts w:cs="Arial"/>
          <w:bCs/>
          <w:sz w:val="24"/>
          <w:szCs w:val="24"/>
        </w:rPr>
      </w:pPr>
    </w:p>
    <w:p w14:paraId="7B49BD05" w14:textId="27DD7F90" w:rsidR="00F97D6C" w:rsidRPr="00F97D6C" w:rsidRDefault="00F97D6C" w:rsidP="00875E67">
      <w:pPr>
        <w:pStyle w:val="NoSpacing"/>
        <w:tabs>
          <w:tab w:val="left" w:pos="10440"/>
          <w:tab w:val="left" w:pos="10530"/>
        </w:tabs>
        <w:ind w:left="-360" w:right="-360"/>
        <w:rPr>
          <w:rFonts w:cs="Arial"/>
          <w:bCs/>
          <w:sz w:val="24"/>
          <w:szCs w:val="24"/>
        </w:rPr>
      </w:pPr>
      <w:r>
        <w:rPr>
          <w:rFonts w:cs="Arial"/>
          <w:b/>
          <w:i/>
          <w:iCs/>
          <w:sz w:val="24"/>
          <w:szCs w:val="24"/>
        </w:rPr>
        <w:t>Ritornello</w:t>
      </w:r>
      <w:r>
        <w:rPr>
          <w:rFonts w:cs="Arial"/>
          <w:bCs/>
          <w:sz w:val="24"/>
          <w:szCs w:val="24"/>
        </w:rPr>
        <w:t xml:space="preserve">: a theme that returns throughout a piece of music. Vivaldi invented and perfected the </w:t>
      </w:r>
      <w:r>
        <w:rPr>
          <w:rFonts w:cs="Arial"/>
          <w:bCs/>
          <w:i/>
          <w:iCs/>
          <w:sz w:val="24"/>
          <w:szCs w:val="24"/>
        </w:rPr>
        <w:t xml:space="preserve">ritornello </w:t>
      </w:r>
      <w:r>
        <w:rPr>
          <w:rFonts w:cs="Arial"/>
          <w:bCs/>
          <w:sz w:val="24"/>
          <w:szCs w:val="24"/>
        </w:rPr>
        <w:t>form.</w:t>
      </w:r>
    </w:p>
    <w:p w14:paraId="7E16835F" w14:textId="40BAC507" w:rsidR="002C0F97" w:rsidRPr="007666A2" w:rsidRDefault="002C0F97" w:rsidP="00875E67">
      <w:pPr>
        <w:pStyle w:val="NoSpacing"/>
        <w:tabs>
          <w:tab w:val="left" w:pos="10440"/>
          <w:tab w:val="left" w:pos="10530"/>
        </w:tabs>
        <w:ind w:left="-360" w:right="-360"/>
        <w:rPr>
          <w:rFonts w:cs="Arial"/>
          <w:bCs/>
          <w:sz w:val="24"/>
          <w:szCs w:val="24"/>
        </w:rPr>
      </w:pPr>
    </w:p>
    <w:p w14:paraId="58257E93" w14:textId="77738A1B" w:rsidR="002C0F97" w:rsidRPr="007666A2" w:rsidRDefault="002C0F97" w:rsidP="00875E67">
      <w:pPr>
        <w:pStyle w:val="NoSpacing"/>
        <w:tabs>
          <w:tab w:val="left" w:pos="10440"/>
          <w:tab w:val="left" w:pos="10530"/>
        </w:tabs>
        <w:ind w:left="-360" w:right="-360"/>
        <w:rPr>
          <w:bCs/>
          <w:sz w:val="24"/>
        </w:rPr>
      </w:pPr>
      <w:r w:rsidRPr="00224748">
        <w:rPr>
          <w:rFonts w:cs="Arial"/>
          <w:b/>
          <w:sz w:val="24"/>
          <w:szCs w:val="24"/>
        </w:rPr>
        <w:t>Rondo form</w:t>
      </w:r>
      <w:r w:rsidRPr="007666A2">
        <w:rPr>
          <w:rFonts w:cs="Arial"/>
          <w:bCs/>
          <w:sz w:val="24"/>
          <w:szCs w:val="24"/>
        </w:rPr>
        <w:t>:</w:t>
      </w:r>
      <w:r w:rsidR="005F33D7" w:rsidRPr="007666A2">
        <w:rPr>
          <w:rFonts w:cs="Arial"/>
          <w:bCs/>
          <w:sz w:val="24"/>
          <w:szCs w:val="24"/>
        </w:rPr>
        <w:t xml:space="preserve"> </w:t>
      </w:r>
      <w:r w:rsidR="005F33D7" w:rsidRPr="007666A2">
        <w:rPr>
          <w:bCs/>
          <w:sz w:val="24"/>
        </w:rPr>
        <w:t xml:space="preserve">a musical form in which the main theme </w:t>
      </w:r>
      <w:r w:rsidR="003E5173" w:rsidRPr="007666A2">
        <w:rPr>
          <w:bCs/>
          <w:sz w:val="24"/>
        </w:rPr>
        <w:t>returns after each</w:t>
      </w:r>
      <w:r w:rsidR="005F33D7" w:rsidRPr="007666A2">
        <w:rPr>
          <w:bCs/>
          <w:sz w:val="24"/>
        </w:rPr>
        <w:t xml:space="preserve"> contrasting section: A B A C</w:t>
      </w:r>
      <w:r w:rsidR="0013526B" w:rsidRPr="007666A2">
        <w:rPr>
          <w:bCs/>
          <w:sz w:val="24"/>
        </w:rPr>
        <w:t xml:space="preserve"> A</w:t>
      </w:r>
      <w:r w:rsidR="005F33D7" w:rsidRPr="007666A2">
        <w:rPr>
          <w:bCs/>
          <w:sz w:val="24"/>
        </w:rPr>
        <w:t xml:space="preserve">. </w:t>
      </w:r>
      <w:r w:rsidR="003E5173" w:rsidRPr="007666A2">
        <w:rPr>
          <w:bCs/>
          <w:sz w:val="24"/>
        </w:rPr>
        <w:t>Rondo can also refer to music that is fast and vivacious.</w:t>
      </w:r>
    </w:p>
    <w:p w14:paraId="570D0498" w14:textId="3D775071" w:rsidR="00472102" w:rsidRPr="007666A2" w:rsidRDefault="00472102" w:rsidP="00875E67">
      <w:pPr>
        <w:pStyle w:val="NoSpacing"/>
        <w:tabs>
          <w:tab w:val="left" w:pos="10440"/>
          <w:tab w:val="left" w:pos="10530"/>
        </w:tabs>
        <w:ind w:left="-360" w:right="-360"/>
        <w:rPr>
          <w:bCs/>
          <w:sz w:val="24"/>
        </w:rPr>
      </w:pPr>
    </w:p>
    <w:p w14:paraId="6893FE54" w14:textId="26862300" w:rsidR="00472102" w:rsidRPr="007666A2" w:rsidRDefault="00472102" w:rsidP="00875E67">
      <w:pPr>
        <w:pStyle w:val="NoSpacing"/>
        <w:tabs>
          <w:tab w:val="left" w:pos="10440"/>
          <w:tab w:val="left" w:pos="10530"/>
        </w:tabs>
        <w:ind w:left="-360" w:right="-360"/>
        <w:rPr>
          <w:bCs/>
          <w:sz w:val="24"/>
        </w:rPr>
      </w:pPr>
      <w:r w:rsidRPr="00864BD5">
        <w:rPr>
          <w:b/>
          <w:sz w:val="24"/>
        </w:rPr>
        <w:t xml:space="preserve">The Russian “Five” </w:t>
      </w:r>
      <w:r w:rsidRPr="00864BD5">
        <w:rPr>
          <w:bCs/>
          <w:sz w:val="24"/>
        </w:rPr>
        <w:t xml:space="preserve">or the </w:t>
      </w:r>
      <w:r w:rsidRPr="00864BD5">
        <w:rPr>
          <w:b/>
          <w:sz w:val="24"/>
        </w:rPr>
        <w:t>“Mighty Handful”</w:t>
      </w:r>
      <w:r w:rsidRPr="00864BD5">
        <w:rPr>
          <w:bCs/>
          <w:sz w:val="24"/>
        </w:rPr>
        <w:t>:</w:t>
      </w:r>
      <w:r w:rsidRPr="007666A2">
        <w:rPr>
          <w:bCs/>
          <w:sz w:val="24"/>
        </w:rPr>
        <w:t xml:space="preserve"> a group of prominent 19</w:t>
      </w:r>
      <w:r w:rsidRPr="007666A2">
        <w:rPr>
          <w:bCs/>
          <w:sz w:val="24"/>
          <w:vertAlign w:val="superscript"/>
        </w:rPr>
        <w:t>th</w:t>
      </w:r>
      <w:r w:rsidRPr="007666A2">
        <w:rPr>
          <w:bCs/>
          <w:sz w:val="24"/>
        </w:rPr>
        <w:t xml:space="preserve"> century composers in Saint Petersburg, Russia</w:t>
      </w:r>
      <w:r w:rsidR="00864BD5">
        <w:rPr>
          <w:bCs/>
          <w:sz w:val="24"/>
        </w:rPr>
        <w:t>,</w:t>
      </w:r>
      <w:r w:rsidRPr="007666A2">
        <w:rPr>
          <w:bCs/>
          <w:sz w:val="24"/>
        </w:rPr>
        <w:t xml:space="preserve"> who wanted to produce specifically Russian classical music, rather than imitating European-style music. The group </w:t>
      </w:r>
      <w:r w:rsidR="00864BD5">
        <w:rPr>
          <w:bCs/>
          <w:sz w:val="24"/>
        </w:rPr>
        <w:t xml:space="preserve">met from 1856 to 1870 and </w:t>
      </w:r>
      <w:r w:rsidRPr="007666A2">
        <w:rPr>
          <w:bCs/>
          <w:sz w:val="24"/>
        </w:rPr>
        <w:t xml:space="preserve">consisted of </w:t>
      </w:r>
      <w:r w:rsidR="00864BD5">
        <w:rPr>
          <w:bCs/>
          <w:sz w:val="24"/>
        </w:rPr>
        <w:t xml:space="preserve">leader </w:t>
      </w:r>
      <w:r w:rsidRPr="007666A2">
        <w:rPr>
          <w:bCs/>
          <w:sz w:val="24"/>
        </w:rPr>
        <w:t>Mily Balakirev, C</w:t>
      </w:r>
      <w:r w:rsidRPr="007666A2">
        <w:rPr>
          <w:rFonts w:cstheme="minorHAnsi"/>
          <w:bCs/>
          <w:sz w:val="24"/>
        </w:rPr>
        <w:t>é</w:t>
      </w:r>
      <w:r w:rsidRPr="007666A2">
        <w:rPr>
          <w:bCs/>
          <w:sz w:val="24"/>
        </w:rPr>
        <w:t>sar Cui, Modest Mussorgsky, Nikolai Rimsky-Korsakov, and Alexander Borodin.</w:t>
      </w:r>
    </w:p>
    <w:p w14:paraId="5910D4B6" w14:textId="75BD3171" w:rsidR="00CD34D3" w:rsidRPr="007666A2" w:rsidRDefault="00CD34D3" w:rsidP="009906B5">
      <w:pPr>
        <w:pStyle w:val="NoSpacing"/>
        <w:tabs>
          <w:tab w:val="left" w:pos="10440"/>
          <w:tab w:val="left" w:pos="10530"/>
        </w:tabs>
        <w:ind w:left="-360" w:right="-360"/>
        <w:rPr>
          <w:bCs/>
          <w:sz w:val="24"/>
        </w:rPr>
      </w:pPr>
    </w:p>
    <w:p w14:paraId="6C702F64" w14:textId="4FD410F7" w:rsidR="00B618CB" w:rsidRPr="007666A2" w:rsidRDefault="00CD34D3" w:rsidP="00107568">
      <w:pPr>
        <w:pStyle w:val="NoSpacing"/>
        <w:tabs>
          <w:tab w:val="left" w:pos="10440"/>
          <w:tab w:val="left" w:pos="10530"/>
        </w:tabs>
        <w:ind w:left="-360" w:right="-360"/>
        <w:rPr>
          <w:bCs/>
          <w:sz w:val="24"/>
        </w:rPr>
      </w:pPr>
      <w:r w:rsidRPr="00F044FE">
        <w:rPr>
          <w:b/>
          <w:sz w:val="24"/>
        </w:rPr>
        <w:t>SATB choir</w:t>
      </w:r>
      <w:r w:rsidRPr="007666A2">
        <w:rPr>
          <w:bCs/>
          <w:sz w:val="24"/>
        </w:rPr>
        <w:t>: a group of male and female singers</w:t>
      </w:r>
      <w:r w:rsidR="00743E20" w:rsidRPr="007666A2">
        <w:rPr>
          <w:bCs/>
          <w:sz w:val="24"/>
        </w:rPr>
        <w:t xml:space="preserve"> (</w:t>
      </w:r>
      <w:r w:rsidRPr="007666A2">
        <w:rPr>
          <w:bCs/>
          <w:sz w:val="24"/>
        </w:rPr>
        <w:t>S=soprano, A=alto, T=tenor, B=bass).</w:t>
      </w:r>
    </w:p>
    <w:p w14:paraId="0C969B49" w14:textId="77777777" w:rsidR="006A0A85" w:rsidRPr="007666A2" w:rsidRDefault="006A0A85" w:rsidP="00107568">
      <w:pPr>
        <w:pStyle w:val="NoSpacing"/>
        <w:tabs>
          <w:tab w:val="left" w:pos="10440"/>
          <w:tab w:val="left" w:pos="10530"/>
        </w:tabs>
        <w:ind w:left="-360" w:right="-360"/>
        <w:rPr>
          <w:bCs/>
          <w:sz w:val="24"/>
        </w:rPr>
      </w:pPr>
    </w:p>
    <w:p w14:paraId="1ECCFC29" w14:textId="02F96DC7" w:rsidR="00B618CB" w:rsidRPr="007666A2" w:rsidRDefault="00B618CB" w:rsidP="009906B5">
      <w:pPr>
        <w:pStyle w:val="NoSpacing"/>
        <w:tabs>
          <w:tab w:val="left" w:pos="10440"/>
          <w:tab w:val="left" w:pos="10530"/>
        </w:tabs>
        <w:ind w:left="-360" w:right="-360"/>
        <w:rPr>
          <w:bCs/>
          <w:sz w:val="24"/>
        </w:rPr>
      </w:pPr>
      <w:r w:rsidRPr="006417AC">
        <w:rPr>
          <w:b/>
          <w:i/>
          <w:iCs/>
          <w:sz w:val="24"/>
        </w:rPr>
        <w:t>Scherzo</w:t>
      </w:r>
      <w:r w:rsidRPr="006417AC">
        <w:rPr>
          <w:b/>
          <w:sz w:val="24"/>
        </w:rPr>
        <w:t xml:space="preserve"> </w:t>
      </w:r>
      <w:r w:rsidRPr="007666A2">
        <w:rPr>
          <w:bCs/>
          <w:sz w:val="24"/>
        </w:rPr>
        <w:t>(“joke” in Italian): the third movement of a symphony,</w:t>
      </w:r>
      <w:r w:rsidR="006417AC">
        <w:rPr>
          <w:bCs/>
          <w:sz w:val="24"/>
        </w:rPr>
        <w:t xml:space="preserve"> beginning with</w:t>
      </w:r>
      <w:r w:rsidR="00AF0FD0">
        <w:rPr>
          <w:bCs/>
          <w:sz w:val="24"/>
        </w:rPr>
        <w:t xml:space="preserve"> Beethoven’s </w:t>
      </w:r>
      <w:r w:rsidR="00AF0FD0">
        <w:rPr>
          <w:b/>
          <w:sz w:val="24"/>
        </w:rPr>
        <w:t xml:space="preserve">Symphony No. </w:t>
      </w:r>
      <w:r w:rsidR="00224748">
        <w:rPr>
          <w:b/>
          <w:sz w:val="24"/>
        </w:rPr>
        <w:t>2</w:t>
      </w:r>
      <w:r w:rsidR="00AF0FD0">
        <w:rPr>
          <w:bCs/>
          <w:sz w:val="24"/>
        </w:rPr>
        <w:t>,</w:t>
      </w:r>
      <w:r w:rsidRPr="007666A2">
        <w:rPr>
          <w:bCs/>
          <w:sz w:val="24"/>
        </w:rPr>
        <w:t xml:space="preserve"> in 3/4 time, usually quick and light-hearted. It is often played with a trio, followed by a repeat of the </w:t>
      </w:r>
      <w:r w:rsidRPr="007666A2">
        <w:rPr>
          <w:bCs/>
          <w:i/>
          <w:iCs/>
          <w:sz w:val="24"/>
        </w:rPr>
        <w:t>scherzo</w:t>
      </w:r>
      <w:r w:rsidRPr="007666A2">
        <w:rPr>
          <w:bCs/>
          <w:sz w:val="24"/>
        </w:rPr>
        <w:t>.</w:t>
      </w:r>
    </w:p>
    <w:p w14:paraId="5FF5F50E" w14:textId="77777777" w:rsidR="00C46ECB" w:rsidRPr="007666A2" w:rsidRDefault="00C46ECB" w:rsidP="009906B5">
      <w:pPr>
        <w:pStyle w:val="NoSpacing"/>
        <w:tabs>
          <w:tab w:val="left" w:pos="10440"/>
          <w:tab w:val="left" w:pos="10530"/>
        </w:tabs>
        <w:ind w:left="-360" w:right="-360"/>
        <w:rPr>
          <w:bCs/>
          <w:sz w:val="24"/>
        </w:rPr>
      </w:pPr>
    </w:p>
    <w:p w14:paraId="51C8A574" w14:textId="04882582" w:rsidR="003D2E51" w:rsidRPr="007666A2" w:rsidRDefault="00C46ECB" w:rsidP="00C43836">
      <w:pPr>
        <w:pStyle w:val="NoSpacing"/>
        <w:tabs>
          <w:tab w:val="left" w:pos="10440"/>
          <w:tab w:val="left" w:pos="10530"/>
        </w:tabs>
        <w:ind w:left="-360" w:right="-360"/>
        <w:rPr>
          <w:bCs/>
          <w:sz w:val="24"/>
        </w:rPr>
      </w:pPr>
      <w:r w:rsidRPr="00F044FE">
        <w:rPr>
          <w:b/>
          <w:sz w:val="24"/>
        </w:rPr>
        <w:t>Secular</w:t>
      </w:r>
      <w:r w:rsidRPr="007666A2">
        <w:rPr>
          <w:bCs/>
          <w:sz w:val="24"/>
        </w:rPr>
        <w:t>: not religious.</w:t>
      </w:r>
    </w:p>
    <w:p w14:paraId="3937024A" w14:textId="77777777" w:rsidR="004B4473" w:rsidRPr="007666A2" w:rsidRDefault="004B4473" w:rsidP="009906B5">
      <w:pPr>
        <w:pStyle w:val="NoSpacing"/>
        <w:tabs>
          <w:tab w:val="left" w:pos="10440"/>
          <w:tab w:val="left" w:pos="10530"/>
        </w:tabs>
        <w:ind w:left="-360" w:right="-360"/>
        <w:rPr>
          <w:bCs/>
          <w:sz w:val="24"/>
        </w:rPr>
      </w:pPr>
    </w:p>
    <w:p w14:paraId="07112DCA" w14:textId="35F5164E" w:rsidR="004B4473" w:rsidRPr="007666A2" w:rsidRDefault="004B4473" w:rsidP="009906B5">
      <w:pPr>
        <w:pStyle w:val="NoSpacing"/>
        <w:tabs>
          <w:tab w:val="left" w:pos="10440"/>
          <w:tab w:val="left" w:pos="10530"/>
        </w:tabs>
        <w:ind w:left="-360" w:right="-360"/>
        <w:rPr>
          <w:bCs/>
          <w:sz w:val="24"/>
        </w:rPr>
      </w:pPr>
      <w:r w:rsidRPr="006A1091">
        <w:rPr>
          <w:rFonts w:ascii="Times New Roman" w:hAnsi="Times New Roman" w:cs="Times New Roman"/>
          <w:b/>
          <w:i/>
          <w:iCs/>
          <w:sz w:val="24"/>
        </w:rPr>
        <w:t>Sforzando</w:t>
      </w:r>
      <w:r w:rsidRPr="007666A2">
        <w:rPr>
          <w:bCs/>
          <w:i/>
          <w:iCs/>
          <w:sz w:val="24"/>
        </w:rPr>
        <w:t xml:space="preserve"> </w:t>
      </w:r>
      <w:r w:rsidRPr="007666A2">
        <w:rPr>
          <w:bCs/>
          <w:sz w:val="24"/>
        </w:rPr>
        <w:t xml:space="preserve">(abbreviated </w:t>
      </w:r>
      <w:r w:rsidRPr="007666A2">
        <w:rPr>
          <w:bCs/>
          <w:i/>
          <w:iCs/>
          <w:sz w:val="24"/>
        </w:rPr>
        <w:t>“</w:t>
      </w:r>
      <w:r w:rsidRPr="006A1091">
        <w:rPr>
          <w:rFonts w:ascii="Times New Roman" w:hAnsi="Times New Roman" w:cs="Times New Roman"/>
          <w:b/>
          <w:i/>
          <w:iCs/>
          <w:sz w:val="24"/>
        </w:rPr>
        <w:t>sf</w:t>
      </w:r>
      <w:r w:rsidRPr="007666A2">
        <w:rPr>
          <w:bCs/>
          <w:i/>
          <w:iCs/>
          <w:sz w:val="24"/>
        </w:rPr>
        <w:t>”</w:t>
      </w:r>
      <w:r w:rsidRPr="007666A2">
        <w:rPr>
          <w:bCs/>
          <w:sz w:val="24"/>
        </w:rPr>
        <w:t xml:space="preserve">): </w:t>
      </w:r>
      <w:r w:rsidR="006A1091">
        <w:rPr>
          <w:bCs/>
          <w:sz w:val="24"/>
        </w:rPr>
        <w:t>a sudden forceful accent</w:t>
      </w:r>
      <w:r w:rsidRPr="007666A2">
        <w:rPr>
          <w:bCs/>
          <w:sz w:val="24"/>
        </w:rPr>
        <w:t>.</w:t>
      </w:r>
    </w:p>
    <w:p w14:paraId="32A2C6BF" w14:textId="77777777" w:rsidR="001D5738" w:rsidRPr="007666A2" w:rsidRDefault="001D5738" w:rsidP="005217F6">
      <w:pPr>
        <w:pStyle w:val="NoSpacing"/>
        <w:ind w:left="-360" w:right="-360"/>
        <w:rPr>
          <w:bCs/>
          <w:sz w:val="24"/>
        </w:rPr>
      </w:pPr>
    </w:p>
    <w:p w14:paraId="199232CE" w14:textId="16656BDB" w:rsidR="009E3783" w:rsidRPr="009E3783" w:rsidRDefault="009E3783" w:rsidP="005217F6">
      <w:pPr>
        <w:pStyle w:val="NoSpacing"/>
        <w:ind w:left="-360" w:right="-360"/>
        <w:rPr>
          <w:bCs/>
          <w:sz w:val="24"/>
        </w:rPr>
      </w:pPr>
      <w:r>
        <w:rPr>
          <w:b/>
          <w:i/>
          <w:iCs/>
          <w:sz w:val="24"/>
        </w:rPr>
        <w:t xml:space="preserve">Singspiel </w:t>
      </w:r>
      <w:r>
        <w:rPr>
          <w:bCs/>
          <w:sz w:val="24"/>
        </w:rPr>
        <w:t>(ZING-shpeel): a popular German form of comic opera, in which spoken dialogue is mixed with singing.</w:t>
      </w:r>
    </w:p>
    <w:p w14:paraId="76BE40F5" w14:textId="77777777" w:rsidR="00CD34D3" w:rsidRPr="007666A2" w:rsidRDefault="00CD34D3" w:rsidP="00B16220">
      <w:pPr>
        <w:pStyle w:val="NoSpacing"/>
        <w:tabs>
          <w:tab w:val="left" w:pos="10440"/>
          <w:tab w:val="left" w:pos="10530"/>
        </w:tabs>
        <w:ind w:left="-360" w:right="-360"/>
        <w:rPr>
          <w:bCs/>
          <w:sz w:val="24"/>
          <w:szCs w:val="24"/>
        </w:rPr>
      </w:pPr>
    </w:p>
    <w:p w14:paraId="30AD77D5" w14:textId="4BE77FE8" w:rsidR="00174783" w:rsidRPr="007666A2" w:rsidRDefault="00CA59D3" w:rsidP="00D41DFB">
      <w:pPr>
        <w:pStyle w:val="NoSpacing"/>
        <w:tabs>
          <w:tab w:val="left" w:pos="10440"/>
          <w:tab w:val="left" w:pos="10530"/>
        </w:tabs>
        <w:ind w:left="-360" w:right="-360"/>
        <w:rPr>
          <w:bCs/>
          <w:sz w:val="24"/>
          <w:szCs w:val="24"/>
        </w:rPr>
      </w:pPr>
      <w:r w:rsidRPr="009E3783">
        <w:rPr>
          <w:b/>
          <w:sz w:val="24"/>
          <w:szCs w:val="24"/>
        </w:rPr>
        <w:t>Soprano</w:t>
      </w:r>
      <w:r w:rsidRPr="007666A2">
        <w:rPr>
          <w:bCs/>
          <w:sz w:val="24"/>
          <w:szCs w:val="24"/>
        </w:rPr>
        <w:t>: high female singing voice, abbreviated “S.”</w:t>
      </w:r>
    </w:p>
    <w:p w14:paraId="576EB8AD" w14:textId="4DAFB6BD" w:rsidR="00787DCC" w:rsidRPr="007666A2" w:rsidRDefault="00787DCC" w:rsidP="00D41DFB">
      <w:pPr>
        <w:pStyle w:val="NoSpacing"/>
        <w:tabs>
          <w:tab w:val="left" w:pos="10440"/>
          <w:tab w:val="left" w:pos="10530"/>
        </w:tabs>
        <w:ind w:left="-360" w:right="-360"/>
        <w:rPr>
          <w:bCs/>
          <w:sz w:val="24"/>
          <w:szCs w:val="24"/>
        </w:rPr>
      </w:pPr>
    </w:p>
    <w:p w14:paraId="69024E18" w14:textId="11380B4E" w:rsidR="00787DCC" w:rsidRDefault="00787DCC" w:rsidP="00D41DFB">
      <w:pPr>
        <w:pStyle w:val="NoSpacing"/>
        <w:tabs>
          <w:tab w:val="left" w:pos="10440"/>
          <w:tab w:val="left" w:pos="10530"/>
        </w:tabs>
        <w:ind w:left="-360" w:right="-360"/>
        <w:rPr>
          <w:bCs/>
          <w:sz w:val="24"/>
          <w:szCs w:val="24"/>
        </w:rPr>
      </w:pPr>
      <w:r w:rsidRPr="00F044FE">
        <w:rPr>
          <w:b/>
          <w:i/>
          <w:iCs/>
          <w:sz w:val="24"/>
          <w:szCs w:val="24"/>
        </w:rPr>
        <w:t>Staccato</w:t>
      </w:r>
      <w:r w:rsidRPr="007666A2">
        <w:rPr>
          <w:bCs/>
          <w:sz w:val="24"/>
          <w:szCs w:val="24"/>
        </w:rPr>
        <w:t xml:space="preserve">: </w:t>
      </w:r>
      <w:r w:rsidR="00351CFB" w:rsidRPr="007666A2">
        <w:rPr>
          <w:bCs/>
          <w:sz w:val="24"/>
          <w:szCs w:val="24"/>
        </w:rPr>
        <w:t xml:space="preserve">articulation term that indicates that notes are </w:t>
      </w:r>
      <w:r w:rsidRPr="007666A2">
        <w:rPr>
          <w:bCs/>
          <w:sz w:val="24"/>
          <w:szCs w:val="24"/>
        </w:rPr>
        <w:t>detached, separated.</w:t>
      </w:r>
      <w:r w:rsidR="00882F40" w:rsidRPr="007666A2">
        <w:rPr>
          <w:bCs/>
          <w:sz w:val="24"/>
          <w:szCs w:val="24"/>
        </w:rPr>
        <w:t xml:space="preserve"> </w:t>
      </w:r>
      <w:r w:rsidR="00882F40" w:rsidRPr="007666A2">
        <w:rPr>
          <w:bCs/>
          <w:i/>
          <w:iCs/>
          <w:sz w:val="24"/>
          <w:szCs w:val="24"/>
        </w:rPr>
        <w:t xml:space="preserve">Staccato </w:t>
      </w:r>
      <w:r w:rsidR="00882F40" w:rsidRPr="007666A2">
        <w:rPr>
          <w:bCs/>
          <w:sz w:val="24"/>
          <w:szCs w:val="24"/>
        </w:rPr>
        <w:t>notes are marked with a dot above or below the note head.</w:t>
      </w:r>
    </w:p>
    <w:p w14:paraId="20A91753" w14:textId="77777777" w:rsidR="0085262C" w:rsidRDefault="0085262C" w:rsidP="00D41DFB">
      <w:pPr>
        <w:pStyle w:val="NoSpacing"/>
        <w:tabs>
          <w:tab w:val="left" w:pos="10440"/>
          <w:tab w:val="left" w:pos="10530"/>
        </w:tabs>
        <w:ind w:left="-360" w:right="-360"/>
        <w:rPr>
          <w:bCs/>
          <w:sz w:val="24"/>
          <w:szCs w:val="24"/>
        </w:rPr>
      </w:pPr>
    </w:p>
    <w:p w14:paraId="524AD741" w14:textId="0B22CED6" w:rsidR="0085262C" w:rsidRPr="0085262C" w:rsidRDefault="0085262C" w:rsidP="00D41DFB">
      <w:pPr>
        <w:pStyle w:val="NoSpacing"/>
        <w:tabs>
          <w:tab w:val="left" w:pos="10440"/>
          <w:tab w:val="left" w:pos="10530"/>
        </w:tabs>
        <w:ind w:left="-360" w:right="-360"/>
        <w:rPr>
          <w:bCs/>
          <w:sz w:val="24"/>
          <w:szCs w:val="24"/>
        </w:rPr>
      </w:pPr>
      <w:r>
        <w:rPr>
          <w:b/>
          <w:sz w:val="24"/>
          <w:szCs w:val="24"/>
        </w:rPr>
        <w:t>Stanza</w:t>
      </w:r>
      <w:r>
        <w:rPr>
          <w:bCs/>
          <w:sz w:val="24"/>
          <w:szCs w:val="24"/>
        </w:rPr>
        <w:t>: a unit of poetry similar to a paragraph. In music, a section of a song that is the equivalent of a verse.</w:t>
      </w:r>
    </w:p>
    <w:p w14:paraId="628AACCA" w14:textId="77777777" w:rsidR="00C4039D" w:rsidRPr="007666A2" w:rsidRDefault="00C4039D" w:rsidP="0015033D">
      <w:pPr>
        <w:pStyle w:val="NoSpacing"/>
        <w:tabs>
          <w:tab w:val="left" w:pos="10440"/>
          <w:tab w:val="left" w:pos="10530"/>
        </w:tabs>
        <w:ind w:left="-360" w:right="-360"/>
        <w:rPr>
          <w:bCs/>
          <w:sz w:val="24"/>
        </w:rPr>
      </w:pPr>
    </w:p>
    <w:p w14:paraId="6C1C192D" w14:textId="51659C44" w:rsidR="0015033D" w:rsidRDefault="0015033D" w:rsidP="0015033D">
      <w:pPr>
        <w:pStyle w:val="NoSpacing"/>
        <w:tabs>
          <w:tab w:val="left" w:pos="10440"/>
          <w:tab w:val="left" w:pos="10530"/>
        </w:tabs>
        <w:ind w:left="-360" w:right="-360"/>
        <w:rPr>
          <w:bCs/>
          <w:sz w:val="24"/>
        </w:rPr>
      </w:pPr>
      <w:r w:rsidRPr="00AC2FDA">
        <w:rPr>
          <w:b/>
          <w:sz w:val="24"/>
        </w:rPr>
        <w:t>Suite</w:t>
      </w:r>
      <w:r w:rsidRPr="007666A2">
        <w:rPr>
          <w:bCs/>
          <w:sz w:val="24"/>
        </w:rPr>
        <w:t>: a musical form made up of a collection of short pieces.</w:t>
      </w:r>
    </w:p>
    <w:p w14:paraId="20D9DB92" w14:textId="77777777" w:rsidR="00C56614" w:rsidRDefault="00C56614" w:rsidP="0015033D">
      <w:pPr>
        <w:pStyle w:val="NoSpacing"/>
        <w:tabs>
          <w:tab w:val="left" w:pos="10440"/>
          <w:tab w:val="left" w:pos="10530"/>
        </w:tabs>
        <w:ind w:left="-360" w:right="-360"/>
        <w:rPr>
          <w:bCs/>
          <w:sz w:val="24"/>
        </w:rPr>
      </w:pPr>
    </w:p>
    <w:p w14:paraId="2235D02B" w14:textId="4228C335" w:rsidR="00C56614" w:rsidRPr="00C56614" w:rsidRDefault="00C56614" w:rsidP="0015033D">
      <w:pPr>
        <w:pStyle w:val="NoSpacing"/>
        <w:tabs>
          <w:tab w:val="left" w:pos="10440"/>
          <w:tab w:val="left" w:pos="10530"/>
        </w:tabs>
        <w:ind w:left="-360" w:right="-360"/>
        <w:rPr>
          <w:bCs/>
          <w:sz w:val="24"/>
        </w:rPr>
      </w:pPr>
      <w:r>
        <w:rPr>
          <w:b/>
          <w:sz w:val="24"/>
        </w:rPr>
        <w:t>Swing</w:t>
      </w:r>
      <w:r>
        <w:rPr>
          <w:bCs/>
          <w:sz w:val="24"/>
        </w:rPr>
        <w:t>: a style of jazz popular from about 1933 to 1946, performed by big bands, and used for dancing.</w:t>
      </w:r>
    </w:p>
    <w:p w14:paraId="0577DD65" w14:textId="62752EFA" w:rsidR="0084031E" w:rsidRPr="007666A2" w:rsidRDefault="0084031E" w:rsidP="00882F40">
      <w:pPr>
        <w:pStyle w:val="NoSpacing"/>
        <w:tabs>
          <w:tab w:val="left" w:pos="10440"/>
          <w:tab w:val="left" w:pos="10530"/>
        </w:tabs>
        <w:ind w:right="-360"/>
        <w:rPr>
          <w:bCs/>
          <w:sz w:val="24"/>
        </w:rPr>
      </w:pPr>
    </w:p>
    <w:p w14:paraId="12B0D10A" w14:textId="30D58E50" w:rsidR="00174783" w:rsidRDefault="0084031E" w:rsidP="001860C5">
      <w:pPr>
        <w:pStyle w:val="NoSpacing"/>
        <w:tabs>
          <w:tab w:val="left" w:pos="10440"/>
          <w:tab w:val="left" w:pos="10530"/>
        </w:tabs>
        <w:ind w:left="-360" w:right="-360"/>
        <w:rPr>
          <w:rFonts w:cs="Arial"/>
          <w:bCs/>
          <w:sz w:val="24"/>
          <w:szCs w:val="24"/>
        </w:rPr>
      </w:pPr>
      <w:r w:rsidRPr="00AF0FD0">
        <w:rPr>
          <w:rFonts w:cs="Arial"/>
          <w:b/>
          <w:sz w:val="24"/>
          <w:szCs w:val="24"/>
        </w:rPr>
        <w:t>Symphony</w:t>
      </w:r>
      <w:r w:rsidRPr="007666A2">
        <w:rPr>
          <w:rFonts w:cs="Arial"/>
          <w:bCs/>
          <w:sz w:val="24"/>
          <w:szCs w:val="24"/>
        </w:rPr>
        <w:t xml:space="preserve">: a musical composition in three or more </w:t>
      </w:r>
      <w:r w:rsidR="00A56DA9" w:rsidRPr="007666A2">
        <w:rPr>
          <w:rFonts w:cs="Arial"/>
          <w:bCs/>
          <w:sz w:val="24"/>
          <w:szCs w:val="24"/>
        </w:rPr>
        <w:t xml:space="preserve">sections or </w:t>
      </w:r>
      <w:r w:rsidRPr="007666A2">
        <w:rPr>
          <w:rFonts w:cs="Arial"/>
          <w:bCs/>
          <w:sz w:val="24"/>
          <w:szCs w:val="24"/>
        </w:rPr>
        <w:t>movements for orchestra.</w:t>
      </w:r>
    </w:p>
    <w:p w14:paraId="10F11EDE" w14:textId="77777777" w:rsidR="001860C5" w:rsidRPr="00F044FE" w:rsidRDefault="001860C5" w:rsidP="001860C5">
      <w:pPr>
        <w:pStyle w:val="NoSpacing"/>
        <w:tabs>
          <w:tab w:val="left" w:pos="10440"/>
          <w:tab w:val="left" w:pos="10530"/>
        </w:tabs>
        <w:ind w:left="-360" w:right="-360"/>
        <w:rPr>
          <w:rFonts w:cs="Arial"/>
          <w:b/>
          <w:sz w:val="24"/>
          <w:szCs w:val="24"/>
        </w:rPr>
      </w:pPr>
    </w:p>
    <w:p w14:paraId="32EF2CB2" w14:textId="60C5897D" w:rsidR="00174783" w:rsidRPr="007666A2" w:rsidRDefault="00174783" w:rsidP="00D41DFB">
      <w:pPr>
        <w:pStyle w:val="NoSpacing"/>
        <w:tabs>
          <w:tab w:val="left" w:pos="10440"/>
          <w:tab w:val="left" w:pos="10530"/>
        </w:tabs>
        <w:ind w:left="-360" w:right="-360"/>
        <w:rPr>
          <w:rFonts w:cs="Arial"/>
          <w:bCs/>
          <w:sz w:val="24"/>
          <w:szCs w:val="24"/>
        </w:rPr>
      </w:pPr>
      <w:r w:rsidRPr="00F044FE">
        <w:rPr>
          <w:rFonts w:cs="Arial"/>
          <w:b/>
          <w:sz w:val="24"/>
          <w:szCs w:val="24"/>
        </w:rPr>
        <w:t>Syncopation</w:t>
      </w:r>
      <w:r w:rsidRPr="007666A2">
        <w:rPr>
          <w:rFonts w:cs="Arial"/>
          <w:bCs/>
          <w:sz w:val="24"/>
          <w:szCs w:val="24"/>
        </w:rPr>
        <w:t>: a rhythm where important tomes begin on weak beats or weak parts of beats, giving an “off-balance” feeling to the music.</w:t>
      </w:r>
    </w:p>
    <w:p w14:paraId="1EC6EF76" w14:textId="50DD3E8F" w:rsidR="0055561B" w:rsidRPr="007666A2" w:rsidRDefault="0055561B" w:rsidP="0084031E">
      <w:pPr>
        <w:pStyle w:val="NoSpacing"/>
        <w:tabs>
          <w:tab w:val="left" w:pos="10440"/>
          <w:tab w:val="left" w:pos="10530"/>
        </w:tabs>
        <w:ind w:left="-360" w:right="-360"/>
        <w:rPr>
          <w:rFonts w:cs="Arial"/>
          <w:bCs/>
          <w:sz w:val="24"/>
          <w:szCs w:val="24"/>
        </w:rPr>
      </w:pPr>
    </w:p>
    <w:p w14:paraId="79D6DA6E" w14:textId="0BC16689" w:rsidR="00501B1D" w:rsidRPr="007666A2" w:rsidRDefault="0055561B" w:rsidP="00501B1D">
      <w:pPr>
        <w:pStyle w:val="NoSpacing"/>
        <w:tabs>
          <w:tab w:val="left" w:pos="10440"/>
          <w:tab w:val="left" w:pos="10530"/>
        </w:tabs>
        <w:ind w:left="-360" w:right="-360"/>
        <w:rPr>
          <w:bCs/>
          <w:sz w:val="24"/>
          <w:szCs w:val="24"/>
        </w:rPr>
      </w:pPr>
      <w:r w:rsidRPr="006A1091">
        <w:rPr>
          <w:b/>
          <w:sz w:val="24"/>
          <w:szCs w:val="24"/>
        </w:rPr>
        <w:t>Tempo</w:t>
      </w:r>
      <w:r w:rsidR="003E37A7" w:rsidRPr="007666A2">
        <w:rPr>
          <w:bCs/>
          <w:sz w:val="24"/>
          <w:szCs w:val="24"/>
        </w:rPr>
        <w:t xml:space="preserve"> (“time” in Italian)</w:t>
      </w:r>
      <w:r w:rsidRPr="007666A2">
        <w:rPr>
          <w:bCs/>
          <w:sz w:val="24"/>
          <w:szCs w:val="24"/>
        </w:rPr>
        <w:t>: the speed of the beat.</w:t>
      </w:r>
    </w:p>
    <w:p w14:paraId="11769C8C" w14:textId="0E606B1F" w:rsidR="0084031E" w:rsidRPr="007666A2" w:rsidRDefault="0084031E" w:rsidP="00FE24CA">
      <w:pPr>
        <w:pStyle w:val="NoSpacing"/>
        <w:tabs>
          <w:tab w:val="left" w:pos="10440"/>
          <w:tab w:val="left" w:pos="10530"/>
        </w:tabs>
        <w:ind w:left="-360" w:right="-360"/>
        <w:rPr>
          <w:bCs/>
          <w:sz w:val="24"/>
        </w:rPr>
      </w:pPr>
    </w:p>
    <w:p w14:paraId="497F5EE8" w14:textId="15875696" w:rsidR="003C10B6" w:rsidRPr="007666A2" w:rsidRDefault="0084031E" w:rsidP="009C0F00">
      <w:pPr>
        <w:pStyle w:val="NoSpacing"/>
        <w:tabs>
          <w:tab w:val="left" w:pos="10440"/>
          <w:tab w:val="left" w:pos="10530"/>
        </w:tabs>
        <w:ind w:left="-360" w:right="-360"/>
        <w:rPr>
          <w:bCs/>
          <w:sz w:val="24"/>
          <w:szCs w:val="24"/>
        </w:rPr>
      </w:pPr>
      <w:r w:rsidRPr="009E3783">
        <w:rPr>
          <w:b/>
          <w:sz w:val="24"/>
          <w:szCs w:val="24"/>
        </w:rPr>
        <w:t>Tenor</w:t>
      </w:r>
      <w:r w:rsidRPr="007666A2">
        <w:rPr>
          <w:bCs/>
          <w:sz w:val="24"/>
          <w:szCs w:val="24"/>
        </w:rPr>
        <w:t>: high male singing voice, abbreviated “T.”</w:t>
      </w:r>
    </w:p>
    <w:p w14:paraId="58A270E9" w14:textId="77777777" w:rsidR="00AF0FD0" w:rsidRDefault="00AF0FD0" w:rsidP="0084031E">
      <w:pPr>
        <w:pStyle w:val="NoSpacing"/>
        <w:tabs>
          <w:tab w:val="left" w:pos="10440"/>
          <w:tab w:val="left" w:pos="10530"/>
        </w:tabs>
        <w:ind w:left="-360" w:right="-360"/>
        <w:rPr>
          <w:bCs/>
          <w:sz w:val="24"/>
          <w:szCs w:val="24"/>
        </w:rPr>
      </w:pPr>
    </w:p>
    <w:p w14:paraId="2B0A19D6" w14:textId="0411708B" w:rsidR="00AF0FD0" w:rsidRPr="00AF0FD0" w:rsidRDefault="00AF0FD0" w:rsidP="0084031E">
      <w:pPr>
        <w:pStyle w:val="NoSpacing"/>
        <w:tabs>
          <w:tab w:val="left" w:pos="10440"/>
          <w:tab w:val="left" w:pos="10530"/>
        </w:tabs>
        <w:ind w:left="-360" w:right="-360"/>
        <w:rPr>
          <w:bCs/>
          <w:sz w:val="24"/>
          <w:szCs w:val="24"/>
        </w:rPr>
      </w:pPr>
      <w:r>
        <w:rPr>
          <w:b/>
          <w:sz w:val="24"/>
          <w:szCs w:val="24"/>
        </w:rPr>
        <w:t>Ternary form</w:t>
      </w:r>
      <w:r>
        <w:rPr>
          <w:bCs/>
          <w:sz w:val="24"/>
          <w:szCs w:val="24"/>
        </w:rPr>
        <w:t>: a three-part musical form where the first section is repeated after a contrasting second section: A B A.</w:t>
      </w:r>
    </w:p>
    <w:p w14:paraId="082CCEAC" w14:textId="77777777" w:rsidR="00AF0FD0" w:rsidRDefault="00AF0FD0" w:rsidP="0084031E">
      <w:pPr>
        <w:pStyle w:val="NoSpacing"/>
        <w:tabs>
          <w:tab w:val="left" w:pos="10440"/>
          <w:tab w:val="left" w:pos="10530"/>
        </w:tabs>
        <w:ind w:left="-360" w:right="-360"/>
        <w:rPr>
          <w:bCs/>
          <w:sz w:val="24"/>
          <w:szCs w:val="24"/>
        </w:rPr>
      </w:pPr>
    </w:p>
    <w:p w14:paraId="6CE3786B" w14:textId="2C1732E1" w:rsidR="007B6FA6" w:rsidRPr="007666A2" w:rsidRDefault="003C10B6" w:rsidP="003A412B">
      <w:pPr>
        <w:pStyle w:val="NoSpacing"/>
        <w:tabs>
          <w:tab w:val="left" w:pos="10440"/>
          <w:tab w:val="left" w:pos="10530"/>
        </w:tabs>
        <w:ind w:left="-360" w:right="-360"/>
        <w:rPr>
          <w:bCs/>
          <w:sz w:val="24"/>
          <w:szCs w:val="24"/>
        </w:rPr>
      </w:pPr>
      <w:r w:rsidRPr="00675BFF">
        <w:rPr>
          <w:b/>
          <w:sz w:val="24"/>
          <w:szCs w:val="24"/>
        </w:rPr>
        <w:t>Texture</w:t>
      </w:r>
      <w:r w:rsidRPr="007666A2">
        <w:rPr>
          <w:bCs/>
          <w:sz w:val="24"/>
          <w:szCs w:val="24"/>
        </w:rPr>
        <w:t xml:space="preserve">: the way the </w:t>
      </w:r>
      <w:r w:rsidR="00C829F5" w:rsidRPr="007666A2">
        <w:rPr>
          <w:bCs/>
          <w:sz w:val="24"/>
          <w:szCs w:val="24"/>
        </w:rPr>
        <w:t>sound</w:t>
      </w:r>
      <w:r w:rsidR="0066257A" w:rsidRPr="007666A2">
        <w:rPr>
          <w:bCs/>
          <w:sz w:val="24"/>
          <w:szCs w:val="24"/>
        </w:rPr>
        <w:t>s are combined</w:t>
      </w:r>
      <w:r w:rsidR="00C829F5" w:rsidRPr="007666A2">
        <w:rPr>
          <w:bCs/>
          <w:sz w:val="24"/>
          <w:szCs w:val="24"/>
        </w:rPr>
        <w:t>, or the way layers of sound interact</w:t>
      </w:r>
      <w:r w:rsidRPr="007666A2">
        <w:rPr>
          <w:bCs/>
          <w:sz w:val="24"/>
          <w:szCs w:val="24"/>
        </w:rPr>
        <w:t xml:space="preserve"> in a musical composition.</w:t>
      </w:r>
    </w:p>
    <w:p w14:paraId="642D42D7" w14:textId="77777777" w:rsidR="007666A2" w:rsidRDefault="007666A2" w:rsidP="007B6FA6">
      <w:pPr>
        <w:pStyle w:val="NoSpacing"/>
        <w:tabs>
          <w:tab w:val="left" w:pos="10440"/>
          <w:tab w:val="left" w:pos="10530"/>
        </w:tabs>
        <w:ind w:left="-360" w:right="-360"/>
        <w:rPr>
          <w:bCs/>
          <w:sz w:val="24"/>
          <w:szCs w:val="24"/>
        </w:rPr>
      </w:pPr>
    </w:p>
    <w:p w14:paraId="553FAF19" w14:textId="1107A5ED" w:rsidR="007B6FA6" w:rsidRPr="007666A2" w:rsidRDefault="007B6FA6" w:rsidP="007B6FA6">
      <w:pPr>
        <w:pStyle w:val="NoSpacing"/>
        <w:tabs>
          <w:tab w:val="left" w:pos="10440"/>
          <w:tab w:val="left" w:pos="10530"/>
        </w:tabs>
        <w:ind w:left="-360" w:right="-360"/>
        <w:rPr>
          <w:bCs/>
          <w:sz w:val="24"/>
          <w:szCs w:val="24"/>
        </w:rPr>
      </w:pPr>
      <w:r w:rsidRPr="00C56614">
        <w:rPr>
          <w:b/>
          <w:sz w:val="24"/>
          <w:szCs w:val="24"/>
        </w:rPr>
        <w:t>Theme</w:t>
      </w:r>
      <w:r w:rsidRPr="007666A2">
        <w:rPr>
          <w:bCs/>
          <w:sz w:val="24"/>
          <w:szCs w:val="24"/>
        </w:rPr>
        <w:t>: the main melody of a section or composition.</w:t>
      </w:r>
    </w:p>
    <w:p w14:paraId="4464761E" w14:textId="5D142966" w:rsidR="00AD4AC9" w:rsidRPr="007666A2" w:rsidRDefault="00AD4AC9" w:rsidP="0084031E">
      <w:pPr>
        <w:pStyle w:val="NoSpacing"/>
        <w:tabs>
          <w:tab w:val="left" w:pos="10440"/>
          <w:tab w:val="left" w:pos="10530"/>
        </w:tabs>
        <w:ind w:left="-360" w:right="-360"/>
        <w:rPr>
          <w:bCs/>
          <w:sz w:val="24"/>
          <w:szCs w:val="24"/>
        </w:rPr>
      </w:pPr>
    </w:p>
    <w:p w14:paraId="57408711" w14:textId="6D7533CF" w:rsidR="007B6FA6" w:rsidRDefault="007B6FA6" w:rsidP="007B6FA6">
      <w:pPr>
        <w:pStyle w:val="NoSpacing"/>
        <w:tabs>
          <w:tab w:val="left" w:pos="10440"/>
          <w:tab w:val="left" w:pos="10530"/>
        </w:tabs>
        <w:ind w:left="-360" w:right="-360"/>
        <w:rPr>
          <w:bCs/>
          <w:sz w:val="24"/>
          <w:szCs w:val="24"/>
        </w:rPr>
      </w:pPr>
      <w:r w:rsidRPr="007470C1">
        <w:rPr>
          <w:b/>
          <w:sz w:val="24"/>
          <w:szCs w:val="24"/>
        </w:rPr>
        <w:t>The “Three B’s”</w:t>
      </w:r>
      <w:r w:rsidRPr="007666A2">
        <w:rPr>
          <w:bCs/>
          <w:sz w:val="24"/>
          <w:szCs w:val="24"/>
        </w:rPr>
        <w:t>: the group of German composers (Johann Sebastian Bach, Ludwig Van Beethoven, and Johannes Brahms).</w:t>
      </w:r>
    </w:p>
    <w:p w14:paraId="52152D15" w14:textId="77777777" w:rsidR="0085262C" w:rsidRDefault="0085262C" w:rsidP="007B6FA6">
      <w:pPr>
        <w:pStyle w:val="NoSpacing"/>
        <w:tabs>
          <w:tab w:val="left" w:pos="10440"/>
          <w:tab w:val="left" w:pos="10530"/>
        </w:tabs>
        <w:ind w:left="-360" w:right="-360"/>
        <w:rPr>
          <w:bCs/>
          <w:sz w:val="24"/>
          <w:szCs w:val="24"/>
        </w:rPr>
      </w:pPr>
    </w:p>
    <w:p w14:paraId="7696714A" w14:textId="44518DAD" w:rsidR="0085262C" w:rsidRPr="0085262C" w:rsidRDefault="0085262C" w:rsidP="007B6FA6">
      <w:pPr>
        <w:pStyle w:val="NoSpacing"/>
        <w:tabs>
          <w:tab w:val="left" w:pos="10440"/>
          <w:tab w:val="left" w:pos="10530"/>
        </w:tabs>
        <w:ind w:left="-360" w:right="-360"/>
        <w:rPr>
          <w:bCs/>
          <w:sz w:val="24"/>
          <w:szCs w:val="24"/>
        </w:rPr>
      </w:pPr>
      <w:r>
        <w:rPr>
          <w:b/>
          <w:sz w:val="24"/>
          <w:szCs w:val="24"/>
        </w:rPr>
        <w:t>Through-composed</w:t>
      </w:r>
      <w:r>
        <w:rPr>
          <w:bCs/>
          <w:sz w:val="24"/>
          <w:szCs w:val="24"/>
        </w:rPr>
        <w:t>: music that is continuous, without a specific form.</w:t>
      </w:r>
    </w:p>
    <w:p w14:paraId="7C5C0ABF" w14:textId="77777777" w:rsidR="003A412B" w:rsidRDefault="003A412B" w:rsidP="00C213E1">
      <w:pPr>
        <w:pStyle w:val="NoSpacing"/>
        <w:tabs>
          <w:tab w:val="left" w:pos="10440"/>
          <w:tab w:val="left" w:pos="10530"/>
        </w:tabs>
        <w:ind w:left="-360" w:right="-360"/>
        <w:rPr>
          <w:rFonts w:cs="Arial"/>
          <w:bCs/>
          <w:sz w:val="24"/>
          <w:szCs w:val="24"/>
        </w:rPr>
      </w:pPr>
    </w:p>
    <w:p w14:paraId="32F84165" w14:textId="07B4FAE5" w:rsidR="003A412B" w:rsidRPr="003A412B" w:rsidRDefault="003A412B" w:rsidP="00C213E1">
      <w:pPr>
        <w:pStyle w:val="NoSpacing"/>
        <w:tabs>
          <w:tab w:val="left" w:pos="10440"/>
          <w:tab w:val="left" w:pos="10530"/>
        </w:tabs>
        <w:ind w:left="-360" w:right="-360"/>
        <w:rPr>
          <w:bCs/>
          <w:sz w:val="24"/>
        </w:rPr>
      </w:pPr>
      <w:r>
        <w:rPr>
          <w:rFonts w:cs="Arial"/>
          <w:b/>
          <w:sz w:val="24"/>
          <w:szCs w:val="24"/>
        </w:rPr>
        <w:t>Toreador</w:t>
      </w:r>
      <w:r>
        <w:rPr>
          <w:rFonts w:cs="Arial"/>
          <w:bCs/>
          <w:sz w:val="24"/>
          <w:szCs w:val="24"/>
        </w:rPr>
        <w:t xml:space="preserve"> (“</w:t>
      </w:r>
      <w:r w:rsidRPr="003A412B">
        <w:rPr>
          <w:rFonts w:cs="Arial"/>
          <w:bCs/>
          <w:i/>
          <w:iCs/>
          <w:sz w:val="24"/>
          <w:szCs w:val="24"/>
        </w:rPr>
        <w:t>torero</w:t>
      </w:r>
      <w:r>
        <w:rPr>
          <w:rFonts w:cs="Arial"/>
          <w:bCs/>
          <w:sz w:val="24"/>
          <w:szCs w:val="24"/>
        </w:rPr>
        <w:t>” in Spanish): a bullfighter.</w:t>
      </w:r>
    </w:p>
    <w:p w14:paraId="44EF3793" w14:textId="77777777" w:rsidR="00513515" w:rsidRPr="007666A2" w:rsidRDefault="00513515" w:rsidP="00FE24CA">
      <w:pPr>
        <w:pStyle w:val="NoSpacing"/>
        <w:tabs>
          <w:tab w:val="left" w:pos="10440"/>
          <w:tab w:val="left" w:pos="10530"/>
        </w:tabs>
        <w:ind w:left="-360" w:right="-360"/>
        <w:rPr>
          <w:bCs/>
          <w:sz w:val="24"/>
        </w:rPr>
      </w:pPr>
    </w:p>
    <w:p w14:paraId="0015996C" w14:textId="03E990B9" w:rsidR="00D0746B" w:rsidRPr="007666A2" w:rsidRDefault="00D0746B" w:rsidP="00FE24CA">
      <w:pPr>
        <w:pStyle w:val="NoSpacing"/>
        <w:tabs>
          <w:tab w:val="left" w:pos="10440"/>
          <w:tab w:val="left" w:pos="10530"/>
        </w:tabs>
        <w:ind w:left="-360" w:right="-360"/>
        <w:rPr>
          <w:bCs/>
          <w:sz w:val="24"/>
        </w:rPr>
      </w:pPr>
      <w:r w:rsidRPr="00F044FE">
        <w:rPr>
          <w:b/>
          <w:sz w:val="24"/>
        </w:rPr>
        <w:t>Treble clef (“G clef”)</w:t>
      </w:r>
      <w:r w:rsidRPr="00F044FE">
        <w:rPr>
          <w:bCs/>
          <w:sz w:val="24"/>
        </w:rPr>
        <w:t xml:space="preserve">: </w:t>
      </w:r>
      <w:r w:rsidRPr="007666A2">
        <w:rPr>
          <w:bCs/>
          <w:sz w:val="24"/>
        </w:rPr>
        <w:t>a musical symbol that indicates G above middle C (line 2 on the staff). Instruments that use the treble clef include the violin, flute, oboe, English horn, clarinet, saxophone, recorder, trumpet, cornet, French horn, vibraphone, xylophone, guitar, mandolin, bagpipe, keyboards, harps, as well as women’s and tenor voices.</w:t>
      </w:r>
    </w:p>
    <w:p w14:paraId="59D37E21" w14:textId="219AADDA" w:rsidR="001D5738" w:rsidRPr="007666A2" w:rsidRDefault="001D5738" w:rsidP="00FE24CA">
      <w:pPr>
        <w:pStyle w:val="NoSpacing"/>
        <w:tabs>
          <w:tab w:val="left" w:pos="10440"/>
          <w:tab w:val="left" w:pos="10530"/>
        </w:tabs>
        <w:ind w:left="-360" w:right="-360"/>
        <w:rPr>
          <w:bCs/>
          <w:sz w:val="24"/>
        </w:rPr>
      </w:pPr>
    </w:p>
    <w:p w14:paraId="460C5352" w14:textId="4509DCE3" w:rsidR="001D5738" w:rsidRDefault="001D5738" w:rsidP="00FE24CA">
      <w:pPr>
        <w:pStyle w:val="NoSpacing"/>
        <w:tabs>
          <w:tab w:val="left" w:pos="10440"/>
          <w:tab w:val="left" w:pos="10530"/>
        </w:tabs>
        <w:ind w:left="-360" w:right="-360"/>
        <w:rPr>
          <w:bCs/>
          <w:sz w:val="24"/>
        </w:rPr>
      </w:pPr>
      <w:r w:rsidRPr="006A1091">
        <w:rPr>
          <w:b/>
          <w:sz w:val="24"/>
        </w:rPr>
        <w:t>Trio</w:t>
      </w:r>
      <w:r w:rsidR="000A554B">
        <w:rPr>
          <w:b/>
          <w:sz w:val="24"/>
        </w:rPr>
        <w:t xml:space="preserve"> </w:t>
      </w:r>
      <w:r w:rsidR="000A554B" w:rsidRPr="000A554B">
        <w:rPr>
          <w:bCs/>
          <w:sz w:val="24"/>
        </w:rPr>
        <w:t>(Beethoven)</w:t>
      </w:r>
      <w:r w:rsidRPr="000A554B">
        <w:rPr>
          <w:bCs/>
          <w:sz w:val="24"/>
        </w:rPr>
        <w:t xml:space="preserve">: </w:t>
      </w:r>
      <w:r w:rsidR="006A1091">
        <w:rPr>
          <w:bCs/>
          <w:sz w:val="24"/>
        </w:rPr>
        <w:t>the</w:t>
      </w:r>
      <w:r w:rsidRPr="007666A2">
        <w:rPr>
          <w:bCs/>
          <w:sz w:val="24"/>
        </w:rPr>
        <w:t xml:space="preserve"> </w:t>
      </w:r>
      <w:r w:rsidR="004B6696" w:rsidRPr="007666A2">
        <w:rPr>
          <w:bCs/>
          <w:sz w:val="24"/>
        </w:rPr>
        <w:t xml:space="preserve">contrasting </w:t>
      </w:r>
      <w:r w:rsidRPr="007666A2">
        <w:rPr>
          <w:bCs/>
          <w:sz w:val="24"/>
        </w:rPr>
        <w:t>middle</w:t>
      </w:r>
      <w:r w:rsidR="00A56DA9" w:rsidRPr="007666A2">
        <w:rPr>
          <w:bCs/>
          <w:sz w:val="24"/>
        </w:rPr>
        <w:t xml:space="preserve"> </w:t>
      </w:r>
      <w:r w:rsidR="006A1091">
        <w:rPr>
          <w:bCs/>
          <w:sz w:val="24"/>
        </w:rPr>
        <w:t xml:space="preserve">(B) </w:t>
      </w:r>
      <w:r w:rsidRPr="007666A2">
        <w:rPr>
          <w:bCs/>
          <w:sz w:val="24"/>
        </w:rPr>
        <w:t xml:space="preserve">section of a three-part </w:t>
      </w:r>
      <w:r w:rsidR="004B6696" w:rsidRPr="007666A2">
        <w:rPr>
          <w:bCs/>
          <w:sz w:val="24"/>
        </w:rPr>
        <w:t>movement</w:t>
      </w:r>
      <w:r w:rsidRPr="007666A2">
        <w:rPr>
          <w:bCs/>
          <w:sz w:val="24"/>
        </w:rPr>
        <w:t>, named “trio” because it was originally written for three instruments. Trio</w:t>
      </w:r>
      <w:r w:rsidR="00224748">
        <w:rPr>
          <w:bCs/>
          <w:sz w:val="24"/>
        </w:rPr>
        <w:t>s</w:t>
      </w:r>
      <w:r w:rsidRPr="007666A2">
        <w:rPr>
          <w:bCs/>
          <w:sz w:val="24"/>
        </w:rPr>
        <w:t xml:space="preserve"> usually have a light, simple texture.</w:t>
      </w:r>
    </w:p>
    <w:p w14:paraId="108958A9" w14:textId="77777777" w:rsidR="000A554B" w:rsidRDefault="000A554B" w:rsidP="00FE24CA">
      <w:pPr>
        <w:pStyle w:val="NoSpacing"/>
        <w:tabs>
          <w:tab w:val="left" w:pos="10440"/>
          <w:tab w:val="left" w:pos="10530"/>
        </w:tabs>
        <w:ind w:left="-360" w:right="-360"/>
        <w:rPr>
          <w:bCs/>
          <w:sz w:val="24"/>
        </w:rPr>
      </w:pPr>
    </w:p>
    <w:p w14:paraId="14155E9C" w14:textId="266BC510" w:rsidR="001378D7" w:rsidRDefault="000A554B" w:rsidP="000A554B">
      <w:pPr>
        <w:pStyle w:val="NoSpacing"/>
        <w:tabs>
          <w:tab w:val="left" w:pos="10440"/>
          <w:tab w:val="left" w:pos="10530"/>
        </w:tabs>
        <w:ind w:left="-360" w:right="-360"/>
        <w:rPr>
          <w:bCs/>
          <w:sz w:val="24"/>
        </w:rPr>
      </w:pPr>
      <w:r>
        <w:rPr>
          <w:b/>
          <w:sz w:val="24"/>
        </w:rPr>
        <w:t xml:space="preserve">Trio </w:t>
      </w:r>
      <w:r w:rsidRPr="000A554B">
        <w:rPr>
          <w:bCs/>
          <w:sz w:val="24"/>
        </w:rPr>
        <w:t>(Elgar):</w:t>
      </w:r>
      <w:r>
        <w:rPr>
          <w:bCs/>
          <w:sz w:val="24"/>
        </w:rPr>
        <w:t xml:space="preserve"> </w:t>
      </w:r>
      <w:r w:rsidR="00097984">
        <w:rPr>
          <w:bCs/>
          <w:sz w:val="24"/>
        </w:rPr>
        <w:t xml:space="preserve">usually the third section of a march. It is the main melody of a march and is more </w:t>
      </w:r>
      <w:r w:rsidR="00097984" w:rsidRPr="00097984">
        <w:rPr>
          <w:rFonts w:ascii="Times New Roman" w:hAnsi="Times New Roman" w:cs="Times New Roman"/>
          <w:b/>
          <w:i/>
          <w:iCs/>
          <w:sz w:val="24"/>
        </w:rPr>
        <w:t>legato</w:t>
      </w:r>
      <w:r w:rsidR="00097984">
        <w:rPr>
          <w:rFonts w:ascii="Times New Roman" w:hAnsi="Times New Roman" w:cs="Times New Roman"/>
          <w:b/>
          <w:i/>
          <w:iCs/>
          <w:sz w:val="24"/>
        </w:rPr>
        <w:t xml:space="preserve"> </w:t>
      </w:r>
      <w:r w:rsidR="00097984">
        <w:rPr>
          <w:bCs/>
          <w:sz w:val="24"/>
        </w:rPr>
        <w:t>(smooth)</w:t>
      </w:r>
      <w:r w:rsidRPr="000A554B">
        <w:rPr>
          <w:bCs/>
          <w:sz w:val="24"/>
        </w:rPr>
        <w:t xml:space="preserve"> </w:t>
      </w:r>
      <w:r w:rsidR="00097984">
        <w:rPr>
          <w:bCs/>
          <w:sz w:val="24"/>
        </w:rPr>
        <w:t>and lyrical (song-like).</w:t>
      </w:r>
    </w:p>
    <w:p w14:paraId="01244088" w14:textId="77777777" w:rsidR="001378D7" w:rsidRDefault="001378D7" w:rsidP="000A554B">
      <w:pPr>
        <w:pStyle w:val="NoSpacing"/>
        <w:tabs>
          <w:tab w:val="left" w:pos="10440"/>
          <w:tab w:val="left" w:pos="10530"/>
        </w:tabs>
        <w:ind w:left="-360" w:right="-360"/>
        <w:rPr>
          <w:b/>
          <w:sz w:val="24"/>
        </w:rPr>
      </w:pPr>
    </w:p>
    <w:p w14:paraId="457FCF31" w14:textId="0F73AD10" w:rsidR="001378D7" w:rsidRPr="001378D7" w:rsidRDefault="001378D7" w:rsidP="000A554B">
      <w:pPr>
        <w:pStyle w:val="NoSpacing"/>
        <w:tabs>
          <w:tab w:val="left" w:pos="10440"/>
          <w:tab w:val="left" w:pos="10530"/>
        </w:tabs>
        <w:ind w:left="-360" w:right="-360"/>
        <w:rPr>
          <w:bCs/>
          <w:sz w:val="24"/>
        </w:rPr>
      </w:pPr>
      <w:r>
        <w:rPr>
          <w:b/>
          <w:sz w:val="24"/>
        </w:rPr>
        <w:t xml:space="preserve">Trio </w:t>
      </w:r>
      <w:r>
        <w:rPr>
          <w:bCs/>
          <w:sz w:val="24"/>
        </w:rPr>
        <w:t>(Rossini): a piece of music written for three singers or instruments.</w:t>
      </w:r>
    </w:p>
    <w:p w14:paraId="100A1757" w14:textId="66CC44FF" w:rsidR="00224748" w:rsidRPr="000A554B" w:rsidRDefault="000A554B" w:rsidP="000A554B">
      <w:pPr>
        <w:pStyle w:val="NoSpacing"/>
        <w:tabs>
          <w:tab w:val="left" w:pos="10440"/>
          <w:tab w:val="left" w:pos="10530"/>
        </w:tabs>
        <w:ind w:left="-360" w:right="-360"/>
        <w:rPr>
          <w:b/>
          <w:sz w:val="24"/>
        </w:rPr>
      </w:pPr>
      <w:r>
        <w:rPr>
          <w:b/>
          <w:sz w:val="24"/>
        </w:rPr>
        <w:tab/>
      </w:r>
    </w:p>
    <w:p w14:paraId="4350A482" w14:textId="63C305C5" w:rsidR="00E63327" w:rsidRDefault="00224748" w:rsidP="00285ABA">
      <w:pPr>
        <w:pStyle w:val="NoSpacing"/>
        <w:tabs>
          <w:tab w:val="left" w:pos="10440"/>
          <w:tab w:val="left" w:pos="10530"/>
        </w:tabs>
        <w:ind w:left="-360" w:right="-360"/>
        <w:rPr>
          <w:bCs/>
          <w:sz w:val="24"/>
        </w:rPr>
      </w:pPr>
      <w:r>
        <w:rPr>
          <w:b/>
          <w:sz w:val="24"/>
        </w:rPr>
        <w:t xml:space="preserve">Trumpet voluntary: </w:t>
      </w:r>
      <w:r>
        <w:rPr>
          <w:bCs/>
          <w:sz w:val="24"/>
        </w:rPr>
        <w:t>the name given to some English keyboard pieces from the Baroque period. A trumpet voluntary is usually played on the organ using a trumpet stop.</w:t>
      </w:r>
    </w:p>
    <w:p w14:paraId="79A62935" w14:textId="77777777" w:rsidR="007268DA" w:rsidRDefault="007268DA" w:rsidP="00285ABA">
      <w:pPr>
        <w:pStyle w:val="NoSpacing"/>
        <w:tabs>
          <w:tab w:val="left" w:pos="10440"/>
          <w:tab w:val="left" w:pos="10530"/>
        </w:tabs>
        <w:ind w:left="-360" w:right="-360"/>
        <w:rPr>
          <w:bCs/>
          <w:sz w:val="24"/>
        </w:rPr>
      </w:pPr>
    </w:p>
    <w:p w14:paraId="52696D33" w14:textId="4BC130EE" w:rsidR="007268DA" w:rsidRPr="007268DA" w:rsidRDefault="007268DA" w:rsidP="00285ABA">
      <w:pPr>
        <w:pStyle w:val="NoSpacing"/>
        <w:tabs>
          <w:tab w:val="left" w:pos="10440"/>
          <w:tab w:val="left" w:pos="10530"/>
        </w:tabs>
        <w:ind w:left="-360" w:right="-360"/>
        <w:rPr>
          <w:bCs/>
          <w:sz w:val="24"/>
        </w:rPr>
      </w:pPr>
      <w:r>
        <w:rPr>
          <w:b/>
          <w:sz w:val="24"/>
        </w:rPr>
        <w:t>Komidas Vartabed</w:t>
      </w:r>
      <w:r>
        <w:rPr>
          <w:bCs/>
          <w:sz w:val="24"/>
        </w:rPr>
        <w:t xml:space="preserve"> (1869-1935): Armenian musicologist, priest, composer, singer, choirmaster</w:t>
      </w:r>
      <w:r w:rsidR="0092592C">
        <w:rPr>
          <w:bCs/>
          <w:sz w:val="24"/>
        </w:rPr>
        <w:t>, and founder of Armenian classical music. He preserved and documented over 4,000 folk songs.</w:t>
      </w:r>
    </w:p>
    <w:p w14:paraId="45746817" w14:textId="77777777" w:rsidR="00285ABA" w:rsidRDefault="00285ABA" w:rsidP="00285ABA">
      <w:pPr>
        <w:pStyle w:val="NoSpacing"/>
        <w:tabs>
          <w:tab w:val="left" w:pos="10440"/>
          <w:tab w:val="left" w:pos="10530"/>
        </w:tabs>
        <w:ind w:left="-360" w:right="-360"/>
        <w:rPr>
          <w:bCs/>
          <w:sz w:val="24"/>
        </w:rPr>
      </w:pPr>
    </w:p>
    <w:p w14:paraId="6AE8E5AE" w14:textId="4D7EF68C" w:rsidR="00285ABA" w:rsidRPr="00285ABA" w:rsidRDefault="00285ABA" w:rsidP="00285ABA">
      <w:pPr>
        <w:pStyle w:val="NoSpacing"/>
        <w:tabs>
          <w:tab w:val="left" w:pos="10440"/>
          <w:tab w:val="left" w:pos="10530"/>
        </w:tabs>
        <w:ind w:left="-360" w:right="-360"/>
        <w:rPr>
          <w:bCs/>
          <w:sz w:val="24"/>
        </w:rPr>
      </w:pPr>
      <w:r>
        <w:rPr>
          <w:b/>
          <w:sz w:val="24"/>
        </w:rPr>
        <w:t>Paul Verlaine</w:t>
      </w:r>
      <w:r>
        <w:rPr>
          <w:bCs/>
          <w:sz w:val="24"/>
        </w:rPr>
        <w:t xml:space="preserve"> (1844-1896): a French poet and Debussy’s childhood friend.</w:t>
      </w:r>
    </w:p>
    <w:p w14:paraId="7566EF7B" w14:textId="08FE4ACE" w:rsidR="00B6047B" w:rsidRPr="007666A2" w:rsidRDefault="00B6047B" w:rsidP="00FE24CA">
      <w:pPr>
        <w:pStyle w:val="NoSpacing"/>
        <w:tabs>
          <w:tab w:val="left" w:pos="10440"/>
          <w:tab w:val="left" w:pos="10530"/>
        </w:tabs>
        <w:ind w:left="-360" w:right="-360"/>
        <w:rPr>
          <w:bCs/>
          <w:sz w:val="24"/>
        </w:rPr>
      </w:pPr>
    </w:p>
    <w:p w14:paraId="6BD823A6" w14:textId="1AC53BC4" w:rsidR="0085262C" w:rsidRDefault="00D53636" w:rsidP="00FE24CA">
      <w:pPr>
        <w:pStyle w:val="NoSpacing"/>
        <w:tabs>
          <w:tab w:val="left" w:pos="10440"/>
          <w:tab w:val="left" w:pos="10530"/>
        </w:tabs>
        <w:ind w:left="-360" w:right="-360"/>
        <w:rPr>
          <w:bCs/>
          <w:sz w:val="24"/>
        </w:rPr>
      </w:pPr>
      <w:r w:rsidRPr="00734C72">
        <w:rPr>
          <w:b/>
          <w:sz w:val="24"/>
        </w:rPr>
        <w:t>Virtuoso</w:t>
      </w:r>
      <w:r w:rsidR="001005F4" w:rsidRPr="00734C72">
        <w:rPr>
          <w:b/>
          <w:sz w:val="24"/>
        </w:rPr>
        <w:t xml:space="preserve"> performer</w:t>
      </w:r>
      <w:r w:rsidRPr="007666A2">
        <w:rPr>
          <w:bCs/>
          <w:sz w:val="24"/>
        </w:rPr>
        <w:t>:</w:t>
      </w:r>
      <w:r w:rsidR="00E31FB4" w:rsidRPr="007666A2">
        <w:rPr>
          <w:bCs/>
          <w:sz w:val="24"/>
        </w:rPr>
        <w:t xml:space="preserve"> a musician who possesses outstanding talent and </w:t>
      </w:r>
      <w:r w:rsidR="001005F4" w:rsidRPr="007666A2">
        <w:rPr>
          <w:bCs/>
          <w:sz w:val="24"/>
        </w:rPr>
        <w:t xml:space="preserve">exceptional </w:t>
      </w:r>
      <w:r w:rsidR="00E31FB4" w:rsidRPr="007666A2">
        <w:rPr>
          <w:bCs/>
          <w:sz w:val="24"/>
        </w:rPr>
        <w:t xml:space="preserve">technical ability </w:t>
      </w:r>
      <w:r w:rsidR="001005F4" w:rsidRPr="007666A2">
        <w:rPr>
          <w:bCs/>
          <w:sz w:val="24"/>
        </w:rPr>
        <w:t xml:space="preserve">in playing a musical </w:t>
      </w:r>
      <w:r w:rsidR="00E31FB4" w:rsidRPr="007666A2">
        <w:rPr>
          <w:bCs/>
          <w:sz w:val="24"/>
        </w:rPr>
        <w:t xml:space="preserve">instrument. </w:t>
      </w:r>
    </w:p>
    <w:p w14:paraId="714B97CE" w14:textId="77777777" w:rsidR="0085262C" w:rsidRDefault="0085262C" w:rsidP="00FE24CA">
      <w:pPr>
        <w:pStyle w:val="NoSpacing"/>
        <w:tabs>
          <w:tab w:val="left" w:pos="10440"/>
          <w:tab w:val="left" w:pos="10530"/>
        </w:tabs>
        <w:ind w:left="-360" w:right="-360"/>
        <w:rPr>
          <w:bCs/>
          <w:sz w:val="24"/>
        </w:rPr>
      </w:pPr>
    </w:p>
    <w:p w14:paraId="1E8883E6" w14:textId="1B929F0E" w:rsidR="00B6047B" w:rsidRDefault="0085262C" w:rsidP="00FE24CA">
      <w:pPr>
        <w:pStyle w:val="NoSpacing"/>
        <w:tabs>
          <w:tab w:val="left" w:pos="10440"/>
          <w:tab w:val="left" w:pos="10530"/>
        </w:tabs>
        <w:ind w:left="-360" w:right="-360"/>
        <w:rPr>
          <w:bCs/>
          <w:sz w:val="24"/>
        </w:rPr>
      </w:pPr>
      <w:r>
        <w:rPr>
          <w:b/>
          <w:sz w:val="24"/>
        </w:rPr>
        <w:t>Voice register</w:t>
      </w:r>
      <w:r>
        <w:rPr>
          <w:bCs/>
          <w:sz w:val="24"/>
        </w:rPr>
        <w:t>: a range of pitches produced by the singing voice.</w:t>
      </w:r>
      <w:r w:rsidR="00D53636" w:rsidRPr="007666A2">
        <w:rPr>
          <w:bCs/>
          <w:sz w:val="24"/>
        </w:rPr>
        <w:t xml:space="preserve"> </w:t>
      </w:r>
    </w:p>
    <w:p w14:paraId="0FE8E16A" w14:textId="77777777" w:rsidR="00224748" w:rsidRDefault="00224748" w:rsidP="00FE24CA">
      <w:pPr>
        <w:pStyle w:val="NoSpacing"/>
        <w:tabs>
          <w:tab w:val="left" w:pos="10440"/>
          <w:tab w:val="left" w:pos="10530"/>
        </w:tabs>
        <w:ind w:left="-360" w:right="-360"/>
        <w:rPr>
          <w:bCs/>
          <w:sz w:val="24"/>
        </w:rPr>
      </w:pPr>
    </w:p>
    <w:p w14:paraId="7D18A5AE" w14:textId="62EC8F2F" w:rsidR="00224748" w:rsidRPr="00224748" w:rsidRDefault="00224748" w:rsidP="00FE24CA">
      <w:pPr>
        <w:pStyle w:val="NoSpacing"/>
        <w:tabs>
          <w:tab w:val="left" w:pos="10440"/>
          <w:tab w:val="left" w:pos="10530"/>
        </w:tabs>
        <w:ind w:left="-360" w:right="-360"/>
        <w:rPr>
          <w:bCs/>
          <w:sz w:val="24"/>
        </w:rPr>
      </w:pPr>
      <w:r>
        <w:rPr>
          <w:b/>
          <w:sz w:val="24"/>
        </w:rPr>
        <w:t xml:space="preserve">Voluntary: </w:t>
      </w:r>
      <w:r>
        <w:rPr>
          <w:bCs/>
          <w:sz w:val="24"/>
        </w:rPr>
        <w:t>a piece of music, usually for organ, played as part of a church service.</w:t>
      </w:r>
    </w:p>
    <w:p w14:paraId="6BF0304D" w14:textId="77777777" w:rsidR="001005F4" w:rsidRPr="007666A2" w:rsidRDefault="001005F4" w:rsidP="00FE24CA">
      <w:pPr>
        <w:pStyle w:val="NoSpacing"/>
        <w:tabs>
          <w:tab w:val="left" w:pos="10440"/>
          <w:tab w:val="left" w:pos="10530"/>
        </w:tabs>
        <w:ind w:left="-360" w:right="-360"/>
        <w:rPr>
          <w:bCs/>
          <w:sz w:val="24"/>
        </w:rPr>
      </w:pPr>
    </w:p>
    <w:p w14:paraId="7A62A362" w14:textId="283DF9A2" w:rsidR="001005F4" w:rsidRPr="007666A2" w:rsidRDefault="001005F4" w:rsidP="00FE24CA">
      <w:pPr>
        <w:pStyle w:val="NoSpacing"/>
        <w:tabs>
          <w:tab w:val="left" w:pos="10440"/>
          <w:tab w:val="left" w:pos="10530"/>
        </w:tabs>
        <w:ind w:left="-360" w:right="-360"/>
        <w:rPr>
          <w:bCs/>
          <w:sz w:val="24"/>
        </w:rPr>
      </w:pPr>
      <w:r w:rsidRPr="00D130F3">
        <w:rPr>
          <w:b/>
          <w:sz w:val="24"/>
        </w:rPr>
        <w:t>Waltz</w:t>
      </w:r>
      <w:r w:rsidRPr="007666A2">
        <w:rPr>
          <w:bCs/>
          <w:sz w:val="24"/>
        </w:rPr>
        <w:t xml:space="preserve">: a type of </w:t>
      </w:r>
      <w:r w:rsidR="00F425E1" w:rsidRPr="007666A2">
        <w:rPr>
          <w:bCs/>
          <w:sz w:val="24"/>
        </w:rPr>
        <w:t xml:space="preserve">ballroom </w:t>
      </w:r>
      <w:r w:rsidRPr="007666A2">
        <w:rPr>
          <w:bCs/>
          <w:sz w:val="24"/>
        </w:rPr>
        <w:t xml:space="preserve">dance music in </w:t>
      </w:r>
      <w:r w:rsidR="00F425E1" w:rsidRPr="007666A2">
        <w:rPr>
          <w:bCs/>
          <w:sz w:val="24"/>
        </w:rPr>
        <w:t>3/4</w:t>
      </w:r>
      <w:r w:rsidRPr="007666A2">
        <w:rPr>
          <w:bCs/>
          <w:sz w:val="24"/>
        </w:rPr>
        <w:t xml:space="preserve"> meter. </w:t>
      </w:r>
    </w:p>
    <w:p w14:paraId="5F6426C2" w14:textId="77777777" w:rsidR="00CB6038" w:rsidRPr="007666A2" w:rsidRDefault="00CB6038" w:rsidP="00FE24CA">
      <w:pPr>
        <w:pStyle w:val="NoSpacing"/>
        <w:tabs>
          <w:tab w:val="left" w:pos="10440"/>
          <w:tab w:val="left" w:pos="10530"/>
        </w:tabs>
        <w:ind w:left="-360" w:right="-360"/>
        <w:rPr>
          <w:bCs/>
          <w:sz w:val="24"/>
        </w:rPr>
      </w:pPr>
    </w:p>
    <w:p w14:paraId="11B43A00" w14:textId="2A143E7E" w:rsidR="004D4921" w:rsidRPr="007470C1" w:rsidRDefault="009C0F00" w:rsidP="007470C1">
      <w:pPr>
        <w:pStyle w:val="NoSpacing"/>
        <w:tabs>
          <w:tab w:val="left" w:pos="10440"/>
          <w:tab w:val="left" w:pos="10530"/>
        </w:tabs>
        <w:ind w:left="-360" w:right="-360"/>
        <w:rPr>
          <w:b/>
          <w:sz w:val="24"/>
          <w:szCs w:val="24"/>
        </w:rPr>
      </w:pPr>
      <w:r>
        <w:rPr>
          <w:b/>
          <w:sz w:val="24"/>
          <w:szCs w:val="24"/>
        </w:rPr>
        <w:t>The Well-Tempered Clavier</w:t>
      </w:r>
      <w:r>
        <w:rPr>
          <w:bCs/>
          <w:sz w:val="24"/>
          <w:szCs w:val="24"/>
        </w:rPr>
        <w:t>: two collections (Books 1 and 2), each with 24 preludes and 24 fugues, written in every major and minor key.</w:t>
      </w:r>
      <w:r>
        <w:rPr>
          <w:b/>
          <w:sz w:val="24"/>
          <w:szCs w:val="24"/>
        </w:rPr>
        <w:t xml:space="preserve"> </w:t>
      </w:r>
    </w:p>
    <w:p w14:paraId="10284263" w14:textId="77777777" w:rsidR="004D4921" w:rsidRDefault="004D4921" w:rsidP="00D90319">
      <w:pPr>
        <w:pStyle w:val="NoSpacing"/>
        <w:tabs>
          <w:tab w:val="left" w:pos="10440"/>
          <w:tab w:val="left" w:pos="10530"/>
        </w:tabs>
        <w:ind w:left="-360" w:right="-360"/>
        <w:rPr>
          <w:b/>
          <w:sz w:val="24"/>
        </w:rPr>
      </w:pPr>
    </w:p>
    <w:p w14:paraId="4BDDE651" w14:textId="77777777" w:rsidR="00734C72" w:rsidRDefault="00734C72">
      <w:pPr>
        <w:rPr>
          <w:rFonts w:eastAsiaTheme="minorHAnsi"/>
          <w:b/>
          <w:sz w:val="24"/>
        </w:rPr>
      </w:pPr>
      <w:r>
        <w:rPr>
          <w:b/>
          <w:sz w:val="24"/>
        </w:rPr>
        <w:br w:type="page"/>
      </w:r>
    </w:p>
    <w:p w14:paraId="144A432C" w14:textId="1A4E60A2" w:rsidR="00B00E02" w:rsidRPr="00C2493E" w:rsidRDefault="00B00E02" w:rsidP="00D90319">
      <w:pPr>
        <w:pStyle w:val="NoSpacing"/>
        <w:tabs>
          <w:tab w:val="left" w:pos="10440"/>
          <w:tab w:val="left" w:pos="10530"/>
        </w:tabs>
        <w:ind w:left="-360" w:right="-360"/>
        <w:rPr>
          <w:b/>
          <w:sz w:val="24"/>
        </w:rPr>
      </w:pPr>
      <w:r w:rsidRPr="00C2493E">
        <w:rPr>
          <w:b/>
          <w:sz w:val="24"/>
        </w:rPr>
        <w:lastRenderedPageBreak/>
        <w:t>Bach</w:t>
      </w:r>
    </w:p>
    <w:p w14:paraId="7FFFB650" w14:textId="77777777" w:rsidR="00975F7A" w:rsidRDefault="00B00E02" w:rsidP="00665F9E">
      <w:pPr>
        <w:pStyle w:val="NoSpacing"/>
        <w:numPr>
          <w:ilvl w:val="0"/>
          <w:numId w:val="1"/>
        </w:numPr>
        <w:tabs>
          <w:tab w:val="left" w:pos="10440"/>
          <w:tab w:val="left" w:pos="10530"/>
        </w:tabs>
        <w:ind w:left="0" w:right="-360"/>
        <w:rPr>
          <w:sz w:val="24"/>
        </w:rPr>
      </w:pPr>
      <w:r w:rsidRPr="00C2493E">
        <w:rPr>
          <w:sz w:val="24"/>
        </w:rPr>
        <w:t>Johann Sebastian Bach (1685-1750), Germa</w:t>
      </w:r>
      <w:r w:rsidR="00F95FCD" w:rsidRPr="00C2493E">
        <w:rPr>
          <w:sz w:val="24"/>
        </w:rPr>
        <w:t xml:space="preserve">n Baroque composer. One of the </w:t>
      </w:r>
      <w:r w:rsidRPr="00C2493E">
        <w:rPr>
          <w:sz w:val="24"/>
        </w:rPr>
        <w:t>“Three B’s” (Bach, Beethoven, and Brahms).</w:t>
      </w:r>
    </w:p>
    <w:p w14:paraId="10021845" w14:textId="4D5B2129" w:rsidR="00776072" w:rsidRPr="00C2493E" w:rsidRDefault="00776072" w:rsidP="00665F9E">
      <w:pPr>
        <w:pStyle w:val="NoSpacing"/>
        <w:numPr>
          <w:ilvl w:val="0"/>
          <w:numId w:val="1"/>
        </w:numPr>
        <w:tabs>
          <w:tab w:val="left" w:pos="10440"/>
          <w:tab w:val="left" w:pos="10530"/>
        </w:tabs>
        <w:ind w:left="0" w:right="-360"/>
        <w:rPr>
          <w:sz w:val="24"/>
        </w:rPr>
      </w:pPr>
      <w:r>
        <w:rPr>
          <w:sz w:val="24"/>
        </w:rPr>
        <w:t>Played violin, viola, harpsichord, clavier, and organ.</w:t>
      </w:r>
      <w:r w:rsidR="006B676A">
        <w:rPr>
          <w:sz w:val="24"/>
        </w:rPr>
        <w:t xml:space="preserve"> </w:t>
      </w:r>
    </w:p>
    <w:p w14:paraId="3B69D6A0" w14:textId="17BD50B3" w:rsidR="00975F7A" w:rsidRDefault="00B00E02" w:rsidP="00665F9E">
      <w:pPr>
        <w:pStyle w:val="NoSpacing"/>
        <w:numPr>
          <w:ilvl w:val="0"/>
          <w:numId w:val="1"/>
        </w:numPr>
        <w:tabs>
          <w:tab w:val="left" w:pos="10440"/>
          <w:tab w:val="left" w:pos="10530"/>
        </w:tabs>
        <w:ind w:left="0" w:right="-360"/>
        <w:rPr>
          <w:sz w:val="24"/>
        </w:rPr>
      </w:pPr>
      <w:r w:rsidRPr="00C2493E">
        <w:rPr>
          <w:sz w:val="24"/>
        </w:rPr>
        <w:t xml:space="preserve">Had 20 children. </w:t>
      </w:r>
      <w:r w:rsidR="00776072">
        <w:rPr>
          <w:sz w:val="24"/>
        </w:rPr>
        <w:t xml:space="preserve">9 survived him. </w:t>
      </w:r>
      <w:r w:rsidRPr="00C2493E">
        <w:rPr>
          <w:sz w:val="24"/>
        </w:rPr>
        <w:t>4 were composers.</w:t>
      </w:r>
    </w:p>
    <w:p w14:paraId="3DCC5D8C" w14:textId="77777777" w:rsidR="001D7A7B" w:rsidRPr="00D10B97" w:rsidRDefault="001D7A7B" w:rsidP="00665F9E">
      <w:pPr>
        <w:pStyle w:val="NoSpacing"/>
        <w:numPr>
          <w:ilvl w:val="0"/>
          <w:numId w:val="1"/>
        </w:numPr>
        <w:tabs>
          <w:tab w:val="left" w:pos="10440"/>
          <w:tab w:val="left" w:pos="10530"/>
        </w:tabs>
        <w:ind w:left="0" w:right="-360"/>
        <w:rPr>
          <w:sz w:val="24"/>
        </w:rPr>
      </w:pPr>
      <w:r>
        <w:rPr>
          <w:sz w:val="24"/>
        </w:rPr>
        <w:t>Had diabetes. Went blind. Died of a strok</w:t>
      </w:r>
      <w:r w:rsidRPr="00C2493E">
        <w:rPr>
          <w:sz w:val="24"/>
        </w:rPr>
        <w:t>e.</w:t>
      </w:r>
    </w:p>
    <w:p w14:paraId="54CDAEDB" w14:textId="3C1410A4" w:rsidR="00D10B97" w:rsidRPr="00C2493E" w:rsidRDefault="006B676A" w:rsidP="00665F9E">
      <w:pPr>
        <w:pStyle w:val="NoSpacing"/>
        <w:numPr>
          <w:ilvl w:val="0"/>
          <w:numId w:val="1"/>
        </w:numPr>
        <w:tabs>
          <w:tab w:val="left" w:pos="10440"/>
          <w:tab w:val="left" w:pos="10530"/>
        </w:tabs>
        <w:ind w:left="0" w:right="-360"/>
        <w:rPr>
          <w:sz w:val="24"/>
        </w:rPr>
      </w:pPr>
      <w:r>
        <w:rPr>
          <w:sz w:val="24"/>
        </w:rPr>
        <w:t>Today he is c</w:t>
      </w:r>
      <w:r w:rsidR="00D10B97">
        <w:rPr>
          <w:sz w:val="24"/>
        </w:rPr>
        <w:t>onsidered to be the greatest composer of all time.</w:t>
      </w:r>
    </w:p>
    <w:p w14:paraId="33526FF1" w14:textId="77777777" w:rsidR="00C213E1" w:rsidRPr="00C2493E" w:rsidRDefault="00C213E1" w:rsidP="00096C27">
      <w:pPr>
        <w:pStyle w:val="NoSpacing"/>
        <w:ind w:right="-360"/>
        <w:rPr>
          <w:sz w:val="24"/>
          <w:szCs w:val="28"/>
        </w:rPr>
      </w:pPr>
    </w:p>
    <w:p w14:paraId="3E338612" w14:textId="77777777" w:rsidR="00C37DBD" w:rsidRPr="00C2493E" w:rsidRDefault="00C37DBD" w:rsidP="00C37DBD">
      <w:pPr>
        <w:pStyle w:val="NoSpacing"/>
        <w:ind w:left="-360" w:right="-360"/>
        <w:rPr>
          <w:b/>
          <w:sz w:val="24"/>
          <w:szCs w:val="28"/>
        </w:rPr>
      </w:pPr>
      <w:r w:rsidRPr="00C2493E">
        <w:rPr>
          <w:b/>
          <w:sz w:val="24"/>
          <w:szCs w:val="28"/>
        </w:rPr>
        <w:t>Beethoven</w:t>
      </w:r>
    </w:p>
    <w:p w14:paraId="59AB2EB0" w14:textId="0F489F8D" w:rsidR="00C37DBD" w:rsidRPr="00C2493E" w:rsidRDefault="00C37DBD" w:rsidP="00665F9E">
      <w:pPr>
        <w:pStyle w:val="NoSpacing"/>
        <w:numPr>
          <w:ilvl w:val="0"/>
          <w:numId w:val="12"/>
        </w:numPr>
        <w:ind w:left="0" w:right="-360"/>
        <w:rPr>
          <w:sz w:val="24"/>
        </w:rPr>
      </w:pPr>
      <w:r w:rsidRPr="00C2493E">
        <w:rPr>
          <w:sz w:val="24"/>
        </w:rPr>
        <w:t>Ludwig van Beethoven (1770-1827), German Classical/Romantic composer. One of the “Three B’s” (Bach, Beethoven, and Brahms).</w:t>
      </w:r>
    </w:p>
    <w:p w14:paraId="172B0116" w14:textId="12521F32" w:rsidR="00C37DBD" w:rsidRPr="00C2493E" w:rsidRDefault="00BC4F53" w:rsidP="00665F9E">
      <w:pPr>
        <w:pStyle w:val="NoSpacing"/>
        <w:numPr>
          <w:ilvl w:val="0"/>
          <w:numId w:val="12"/>
        </w:numPr>
        <w:ind w:left="0" w:right="-360"/>
        <w:rPr>
          <w:sz w:val="24"/>
        </w:rPr>
      </w:pPr>
      <w:r>
        <w:rPr>
          <w:sz w:val="24"/>
        </w:rPr>
        <w:t>Played violin, viola, organ, and was a v</w:t>
      </w:r>
      <w:r w:rsidR="00C37DBD" w:rsidRPr="00C2493E">
        <w:rPr>
          <w:sz w:val="24"/>
        </w:rPr>
        <w:t>irtuoso pianist.</w:t>
      </w:r>
    </w:p>
    <w:p w14:paraId="67D57917" w14:textId="548060FF" w:rsidR="00C37DBD" w:rsidRDefault="00C37DBD" w:rsidP="00665F9E">
      <w:pPr>
        <w:pStyle w:val="NoSpacing"/>
        <w:numPr>
          <w:ilvl w:val="0"/>
          <w:numId w:val="12"/>
        </w:numPr>
        <w:ind w:left="0" w:right="-360"/>
        <w:rPr>
          <w:sz w:val="24"/>
        </w:rPr>
      </w:pPr>
      <w:r w:rsidRPr="00C2493E">
        <w:rPr>
          <w:sz w:val="24"/>
        </w:rPr>
        <w:t>Gradually became deaf</w:t>
      </w:r>
      <w:r w:rsidR="00D10B97">
        <w:rPr>
          <w:sz w:val="24"/>
        </w:rPr>
        <w:t>. B</w:t>
      </w:r>
      <w:r w:rsidRPr="00C2493E">
        <w:rPr>
          <w:sz w:val="24"/>
        </w:rPr>
        <w:t>egan to lose his hearing in 179</w:t>
      </w:r>
      <w:r w:rsidR="0013526B">
        <w:rPr>
          <w:sz w:val="24"/>
        </w:rPr>
        <w:t>6. C</w:t>
      </w:r>
      <w:r w:rsidRPr="00C2493E">
        <w:rPr>
          <w:sz w:val="24"/>
        </w:rPr>
        <w:t>ompletely deaf in 1818.</w:t>
      </w:r>
    </w:p>
    <w:p w14:paraId="70BCCCBF" w14:textId="77777777" w:rsidR="001D7A7B" w:rsidRPr="007F1202" w:rsidRDefault="001D7A7B" w:rsidP="00665F9E">
      <w:pPr>
        <w:pStyle w:val="NoSpacing"/>
        <w:numPr>
          <w:ilvl w:val="0"/>
          <w:numId w:val="12"/>
        </w:numPr>
        <w:ind w:left="0" w:right="-360"/>
        <w:rPr>
          <w:sz w:val="24"/>
        </w:rPr>
      </w:pPr>
      <w:r>
        <w:rPr>
          <w:sz w:val="24"/>
        </w:rPr>
        <w:t>Moody, disorganized, and arrogant. Died of liver failure.</w:t>
      </w:r>
    </w:p>
    <w:p w14:paraId="505D7766" w14:textId="6AC22885" w:rsidR="00745E53" w:rsidRDefault="006B676A" w:rsidP="00745E53">
      <w:pPr>
        <w:pStyle w:val="NoSpacing"/>
        <w:numPr>
          <w:ilvl w:val="0"/>
          <w:numId w:val="12"/>
        </w:numPr>
        <w:ind w:left="0" w:right="-360"/>
        <w:rPr>
          <w:sz w:val="24"/>
        </w:rPr>
      </w:pPr>
      <w:r>
        <w:rPr>
          <w:sz w:val="24"/>
        </w:rPr>
        <w:t xml:space="preserve">Composed nine famous symphonies. </w:t>
      </w:r>
      <w:r w:rsidR="007F1202">
        <w:rPr>
          <w:sz w:val="24"/>
        </w:rPr>
        <w:t>One of the most famous and influential composers in music history.</w:t>
      </w:r>
    </w:p>
    <w:p w14:paraId="43188AD3" w14:textId="77777777" w:rsidR="009D7B25" w:rsidRPr="004A0CCF" w:rsidRDefault="009D7B25" w:rsidP="009D7B25">
      <w:pPr>
        <w:pStyle w:val="NoSpacing"/>
        <w:ind w:right="-360"/>
        <w:rPr>
          <w:sz w:val="24"/>
        </w:rPr>
      </w:pPr>
    </w:p>
    <w:p w14:paraId="2CBA73A0" w14:textId="64CA9D01" w:rsidR="00745E53" w:rsidRPr="00C2493E" w:rsidRDefault="003A412B" w:rsidP="00745E53">
      <w:pPr>
        <w:pStyle w:val="NoSpacing"/>
        <w:tabs>
          <w:tab w:val="left" w:pos="10440"/>
          <w:tab w:val="left" w:pos="10530"/>
        </w:tabs>
        <w:ind w:left="-360" w:right="-360"/>
        <w:rPr>
          <w:b/>
          <w:sz w:val="24"/>
        </w:rPr>
      </w:pPr>
      <w:r>
        <w:rPr>
          <w:b/>
          <w:sz w:val="24"/>
        </w:rPr>
        <w:t>Bizet</w:t>
      </w:r>
    </w:p>
    <w:p w14:paraId="07F2865D" w14:textId="76E0FC49" w:rsidR="00745E53" w:rsidRPr="00C2493E" w:rsidRDefault="003A412B" w:rsidP="00665F9E">
      <w:pPr>
        <w:pStyle w:val="NoSpacing"/>
        <w:numPr>
          <w:ilvl w:val="0"/>
          <w:numId w:val="1"/>
        </w:numPr>
        <w:tabs>
          <w:tab w:val="left" w:pos="10440"/>
          <w:tab w:val="left" w:pos="10530"/>
        </w:tabs>
        <w:ind w:left="0" w:right="-360"/>
        <w:rPr>
          <w:sz w:val="24"/>
        </w:rPr>
      </w:pPr>
      <w:r>
        <w:rPr>
          <w:sz w:val="24"/>
        </w:rPr>
        <w:t>Georges Bizet</w:t>
      </w:r>
      <w:r w:rsidR="005B210F">
        <w:rPr>
          <w:sz w:val="24"/>
        </w:rPr>
        <w:t xml:space="preserve"> (</w:t>
      </w:r>
      <w:r w:rsidR="00D10B97">
        <w:rPr>
          <w:sz w:val="24"/>
        </w:rPr>
        <w:t>18</w:t>
      </w:r>
      <w:r>
        <w:rPr>
          <w:sz w:val="24"/>
        </w:rPr>
        <w:t>38</w:t>
      </w:r>
      <w:r w:rsidR="00D10B97">
        <w:rPr>
          <w:sz w:val="24"/>
        </w:rPr>
        <w:t>-1</w:t>
      </w:r>
      <w:r w:rsidR="001D7A7B">
        <w:rPr>
          <w:sz w:val="24"/>
        </w:rPr>
        <w:t>8</w:t>
      </w:r>
      <w:r>
        <w:rPr>
          <w:sz w:val="24"/>
        </w:rPr>
        <w:t>75</w:t>
      </w:r>
      <w:r w:rsidR="00745E53" w:rsidRPr="00C2493E">
        <w:rPr>
          <w:sz w:val="24"/>
        </w:rPr>
        <w:t>),</w:t>
      </w:r>
      <w:r w:rsidR="00DD03C2" w:rsidRPr="00C2493E">
        <w:rPr>
          <w:sz w:val="24"/>
        </w:rPr>
        <w:t xml:space="preserve"> </w:t>
      </w:r>
      <w:r>
        <w:rPr>
          <w:sz w:val="24"/>
        </w:rPr>
        <w:t xml:space="preserve">French </w:t>
      </w:r>
      <w:r w:rsidR="00A7543A">
        <w:rPr>
          <w:sz w:val="24"/>
        </w:rPr>
        <w:t xml:space="preserve">Romantic </w:t>
      </w:r>
      <w:r w:rsidR="00745E53" w:rsidRPr="00C2493E">
        <w:rPr>
          <w:sz w:val="24"/>
        </w:rPr>
        <w:t xml:space="preserve">composer. </w:t>
      </w:r>
    </w:p>
    <w:p w14:paraId="7E194AF7" w14:textId="71D3FD7D" w:rsidR="00E417DC" w:rsidRPr="00C2493E" w:rsidRDefault="005B210F" w:rsidP="00665F9E">
      <w:pPr>
        <w:pStyle w:val="NoSpacing"/>
        <w:numPr>
          <w:ilvl w:val="0"/>
          <w:numId w:val="1"/>
        </w:numPr>
        <w:tabs>
          <w:tab w:val="left" w:pos="10440"/>
          <w:tab w:val="left" w:pos="10530"/>
        </w:tabs>
        <w:ind w:left="0" w:right="-360"/>
        <w:rPr>
          <w:sz w:val="24"/>
        </w:rPr>
      </w:pPr>
      <w:r>
        <w:rPr>
          <w:sz w:val="24"/>
        </w:rPr>
        <w:t xml:space="preserve">Played </w:t>
      </w:r>
      <w:r w:rsidR="00A7543A">
        <w:rPr>
          <w:sz w:val="24"/>
        </w:rPr>
        <w:t>piano</w:t>
      </w:r>
      <w:r w:rsidR="00AC64EE">
        <w:rPr>
          <w:sz w:val="24"/>
        </w:rPr>
        <w:t>.</w:t>
      </w:r>
    </w:p>
    <w:p w14:paraId="5107A347" w14:textId="740559D4" w:rsidR="00AC64EE" w:rsidRDefault="00AC64EE" w:rsidP="00665F9E">
      <w:pPr>
        <w:pStyle w:val="NoSpacing"/>
        <w:numPr>
          <w:ilvl w:val="0"/>
          <w:numId w:val="1"/>
        </w:numPr>
        <w:tabs>
          <w:tab w:val="left" w:pos="10440"/>
          <w:tab w:val="left" w:pos="10530"/>
        </w:tabs>
        <w:ind w:left="0" w:right="-360"/>
        <w:rPr>
          <w:sz w:val="24"/>
        </w:rPr>
      </w:pPr>
      <w:r>
        <w:rPr>
          <w:sz w:val="24"/>
        </w:rPr>
        <w:t>C</w:t>
      </w:r>
      <w:r w:rsidR="003A412B">
        <w:rPr>
          <w:sz w:val="24"/>
        </w:rPr>
        <w:t>hild prodigy. Loved music and reading. Entered Paris Conservatory at 10.</w:t>
      </w:r>
    </w:p>
    <w:p w14:paraId="1D5C989F" w14:textId="10B4ED6A" w:rsidR="00745E53" w:rsidRDefault="003A412B" w:rsidP="00665F9E">
      <w:pPr>
        <w:pStyle w:val="NoSpacing"/>
        <w:numPr>
          <w:ilvl w:val="0"/>
          <w:numId w:val="1"/>
        </w:numPr>
        <w:tabs>
          <w:tab w:val="left" w:pos="10440"/>
          <w:tab w:val="left" w:pos="10530"/>
        </w:tabs>
        <w:ind w:left="0" w:right="-360"/>
        <w:rPr>
          <w:sz w:val="24"/>
        </w:rPr>
      </w:pPr>
      <w:r>
        <w:rPr>
          <w:sz w:val="24"/>
        </w:rPr>
        <w:t>Earned his living as an accompanist and by arranging music for a music publisher. Known for his operas, though only six were completed.</w:t>
      </w:r>
    </w:p>
    <w:p w14:paraId="5017C6EC" w14:textId="7E87DC3F" w:rsidR="00AC64EE" w:rsidRPr="00C2493E" w:rsidRDefault="00AC64EE" w:rsidP="00665F9E">
      <w:pPr>
        <w:pStyle w:val="NoSpacing"/>
        <w:numPr>
          <w:ilvl w:val="0"/>
          <w:numId w:val="1"/>
        </w:numPr>
        <w:tabs>
          <w:tab w:val="left" w:pos="10440"/>
          <w:tab w:val="left" w:pos="10530"/>
        </w:tabs>
        <w:ind w:left="0" w:right="-360"/>
        <w:rPr>
          <w:sz w:val="24"/>
        </w:rPr>
      </w:pPr>
      <w:r>
        <w:rPr>
          <w:sz w:val="24"/>
        </w:rPr>
        <w:t xml:space="preserve">Died </w:t>
      </w:r>
      <w:r w:rsidR="003A412B">
        <w:rPr>
          <w:sz w:val="24"/>
        </w:rPr>
        <w:t>of a heart attack at age 36.</w:t>
      </w:r>
    </w:p>
    <w:p w14:paraId="0457C430" w14:textId="77777777" w:rsidR="00975F7A" w:rsidRPr="00C2493E" w:rsidRDefault="00975F7A" w:rsidP="00F95FCD">
      <w:pPr>
        <w:pStyle w:val="NoSpacing"/>
        <w:ind w:right="-360"/>
        <w:rPr>
          <w:sz w:val="24"/>
        </w:rPr>
      </w:pPr>
    </w:p>
    <w:p w14:paraId="360E104C" w14:textId="097D2B13" w:rsidR="00975F7A" w:rsidRPr="00C2493E" w:rsidRDefault="00792AA5" w:rsidP="00F95FCD">
      <w:pPr>
        <w:pStyle w:val="NoSpacing"/>
        <w:ind w:left="-360" w:right="-360"/>
        <w:rPr>
          <w:b/>
          <w:sz w:val="24"/>
        </w:rPr>
      </w:pPr>
      <w:r>
        <w:rPr>
          <w:b/>
          <w:sz w:val="24"/>
        </w:rPr>
        <w:t>Brahms</w:t>
      </w:r>
    </w:p>
    <w:p w14:paraId="5494098D" w14:textId="5AC9B85F" w:rsidR="00381807" w:rsidRPr="008E7EA1" w:rsidRDefault="00792AA5" w:rsidP="00665F9E">
      <w:pPr>
        <w:pStyle w:val="NoSpacing"/>
        <w:numPr>
          <w:ilvl w:val="0"/>
          <w:numId w:val="13"/>
        </w:numPr>
        <w:ind w:left="0" w:right="-360"/>
      </w:pPr>
      <w:r>
        <w:rPr>
          <w:sz w:val="24"/>
        </w:rPr>
        <w:t>Johannes</w:t>
      </w:r>
      <w:r w:rsidR="00564A8C">
        <w:rPr>
          <w:sz w:val="24"/>
        </w:rPr>
        <w:t xml:space="preserve"> Delibes</w:t>
      </w:r>
      <w:r w:rsidR="00387081" w:rsidRPr="00C2493E">
        <w:rPr>
          <w:rFonts w:ascii="Times New Roman" w:hAnsi="Times New Roman" w:cs="Times New Roman"/>
          <w:sz w:val="24"/>
        </w:rPr>
        <w:t xml:space="preserve"> </w:t>
      </w:r>
      <w:r w:rsidR="005B210F">
        <w:rPr>
          <w:sz w:val="24"/>
        </w:rPr>
        <w:t>(</w:t>
      </w:r>
      <w:r w:rsidR="00F605C7">
        <w:rPr>
          <w:sz w:val="24"/>
        </w:rPr>
        <w:t>183</w:t>
      </w:r>
      <w:r>
        <w:rPr>
          <w:sz w:val="24"/>
        </w:rPr>
        <w:t>3</w:t>
      </w:r>
      <w:r w:rsidR="00F605C7">
        <w:rPr>
          <w:sz w:val="24"/>
        </w:rPr>
        <w:t>-189</w:t>
      </w:r>
      <w:r>
        <w:rPr>
          <w:sz w:val="24"/>
        </w:rPr>
        <w:t>7</w:t>
      </w:r>
      <w:r w:rsidR="00387081" w:rsidRPr="00C2493E">
        <w:rPr>
          <w:sz w:val="24"/>
        </w:rPr>
        <w:t>),</w:t>
      </w:r>
      <w:r w:rsidR="00387081" w:rsidRPr="00C2493E">
        <w:rPr>
          <w:sz w:val="16"/>
          <w:szCs w:val="20"/>
        </w:rPr>
        <w:t xml:space="preserve"> </w:t>
      </w:r>
      <w:r>
        <w:rPr>
          <w:sz w:val="24"/>
        </w:rPr>
        <w:t>German</w:t>
      </w:r>
      <w:r w:rsidR="00F605C7">
        <w:rPr>
          <w:sz w:val="24"/>
        </w:rPr>
        <w:t xml:space="preserve"> Romantic</w:t>
      </w:r>
      <w:r w:rsidR="00483B47">
        <w:rPr>
          <w:sz w:val="24"/>
        </w:rPr>
        <w:t xml:space="preserve"> </w:t>
      </w:r>
      <w:r w:rsidR="00387081" w:rsidRPr="00C2493E">
        <w:rPr>
          <w:sz w:val="24"/>
        </w:rPr>
        <w:t>composer.</w:t>
      </w:r>
      <w:r w:rsidR="005B210F">
        <w:rPr>
          <w:sz w:val="24"/>
        </w:rPr>
        <w:t xml:space="preserve"> </w:t>
      </w:r>
      <w:r w:rsidRPr="00C2493E">
        <w:rPr>
          <w:sz w:val="24"/>
        </w:rPr>
        <w:t>One of the “Three B’s” (Bach, Beethoven, and Brahms).</w:t>
      </w:r>
    </w:p>
    <w:p w14:paraId="4E3F4D2C" w14:textId="583D78C7" w:rsidR="008E7EA1" w:rsidRPr="00C2493E" w:rsidRDefault="008E7EA1" w:rsidP="00665F9E">
      <w:pPr>
        <w:pStyle w:val="NoSpacing"/>
        <w:numPr>
          <w:ilvl w:val="0"/>
          <w:numId w:val="13"/>
        </w:numPr>
        <w:ind w:left="0" w:right="-360"/>
      </w:pPr>
      <w:r>
        <w:rPr>
          <w:sz w:val="24"/>
        </w:rPr>
        <w:t xml:space="preserve">Played </w:t>
      </w:r>
      <w:r w:rsidR="00792AA5">
        <w:rPr>
          <w:sz w:val="24"/>
        </w:rPr>
        <w:t>cello, French horn, and was a virtuoso pianist</w:t>
      </w:r>
      <w:r w:rsidR="00F605C7">
        <w:rPr>
          <w:sz w:val="24"/>
        </w:rPr>
        <w:t>.</w:t>
      </w:r>
      <w:r w:rsidR="00526E62">
        <w:rPr>
          <w:sz w:val="24"/>
        </w:rPr>
        <w:t xml:space="preserve"> </w:t>
      </w:r>
    </w:p>
    <w:p w14:paraId="2686E8C1" w14:textId="5291B1D4" w:rsidR="00F605C7" w:rsidRPr="00792AA5" w:rsidRDefault="00792AA5" w:rsidP="00483B47">
      <w:pPr>
        <w:pStyle w:val="NoSpacing"/>
        <w:numPr>
          <w:ilvl w:val="0"/>
          <w:numId w:val="13"/>
        </w:numPr>
        <w:ind w:left="0" w:right="-360"/>
      </w:pPr>
      <w:r>
        <w:rPr>
          <w:sz w:val="24"/>
        </w:rPr>
        <w:t>Perfectionist. Destroyed many of his compositions before they were published.</w:t>
      </w:r>
    </w:p>
    <w:p w14:paraId="0BD12EC7" w14:textId="29F3D828" w:rsidR="00792AA5" w:rsidRPr="00792AA5" w:rsidRDefault="00792AA5" w:rsidP="00483B47">
      <w:pPr>
        <w:pStyle w:val="NoSpacing"/>
        <w:numPr>
          <w:ilvl w:val="0"/>
          <w:numId w:val="13"/>
        </w:numPr>
        <w:ind w:left="0" w:right="-360"/>
      </w:pPr>
      <w:r>
        <w:rPr>
          <w:sz w:val="24"/>
        </w:rPr>
        <w:t>Close friend of composer Antonin Dvo</w:t>
      </w:r>
      <w:r>
        <w:rPr>
          <w:rFonts w:cstheme="minorHAnsi"/>
          <w:sz w:val="24"/>
        </w:rPr>
        <w:t>řá</w:t>
      </w:r>
      <w:r w:rsidR="00D130F3">
        <w:rPr>
          <w:rFonts w:cstheme="minorHAnsi"/>
          <w:sz w:val="24"/>
        </w:rPr>
        <w:t>k.</w:t>
      </w:r>
    </w:p>
    <w:p w14:paraId="6D0D8777" w14:textId="49F05ED5" w:rsidR="00792AA5" w:rsidRDefault="00792AA5" w:rsidP="00483B47">
      <w:pPr>
        <w:pStyle w:val="NoSpacing"/>
        <w:numPr>
          <w:ilvl w:val="0"/>
          <w:numId w:val="13"/>
        </w:numPr>
        <w:ind w:left="0" w:right="-360"/>
      </w:pPr>
      <w:r>
        <w:rPr>
          <w:sz w:val="24"/>
        </w:rPr>
        <w:t>Never married. Died of liver cancer. Buried in Vienna next to Beethoven, Johann Strauss, and Schubert.</w:t>
      </w:r>
    </w:p>
    <w:p w14:paraId="3EE7D5B9" w14:textId="77777777" w:rsidR="004D4921" w:rsidRDefault="004D4921" w:rsidP="00684FD5">
      <w:pPr>
        <w:pStyle w:val="NoSpacing"/>
        <w:ind w:right="-360"/>
        <w:rPr>
          <w:b/>
          <w:sz w:val="24"/>
          <w:szCs w:val="28"/>
        </w:rPr>
      </w:pPr>
    </w:p>
    <w:p w14:paraId="59C0A050" w14:textId="44EB41CB" w:rsidR="00745E53" w:rsidRPr="00C2493E" w:rsidRDefault="00224748" w:rsidP="00745E53">
      <w:pPr>
        <w:pStyle w:val="NoSpacing"/>
        <w:ind w:left="-360" w:right="-360"/>
        <w:rPr>
          <w:b/>
          <w:sz w:val="24"/>
          <w:szCs w:val="28"/>
        </w:rPr>
      </w:pPr>
      <w:r>
        <w:rPr>
          <w:b/>
          <w:sz w:val="24"/>
          <w:szCs w:val="28"/>
        </w:rPr>
        <w:t>Clarke</w:t>
      </w:r>
    </w:p>
    <w:p w14:paraId="4DD30EBA" w14:textId="32276BD4" w:rsidR="00745E53" w:rsidRPr="00526E62" w:rsidRDefault="00224748" w:rsidP="00665F9E">
      <w:pPr>
        <w:pStyle w:val="NoSpacing"/>
        <w:numPr>
          <w:ilvl w:val="0"/>
          <w:numId w:val="14"/>
        </w:numPr>
        <w:ind w:left="0" w:right="-360"/>
        <w:rPr>
          <w:b/>
          <w:sz w:val="24"/>
          <w:szCs w:val="28"/>
        </w:rPr>
      </w:pPr>
      <w:r>
        <w:rPr>
          <w:sz w:val="24"/>
          <w:szCs w:val="28"/>
        </w:rPr>
        <w:t>Jeremiah Clarke</w:t>
      </w:r>
      <w:r w:rsidR="00526E62">
        <w:rPr>
          <w:rFonts w:cstheme="minorHAnsi"/>
          <w:bCs/>
          <w:sz w:val="24"/>
          <w:szCs w:val="28"/>
        </w:rPr>
        <w:t xml:space="preserve"> </w:t>
      </w:r>
      <w:r w:rsidR="00745E53" w:rsidRPr="00C2493E">
        <w:rPr>
          <w:sz w:val="24"/>
          <w:szCs w:val="28"/>
        </w:rPr>
        <w:t>(</w:t>
      </w:r>
      <w:r>
        <w:rPr>
          <w:sz w:val="24"/>
          <w:szCs w:val="28"/>
        </w:rPr>
        <w:t>1674-1707</w:t>
      </w:r>
      <w:r w:rsidR="00745E53" w:rsidRPr="00C2493E">
        <w:rPr>
          <w:sz w:val="24"/>
          <w:szCs w:val="28"/>
        </w:rPr>
        <w:t xml:space="preserve">), </w:t>
      </w:r>
      <w:r>
        <w:rPr>
          <w:sz w:val="24"/>
          <w:szCs w:val="28"/>
        </w:rPr>
        <w:t>English Baroque</w:t>
      </w:r>
      <w:r w:rsidR="00483B47">
        <w:rPr>
          <w:sz w:val="24"/>
          <w:szCs w:val="28"/>
        </w:rPr>
        <w:t xml:space="preserve"> composer.</w:t>
      </w:r>
    </w:p>
    <w:p w14:paraId="34E8E477" w14:textId="58DC1139" w:rsidR="00745E53" w:rsidRPr="00C2493E" w:rsidRDefault="00224748" w:rsidP="00665F9E">
      <w:pPr>
        <w:pStyle w:val="NoSpacing"/>
        <w:numPr>
          <w:ilvl w:val="0"/>
          <w:numId w:val="10"/>
        </w:numPr>
        <w:ind w:left="0" w:right="-360"/>
        <w:rPr>
          <w:sz w:val="24"/>
          <w:szCs w:val="28"/>
        </w:rPr>
      </w:pPr>
      <w:r>
        <w:rPr>
          <w:sz w:val="24"/>
          <w:szCs w:val="28"/>
        </w:rPr>
        <w:t>Played organ.</w:t>
      </w:r>
    </w:p>
    <w:p w14:paraId="07FA01F7" w14:textId="60B283D3" w:rsidR="008637F8" w:rsidRDefault="00224748" w:rsidP="00665F9E">
      <w:pPr>
        <w:pStyle w:val="NoSpacing"/>
        <w:numPr>
          <w:ilvl w:val="0"/>
          <w:numId w:val="10"/>
        </w:numPr>
        <w:ind w:left="0" w:right="-360"/>
        <w:rPr>
          <w:sz w:val="24"/>
          <w:szCs w:val="28"/>
        </w:rPr>
      </w:pPr>
      <w:r>
        <w:rPr>
          <w:sz w:val="24"/>
          <w:szCs w:val="28"/>
        </w:rPr>
        <w:t>Lived his whole life in London, England. Sang in choir of Chapel Royal as a boy. Organist at Winchester College, at St. Paul’s Cathedral, and at Chapel Royal.</w:t>
      </w:r>
    </w:p>
    <w:p w14:paraId="37D20DAD" w14:textId="27BD1DB4" w:rsidR="001D1262" w:rsidRDefault="00224748" w:rsidP="00665F9E">
      <w:pPr>
        <w:pStyle w:val="NoSpacing"/>
        <w:numPr>
          <w:ilvl w:val="0"/>
          <w:numId w:val="10"/>
        </w:numPr>
        <w:ind w:left="0" w:right="-360"/>
        <w:rPr>
          <w:sz w:val="24"/>
          <w:szCs w:val="28"/>
        </w:rPr>
      </w:pPr>
      <w:r>
        <w:rPr>
          <w:sz w:val="24"/>
          <w:szCs w:val="28"/>
        </w:rPr>
        <w:t>Known for his harpsichord and organ music. Died of a self-inflicted gunshot wound.</w:t>
      </w:r>
    </w:p>
    <w:p w14:paraId="5309C00A" w14:textId="0F42FEBE" w:rsidR="00224748" w:rsidRPr="00274136" w:rsidRDefault="00224748" w:rsidP="00665F9E">
      <w:pPr>
        <w:pStyle w:val="NoSpacing"/>
        <w:numPr>
          <w:ilvl w:val="0"/>
          <w:numId w:val="10"/>
        </w:numPr>
        <w:ind w:left="0" w:right="-360"/>
        <w:rPr>
          <w:sz w:val="24"/>
          <w:szCs w:val="28"/>
        </w:rPr>
      </w:pPr>
      <w:r>
        <w:rPr>
          <w:sz w:val="24"/>
          <w:szCs w:val="28"/>
        </w:rPr>
        <w:t>Clarke’s best-known composition is “The Prince of Denmark’s March.”</w:t>
      </w:r>
    </w:p>
    <w:p w14:paraId="725BC6AA" w14:textId="77777777" w:rsidR="008637F8" w:rsidRDefault="008637F8" w:rsidP="00745E53">
      <w:pPr>
        <w:pStyle w:val="NoSpacing"/>
        <w:tabs>
          <w:tab w:val="left" w:pos="10440"/>
          <w:tab w:val="left" w:pos="10530"/>
        </w:tabs>
        <w:ind w:left="-360" w:right="-360"/>
        <w:rPr>
          <w:b/>
          <w:sz w:val="24"/>
        </w:rPr>
      </w:pPr>
    </w:p>
    <w:p w14:paraId="19016247" w14:textId="77777777" w:rsidR="00FB6DE1" w:rsidRDefault="00FB6DE1" w:rsidP="00745E53">
      <w:pPr>
        <w:pStyle w:val="NoSpacing"/>
        <w:tabs>
          <w:tab w:val="left" w:pos="10440"/>
          <w:tab w:val="left" w:pos="10530"/>
        </w:tabs>
        <w:ind w:left="-360" w:right="-360"/>
        <w:rPr>
          <w:b/>
          <w:sz w:val="24"/>
        </w:rPr>
      </w:pPr>
    </w:p>
    <w:p w14:paraId="3294CB94" w14:textId="77777777" w:rsidR="00FB6DE1" w:rsidRDefault="00FB6DE1" w:rsidP="00745E53">
      <w:pPr>
        <w:pStyle w:val="NoSpacing"/>
        <w:tabs>
          <w:tab w:val="left" w:pos="10440"/>
          <w:tab w:val="left" w:pos="10530"/>
        </w:tabs>
        <w:ind w:left="-360" w:right="-360"/>
        <w:rPr>
          <w:b/>
          <w:sz w:val="24"/>
        </w:rPr>
      </w:pPr>
    </w:p>
    <w:p w14:paraId="2F6BFC0D" w14:textId="77777777" w:rsidR="00FB6DE1" w:rsidRDefault="00FB6DE1" w:rsidP="00745E53">
      <w:pPr>
        <w:pStyle w:val="NoSpacing"/>
        <w:tabs>
          <w:tab w:val="left" w:pos="10440"/>
          <w:tab w:val="left" w:pos="10530"/>
        </w:tabs>
        <w:ind w:left="-360" w:right="-360"/>
        <w:rPr>
          <w:b/>
          <w:sz w:val="24"/>
        </w:rPr>
      </w:pPr>
    </w:p>
    <w:p w14:paraId="18F03163" w14:textId="77777777" w:rsidR="00FB6DE1" w:rsidRDefault="00FB6DE1" w:rsidP="00745E53">
      <w:pPr>
        <w:pStyle w:val="NoSpacing"/>
        <w:tabs>
          <w:tab w:val="left" w:pos="10440"/>
          <w:tab w:val="left" w:pos="10530"/>
        </w:tabs>
        <w:ind w:left="-360" w:right="-360"/>
        <w:rPr>
          <w:b/>
          <w:sz w:val="24"/>
        </w:rPr>
      </w:pPr>
    </w:p>
    <w:p w14:paraId="02CD7800" w14:textId="77777777" w:rsidR="00FB6DE1" w:rsidRPr="00C2493E" w:rsidRDefault="00FB6DE1" w:rsidP="00745E53">
      <w:pPr>
        <w:pStyle w:val="NoSpacing"/>
        <w:tabs>
          <w:tab w:val="left" w:pos="10440"/>
          <w:tab w:val="left" w:pos="10530"/>
        </w:tabs>
        <w:ind w:left="-360" w:right="-360"/>
        <w:rPr>
          <w:b/>
          <w:sz w:val="24"/>
        </w:rPr>
      </w:pPr>
    </w:p>
    <w:p w14:paraId="227C57CA" w14:textId="77777777" w:rsidR="00F044FE" w:rsidRDefault="00F044FE" w:rsidP="00745E53">
      <w:pPr>
        <w:pStyle w:val="NoSpacing"/>
        <w:tabs>
          <w:tab w:val="left" w:pos="10440"/>
          <w:tab w:val="left" w:pos="10530"/>
        </w:tabs>
        <w:ind w:left="-360" w:right="-360"/>
        <w:rPr>
          <w:b/>
          <w:sz w:val="24"/>
        </w:rPr>
      </w:pPr>
    </w:p>
    <w:p w14:paraId="6BD285EB" w14:textId="413B7ECD" w:rsidR="00745E53" w:rsidRPr="00C2493E" w:rsidRDefault="00FB6DE1" w:rsidP="00745E53">
      <w:pPr>
        <w:pStyle w:val="NoSpacing"/>
        <w:tabs>
          <w:tab w:val="left" w:pos="10440"/>
          <w:tab w:val="left" w:pos="10530"/>
        </w:tabs>
        <w:ind w:left="-360" w:right="-360"/>
        <w:rPr>
          <w:b/>
          <w:sz w:val="24"/>
        </w:rPr>
      </w:pPr>
      <w:r>
        <w:rPr>
          <w:b/>
          <w:sz w:val="24"/>
        </w:rPr>
        <w:lastRenderedPageBreak/>
        <w:t>Debussy</w:t>
      </w:r>
    </w:p>
    <w:p w14:paraId="066884E8" w14:textId="445D246C" w:rsidR="00745E53" w:rsidRPr="00C2493E" w:rsidRDefault="00FB6DE1" w:rsidP="00665F9E">
      <w:pPr>
        <w:pStyle w:val="NoSpacing"/>
        <w:numPr>
          <w:ilvl w:val="0"/>
          <w:numId w:val="1"/>
        </w:numPr>
        <w:tabs>
          <w:tab w:val="left" w:pos="10440"/>
          <w:tab w:val="left" w:pos="10530"/>
        </w:tabs>
        <w:ind w:left="0" w:right="-360"/>
        <w:rPr>
          <w:sz w:val="24"/>
        </w:rPr>
      </w:pPr>
      <w:r>
        <w:rPr>
          <w:sz w:val="24"/>
        </w:rPr>
        <w:t>Claude</w:t>
      </w:r>
      <w:r w:rsidR="008C5061">
        <w:rPr>
          <w:sz w:val="24"/>
        </w:rPr>
        <w:t xml:space="preserve"> De</w:t>
      </w:r>
      <w:r>
        <w:rPr>
          <w:sz w:val="24"/>
        </w:rPr>
        <w:t>bussy</w:t>
      </w:r>
      <w:r w:rsidR="00745E53" w:rsidRPr="00C2493E">
        <w:rPr>
          <w:sz w:val="24"/>
        </w:rPr>
        <w:t xml:space="preserve"> (</w:t>
      </w:r>
      <w:r>
        <w:rPr>
          <w:sz w:val="24"/>
        </w:rPr>
        <w:t>1862-1918</w:t>
      </w:r>
      <w:r w:rsidR="00745E53" w:rsidRPr="00C2493E">
        <w:rPr>
          <w:sz w:val="24"/>
        </w:rPr>
        <w:t xml:space="preserve">), </w:t>
      </w:r>
      <w:r>
        <w:rPr>
          <w:sz w:val="24"/>
        </w:rPr>
        <w:t>French Impressionist</w:t>
      </w:r>
      <w:r w:rsidR="006549FF" w:rsidRPr="00C2493E">
        <w:rPr>
          <w:sz w:val="24"/>
        </w:rPr>
        <w:t xml:space="preserve"> composer.</w:t>
      </w:r>
    </w:p>
    <w:p w14:paraId="72BF678F" w14:textId="5E53B05D" w:rsidR="00745E53" w:rsidRDefault="00DD7726" w:rsidP="00665F9E">
      <w:pPr>
        <w:pStyle w:val="NoSpacing"/>
        <w:numPr>
          <w:ilvl w:val="0"/>
          <w:numId w:val="1"/>
        </w:numPr>
        <w:tabs>
          <w:tab w:val="left" w:pos="10440"/>
          <w:tab w:val="left" w:pos="10530"/>
        </w:tabs>
        <w:ind w:left="0" w:right="-360"/>
        <w:rPr>
          <w:sz w:val="24"/>
        </w:rPr>
      </w:pPr>
      <w:r>
        <w:rPr>
          <w:sz w:val="24"/>
        </w:rPr>
        <w:t>Play</w:t>
      </w:r>
      <w:r w:rsidR="00FB6DE1">
        <w:rPr>
          <w:sz w:val="24"/>
        </w:rPr>
        <w:t>ed</w:t>
      </w:r>
      <w:r>
        <w:rPr>
          <w:sz w:val="24"/>
        </w:rPr>
        <w:t xml:space="preserve"> piano</w:t>
      </w:r>
      <w:r w:rsidR="00FB6DE1">
        <w:rPr>
          <w:sz w:val="24"/>
        </w:rPr>
        <w:t>.</w:t>
      </w:r>
      <w:r w:rsidR="008C5061">
        <w:rPr>
          <w:sz w:val="24"/>
        </w:rPr>
        <w:t xml:space="preserve"> </w:t>
      </w:r>
      <w:r w:rsidR="00FB6DE1">
        <w:rPr>
          <w:sz w:val="24"/>
        </w:rPr>
        <w:t>Musical prodigy. Entered Paris Conservatory at age 10.</w:t>
      </w:r>
    </w:p>
    <w:p w14:paraId="69951FDD" w14:textId="65E48945" w:rsidR="008C5061" w:rsidRDefault="00FB6DE1" w:rsidP="00665F9E">
      <w:pPr>
        <w:pStyle w:val="NoSpacing"/>
        <w:numPr>
          <w:ilvl w:val="0"/>
          <w:numId w:val="1"/>
        </w:numPr>
        <w:tabs>
          <w:tab w:val="left" w:pos="10440"/>
          <w:tab w:val="left" w:pos="10530"/>
        </w:tabs>
        <w:ind w:left="0" w:right="-360"/>
        <w:rPr>
          <w:sz w:val="24"/>
        </w:rPr>
      </w:pPr>
      <w:r>
        <w:rPr>
          <w:sz w:val="24"/>
        </w:rPr>
        <w:t xml:space="preserve">Edited Chopin’s piano works. Was a music critic and wrote about music under the pen name </w:t>
      </w:r>
      <w:r>
        <w:rPr>
          <w:i/>
          <w:iCs/>
          <w:sz w:val="24"/>
        </w:rPr>
        <w:t xml:space="preserve">“Monsieur Croche” </w:t>
      </w:r>
      <w:r>
        <w:rPr>
          <w:sz w:val="24"/>
        </w:rPr>
        <w:t>(Mr. Quarter Note).</w:t>
      </w:r>
    </w:p>
    <w:p w14:paraId="55506B71" w14:textId="25E16EAE" w:rsidR="00FB6DE1" w:rsidRDefault="00FB6DE1" w:rsidP="00665F9E">
      <w:pPr>
        <w:pStyle w:val="NoSpacing"/>
        <w:numPr>
          <w:ilvl w:val="0"/>
          <w:numId w:val="1"/>
        </w:numPr>
        <w:tabs>
          <w:tab w:val="left" w:pos="10440"/>
          <w:tab w:val="left" w:pos="10530"/>
        </w:tabs>
        <w:ind w:left="0" w:right="-360"/>
        <w:rPr>
          <w:sz w:val="24"/>
        </w:rPr>
      </w:pPr>
      <w:r>
        <w:rPr>
          <w:sz w:val="24"/>
        </w:rPr>
        <w:t>Loved art and poetry. Died of colon cancer.</w:t>
      </w:r>
    </w:p>
    <w:p w14:paraId="78EA7131" w14:textId="7D368B88" w:rsidR="00FB6DE1" w:rsidRPr="00C2493E" w:rsidRDefault="00FB6DE1" w:rsidP="00665F9E">
      <w:pPr>
        <w:pStyle w:val="NoSpacing"/>
        <w:numPr>
          <w:ilvl w:val="0"/>
          <w:numId w:val="1"/>
        </w:numPr>
        <w:tabs>
          <w:tab w:val="left" w:pos="10440"/>
          <w:tab w:val="left" w:pos="10530"/>
        </w:tabs>
        <w:ind w:left="0" w:right="-360"/>
        <w:rPr>
          <w:sz w:val="24"/>
        </w:rPr>
      </w:pPr>
      <w:r>
        <w:rPr>
          <w:sz w:val="24"/>
        </w:rPr>
        <w:t>The greatest French composer of his time. One of the “Fathers of Modern Music.”</w:t>
      </w:r>
    </w:p>
    <w:p w14:paraId="45940D33" w14:textId="77777777" w:rsidR="00F45DE0" w:rsidRPr="00C2493E" w:rsidRDefault="00F45DE0" w:rsidP="00F95FCD">
      <w:pPr>
        <w:pStyle w:val="NoSpacing"/>
        <w:ind w:right="-360"/>
        <w:rPr>
          <w:b/>
          <w:sz w:val="24"/>
        </w:rPr>
      </w:pPr>
    </w:p>
    <w:p w14:paraId="5BCB2D40" w14:textId="0B44411A" w:rsidR="00E907B1" w:rsidRPr="00C2493E" w:rsidRDefault="00AC2FDA" w:rsidP="00F95FCD">
      <w:pPr>
        <w:pStyle w:val="NoSpacing"/>
        <w:ind w:left="-360" w:right="-360"/>
        <w:rPr>
          <w:b/>
          <w:sz w:val="24"/>
        </w:rPr>
      </w:pPr>
      <w:r>
        <w:rPr>
          <w:b/>
          <w:sz w:val="24"/>
        </w:rPr>
        <w:t>Dvo</w:t>
      </w:r>
      <w:r>
        <w:rPr>
          <w:rFonts w:cstheme="minorHAnsi"/>
          <w:b/>
          <w:sz w:val="24"/>
        </w:rPr>
        <w:t>řá</w:t>
      </w:r>
      <w:r>
        <w:rPr>
          <w:b/>
          <w:sz w:val="24"/>
        </w:rPr>
        <w:t>k</w:t>
      </w:r>
    </w:p>
    <w:p w14:paraId="1C93D448" w14:textId="3BF824B7" w:rsidR="000438CE" w:rsidRPr="00C2493E" w:rsidRDefault="00AC2FDA" w:rsidP="00665F9E">
      <w:pPr>
        <w:pStyle w:val="NoSpacing"/>
        <w:numPr>
          <w:ilvl w:val="0"/>
          <w:numId w:val="2"/>
        </w:numPr>
        <w:ind w:left="0" w:right="-360"/>
        <w:rPr>
          <w:b/>
          <w:sz w:val="24"/>
          <w:szCs w:val="24"/>
        </w:rPr>
      </w:pPr>
      <w:r>
        <w:rPr>
          <w:sz w:val="24"/>
          <w:szCs w:val="24"/>
        </w:rPr>
        <w:t>Antonin Dvo</w:t>
      </w:r>
      <w:r>
        <w:rPr>
          <w:rFonts w:cstheme="minorHAnsi"/>
          <w:sz w:val="24"/>
          <w:szCs w:val="24"/>
        </w:rPr>
        <w:t>řák</w:t>
      </w:r>
      <w:r w:rsidR="00993D42">
        <w:rPr>
          <w:sz w:val="24"/>
          <w:szCs w:val="24"/>
        </w:rPr>
        <w:t xml:space="preserve"> </w:t>
      </w:r>
      <w:r w:rsidR="006549FF" w:rsidRPr="00C2493E">
        <w:rPr>
          <w:sz w:val="24"/>
          <w:szCs w:val="24"/>
        </w:rPr>
        <w:t>(</w:t>
      </w:r>
      <w:r w:rsidR="00DD7726">
        <w:rPr>
          <w:sz w:val="24"/>
          <w:szCs w:val="24"/>
        </w:rPr>
        <w:t>1</w:t>
      </w:r>
      <w:r>
        <w:rPr>
          <w:sz w:val="24"/>
          <w:szCs w:val="24"/>
        </w:rPr>
        <w:t>841</w:t>
      </w:r>
      <w:r w:rsidR="00274136">
        <w:rPr>
          <w:sz w:val="24"/>
          <w:szCs w:val="24"/>
        </w:rPr>
        <w:t>-19</w:t>
      </w:r>
      <w:r>
        <w:rPr>
          <w:sz w:val="24"/>
          <w:szCs w:val="24"/>
        </w:rPr>
        <w:t>04</w:t>
      </w:r>
      <w:r w:rsidR="00E907B1" w:rsidRPr="00C2493E">
        <w:rPr>
          <w:sz w:val="24"/>
          <w:szCs w:val="24"/>
        </w:rPr>
        <w:t xml:space="preserve">), </w:t>
      </w:r>
      <w:r>
        <w:rPr>
          <w:sz w:val="24"/>
          <w:szCs w:val="24"/>
        </w:rPr>
        <w:t>Romantic Czech</w:t>
      </w:r>
      <w:r w:rsidR="008E7EA1">
        <w:rPr>
          <w:sz w:val="24"/>
          <w:szCs w:val="24"/>
        </w:rPr>
        <w:t xml:space="preserve"> composer</w:t>
      </w:r>
      <w:r w:rsidR="00E907B1" w:rsidRPr="00C2493E">
        <w:rPr>
          <w:sz w:val="24"/>
          <w:szCs w:val="24"/>
        </w:rPr>
        <w:t xml:space="preserve">. </w:t>
      </w:r>
    </w:p>
    <w:p w14:paraId="6E439470" w14:textId="3447E76B" w:rsidR="000438CE" w:rsidRPr="00C2493E" w:rsidRDefault="008E7EA1" w:rsidP="00665F9E">
      <w:pPr>
        <w:pStyle w:val="NoSpacing"/>
        <w:numPr>
          <w:ilvl w:val="0"/>
          <w:numId w:val="2"/>
        </w:numPr>
        <w:ind w:left="0" w:right="-360"/>
        <w:rPr>
          <w:b/>
          <w:sz w:val="24"/>
          <w:szCs w:val="24"/>
        </w:rPr>
      </w:pPr>
      <w:r>
        <w:rPr>
          <w:sz w:val="24"/>
          <w:szCs w:val="24"/>
        </w:rPr>
        <w:t xml:space="preserve">Played </w:t>
      </w:r>
      <w:r w:rsidR="00AC2FDA">
        <w:rPr>
          <w:sz w:val="24"/>
          <w:szCs w:val="24"/>
        </w:rPr>
        <w:t xml:space="preserve">violin, viola, </w:t>
      </w:r>
      <w:r w:rsidR="00CB6038">
        <w:rPr>
          <w:sz w:val="24"/>
          <w:szCs w:val="24"/>
        </w:rPr>
        <w:t>piano</w:t>
      </w:r>
      <w:r w:rsidR="00AC2FDA">
        <w:rPr>
          <w:sz w:val="24"/>
          <w:szCs w:val="24"/>
        </w:rPr>
        <w:t>, and organ</w:t>
      </w:r>
      <w:r w:rsidR="00CB6038">
        <w:rPr>
          <w:sz w:val="24"/>
          <w:szCs w:val="24"/>
        </w:rPr>
        <w:t>.</w:t>
      </w:r>
    </w:p>
    <w:p w14:paraId="6720D687" w14:textId="59499AC6" w:rsidR="008E7EA1" w:rsidRPr="00CB6038" w:rsidRDefault="00AC2FDA" w:rsidP="00665F9E">
      <w:pPr>
        <w:pStyle w:val="NoSpacing"/>
        <w:numPr>
          <w:ilvl w:val="0"/>
          <w:numId w:val="2"/>
        </w:numPr>
        <w:ind w:left="0" w:right="-360"/>
        <w:rPr>
          <w:b/>
          <w:sz w:val="24"/>
          <w:szCs w:val="24"/>
        </w:rPr>
      </w:pPr>
      <w:r>
        <w:rPr>
          <w:sz w:val="24"/>
          <w:szCs w:val="24"/>
        </w:rPr>
        <w:t>Worked as a violinist and organist. Professor and later Director of Prague University. Member of the Austrian House of Lords.</w:t>
      </w:r>
    </w:p>
    <w:p w14:paraId="76BB4374" w14:textId="502AD1F5" w:rsidR="00CB6038" w:rsidRPr="00CB6038" w:rsidRDefault="00AC2FDA" w:rsidP="00665F9E">
      <w:pPr>
        <w:pStyle w:val="NoSpacing"/>
        <w:numPr>
          <w:ilvl w:val="0"/>
          <w:numId w:val="2"/>
        </w:numPr>
        <w:ind w:left="0" w:right="-360"/>
        <w:rPr>
          <w:b/>
          <w:sz w:val="24"/>
          <w:szCs w:val="24"/>
        </w:rPr>
      </w:pPr>
      <w:r>
        <w:rPr>
          <w:sz w:val="24"/>
          <w:szCs w:val="24"/>
        </w:rPr>
        <w:t>1892-95 lived in the U.S., where he was Director of the National Conservatory of Music in New York City.</w:t>
      </w:r>
    </w:p>
    <w:p w14:paraId="15F08B8A" w14:textId="2EDA2F2A" w:rsidR="00CB6038" w:rsidRPr="00C2493E" w:rsidRDefault="00AC2FDA" w:rsidP="00665F9E">
      <w:pPr>
        <w:pStyle w:val="NoSpacing"/>
        <w:numPr>
          <w:ilvl w:val="0"/>
          <w:numId w:val="2"/>
        </w:numPr>
        <w:ind w:left="0" w:right="-360"/>
        <w:rPr>
          <w:b/>
          <w:sz w:val="24"/>
          <w:szCs w:val="24"/>
        </w:rPr>
      </w:pPr>
      <w:r>
        <w:rPr>
          <w:sz w:val="24"/>
          <w:szCs w:val="24"/>
        </w:rPr>
        <w:t>The most distinguished and versatile Czech composer and the first to become famous around the world. Died after suffering a stroke.</w:t>
      </w:r>
    </w:p>
    <w:p w14:paraId="71D2E576" w14:textId="77777777" w:rsidR="008E7EA1" w:rsidRPr="00C2493E" w:rsidRDefault="008E7EA1" w:rsidP="00F95FCD">
      <w:pPr>
        <w:pStyle w:val="NoSpacing"/>
        <w:ind w:right="-360"/>
        <w:rPr>
          <w:sz w:val="24"/>
          <w:szCs w:val="24"/>
        </w:rPr>
      </w:pPr>
    </w:p>
    <w:p w14:paraId="42B9D9B3" w14:textId="63E7D73F" w:rsidR="00E907B1" w:rsidRPr="00C2493E" w:rsidRDefault="00B0622F" w:rsidP="00F95FCD">
      <w:pPr>
        <w:pStyle w:val="NoSpacing"/>
        <w:ind w:left="-360" w:right="-360"/>
        <w:rPr>
          <w:b/>
          <w:sz w:val="24"/>
          <w:szCs w:val="24"/>
        </w:rPr>
      </w:pPr>
      <w:r>
        <w:rPr>
          <w:b/>
          <w:sz w:val="24"/>
          <w:szCs w:val="24"/>
        </w:rPr>
        <w:t>Elgar</w:t>
      </w:r>
    </w:p>
    <w:p w14:paraId="6EE18F5A" w14:textId="793D7C4A" w:rsidR="00401374" w:rsidRDefault="00B0622F" w:rsidP="00665F9E">
      <w:pPr>
        <w:pStyle w:val="NoSpacing"/>
        <w:numPr>
          <w:ilvl w:val="0"/>
          <w:numId w:val="3"/>
        </w:numPr>
        <w:ind w:left="0" w:right="-360"/>
        <w:rPr>
          <w:sz w:val="24"/>
          <w:szCs w:val="28"/>
        </w:rPr>
      </w:pPr>
      <w:r>
        <w:rPr>
          <w:sz w:val="24"/>
          <w:szCs w:val="28"/>
        </w:rPr>
        <w:t>Edward Elgar</w:t>
      </w:r>
      <w:r w:rsidR="00F1730C" w:rsidRPr="00C2493E">
        <w:rPr>
          <w:sz w:val="24"/>
          <w:szCs w:val="28"/>
        </w:rPr>
        <w:t xml:space="preserve"> (</w:t>
      </w:r>
      <w:r w:rsidR="00E65D1C">
        <w:rPr>
          <w:sz w:val="24"/>
          <w:szCs w:val="28"/>
        </w:rPr>
        <w:t>1</w:t>
      </w:r>
      <w:r>
        <w:rPr>
          <w:sz w:val="24"/>
          <w:szCs w:val="28"/>
        </w:rPr>
        <w:t>857</w:t>
      </w:r>
      <w:r w:rsidR="00E65D1C">
        <w:rPr>
          <w:sz w:val="24"/>
          <w:szCs w:val="28"/>
        </w:rPr>
        <w:t>-193</w:t>
      </w:r>
      <w:r>
        <w:rPr>
          <w:sz w:val="24"/>
          <w:szCs w:val="28"/>
        </w:rPr>
        <w:t>4</w:t>
      </w:r>
      <w:r w:rsidR="000438CE" w:rsidRPr="00C2493E">
        <w:rPr>
          <w:sz w:val="24"/>
          <w:szCs w:val="28"/>
        </w:rPr>
        <w:t xml:space="preserve">), </w:t>
      </w:r>
      <w:r>
        <w:rPr>
          <w:sz w:val="24"/>
          <w:szCs w:val="28"/>
        </w:rPr>
        <w:t>English late Romantic</w:t>
      </w:r>
      <w:r w:rsidR="000438CE" w:rsidRPr="00C2493E">
        <w:rPr>
          <w:sz w:val="24"/>
          <w:szCs w:val="28"/>
        </w:rPr>
        <w:t xml:space="preserve"> composer.</w:t>
      </w:r>
    </w:p>
    <w:p w14:paraId="5E455C0A" w14:textId="2B41169B" w:rsidR="008E7EA1" w:rsidRPr="00C2493E" w:rsidRDefault="00C9589E" w:rsidP="00665F9E">
      <w:pPr>
        <w:pStyle w:val="NoSpacing"/>
        <w:numPr>
          <w:ilvl w:val="0"/>
          <w:numId w:val="3"/>
        </w:numPr>
        <w:ind w:left="0" w:right="-360"/>
        <w:rPr>
          <w:sz w:val="24"/>
          <w:szCs w:val="28"/>
        </w:rPr>
      </w:pPr>
      <w:r>
        <w:rPr>
          <w:sz w:val="24"/>
          <w:szCs w:val="28"/>
        </w:rPr>
        <w:t>Played piano</w:t>
      </w:r>
      <w:r w:rsidR="00B0622F">
        <w:rPr>
          <w:sz w:val="24"/>
          <w:szCs w:val="28"/>
        </w:rPr>
        <w:t>, organ, and violin</w:t>
      </w:r>
      <w:r>
        <w:rPr>
          <w:sz w:val="24"/>
          <w:szCs w:val="28"/>
        </w:rPr>
        <w:t xml:space="preserve">. </w:t>
      </w:r>
    </w:p>
    <w:p w14:paraId="30E3E32B" w14:textId="22946930" w:rsidR="00AD67B4" w:rsidRDefault="00B0622F" w:rsidP="00665F9E">
      <w:pPr>
        <w:pStyle w:val="NoSpacing"/>
        <w:numPr>
          <w:ilvl w:val="0"/>
          <w:numId w:val="3"/>
        </w:numPr>
        <w:ind w:left="0" w:right="-360"/>
        <w:rPr>
          <w:sz w:val="24"/>
          <w:szCs w:val="28"/>
        </w:rPr>
      </w:pPr>
      <w:r>
        <w:rPr>
          <w:sz w:val="24"/>
          <w:szCs w:val="28"/>
        </w:rPr>
        <w:t>Taught piano and violin. Worked as a free-lance musician and conductor. Knighted at Buckingham Palace in 1904.</w:t>
      </w:r>
    </w:p>
    <w:p w14:paraId="30FCFDB9" w14:textId="6D04C306" w:rsidR="00E65D1C" w:rsidRDefault="00B0622F" w:rsidP="00665F9E">
      <w:pPr>
        <w:pStyle w:val="NoSpacing"/>
        <w:numPr>
          <w:ilvl w:val="0"/>
          <w:numId w:val="3"/>
        </w:numPr>
        <w:ind w:left="0" w:right="-360"/>
        <w:rPr>
          <w:sz w:val="24"/>
          <w:szCs w:val="28"/>
        </w:rPr>
      </w:pPr>
      <w:r>
        <w:rPr>
          <w:sz w:val="24"/>
          <w:szCs w:val="28"/>
        </w:rPr>
        <w:t>Loved the English countryside and was very patriotic. Died of cancer.</w:t>
      </w:r>
    </w:p>
    <w:p w14:paraId="5ED9A953" w14:textId="5ED876CD" w:rsidR="00E65D1C" w:rsidRPr="008637F8" w:rsidRDefault="00B0622F" w:rsidP="00665F9E">
      <w:pPr>
        <w:pStyle w:val="NoSpacing"/>
        <w:numPr>
          <w:ilvl w:val="0"/>
          <w:numId w:val="3"/>
        </w:numPr>
        <w:ind w:left="0" w:right="-360"/>
        <w:rPr>
          <w:sz w:val="24"/>
          <w:szCs w:val="28"/>
        </w:rPr>
      </w:pPr>
      <w:r>
        <w:rPr>
          <w:sz w:val="24"/>
          <w:szCs w:val="28"/>
        </w:rPr>
        <w:t>Sir Edward Elgar, known as “The Master of the King’s Musick,” was the finest English composer of his time.</w:t>
      </w:r>
    </w:p>
    <w:p w14:paraId="379F9AD7" w14:textId="77777777" w:rsidR="004F10B8" w:rsidRPr="00C2493E" w:rsidRDefault="004F10B8" w:rsidP="00F95FCD">
      <w:pPr>
        <w:pStyle w:val="NoSpacing"/>
        <w:ind w:left="-360" w:right="-360"/>
        <w:rPr>
          <w:b/>
          <w:sz w:val="24"/>
        </w:rPr>
      </w:pPr>
    </w:p>
    <w:p w14:paraId="2A93B427" w14:textId="26D0B45C" w:rsidR="00AC64EE" w:rsidRPr="00C2493E" w:rsidRDefault="0011450F" w:rsidP="00AC64EE">
      <w:pPr>
        <w:pStyle w:val="NoSpacing"/>
        <w:tabs>
          <w:tab w:val="left" w:pos="10440"/>
          <w:tab w:val="left" w:pos="10530"/>
        </w:tabs>
        <w:ind w:left="-360" w:right="-360"/>
        <w:rPr>
          <w:b/>
          <w:sz w:val="24"/>
        </w:rPr>
      </w:pPr>
      <w:r>
        <w:rPr>
          <w:b/>
          <w:sz w:val="24"/>
        </w:rPr>
        <w:t>Ellington</w:t>
      </w:r>
    </w:p>
    <w:p w14:paraId="7F730C6A" w14:textId="7A4DE864" w:rsidR="00AC64EE" w:rsidRPr="00C2493E" w:rsidRDefault="0011450F" w:rsidP="00AC64EE">
      <w:pPr>
        <w:pStyle w:val="NoSpacing"/>
        <w:numPr>
          <w:ilvl w:val="0"/>
          <w:numId w:val="1"/>
        </w:numPr>
        <w:tabs>
          <w:tab w:val="left" w:pos="10440"/>
          <w:tab w:val="left" w:pos="10530"/>
        </w:tabs>
        <w:ind w:left="0" w:right="-360"/>
        <w:rPr>
          <w:sz w:val="24"/>
        </w:rPr>
      </w:pPr>
      <w:r>
        <w:rPr>
          <w:sz w:val="24"/>
        </w:rPr>
        <w:t>Edward Kennedy (“Duke”) Ellington</w:t>
      </w:r>
      <w:r w:rsidR="00AC64EE" w:rsidRPr="00C2493E">
        <w:rPr>
          <w:sz w:val="24"/>
        </w:rPr>
        <w:t xml:space="preserve"> (</w:t>
      </w:r>
      <w:r w:rsidR="00040686">
        <w:rPr>
          <w:sz w:val="24"/>
        </w:rPr>
        <w:t>1</w:t>
      </w:r>
      <w:r>
        <w:rPr>
          <w:sz w:val="24"/>
        </w:rPr>
        <w:t>899-1974</w:t>
      </w:r>
      <w:r w:rsidR="00AC64EE" w:rsidRPr="00C2493E">
        <w:rPr>
          <w:sz w:val="24"/>
        </w:rPr>
        <w:t xml:space="preserve">), </w:t>
      </w:r>
      <w:r>
        <w:rPr>
          <w:sz w:val="24"/>
        </w:rPr>
        <w:t>20</w:t>
      </w:r>
      <w:r w:rsidRPr="0011450F">
        <w:rPr>
          <w:sz w:val="24"/>
          <w:vertAlign w:val="superscript"/>
        </w:rPr>
        <w:t>th</w:t>
      </w:r>
      <w:r>
        <w:rPr>
          <w:sz w:val="24"/>
        </w:rPr>
        <w:t xml:space="preserve"> century American </w:t>
      </w:r>
      <w:r w:rsidR="00AC64EE">
        <w:rPr>
          <w:sz w:val="24"/>
        </w:rPr>
        <w:t>composer</w:t>
      </w:r>
      <w:r w:rsidR="00AC64EE" w:rsidRPr="00C2493E">
        <w:rPr>
          <w:sz w:val="24"/>
        </w:rPr>
        <w:t xml:space="preserve">. </w:t>
      </w:r>
    </w:p>
    <w:p w14:paraId="7BB02CF3" w14:textId="1867324A" w:rsidR="00AC64EE" w:rsidRPr="00C2493E" w:rsidRDefault="0011450F" w:rsidP="00AC64EE">
      <w:pPr>
        <w:pStyle w:val="NoSpacing"/>
        <w:numPr>
          <w:ilvl w:val="0"/>
          <w:numId w:val="1"/>
        </w:numPr>
        <w:tabs>
          <w:tab w:val="left" w:pos="10440"/>
          <w:tab w:val="left" w:pos="10530"/>
        </w:tabs>
        <w:ind w:left="0" w:right="-360"/>
        <w:rPr>
          <w:sz w:val="24"/>
        </w:rPr>
      </w:pPr>
      <w:r>
        <w:rPr>
          <w:sz w:val="24"/>
        </w:rPr>
        <w:t>Taught himself to play the piano.</w:t>
      </w:r>
    </w:p>
    <w:p w14:paraId="0C591ACB" w14:textId="77777777" w:rsidR="0011450F" w:rsidRPr="0011450F" w:rsidRDefault="0011450F" w:rsidP="00684FD5">
      <w:pPr>
        <w:pStyle w:val="NoSpacing"/>
        <w:numPr>
          <w:ilvl w:val="0"/>
          <w:numId w:val="1"/>
        </w:numPr>
        <w:tabs>
          <w:tab w:val="left" w:pos="10440"/>
          <w:tab w:val="left" w:pos="10530"/>
        </w:tabs>
        <w:ind w:left="0" w:right="-360"/>
        <w:rPr>
          <w:sz w:val="24"/>
        </w:rPr>
      </w:pPr>
      <w:r>
        <w:rPr>
          <w:sz w:val="24"/>
          <w:szCs w:val="28"/>
        </w:rPr>
        <w:t>Composed over 2,000 pieces of music.</w:t>
      </w:r>
    </w:p>
    <w:p w14:paraId="623FEED6" w14:textId="77777777" w:rsidR="0011450F" w:rsidRPr="0011450F" w:rsidRDefault="0011450F" w:rsidP="00684FD5">
      <w:pPr>
        <w:pStyle w:val="NoSpacing"/>
        <w:numPr>
          <w:ilvl w:val="0"/>
          <w:numId w:val="1"/>
        </w:numPr>
        <w:tabs>
          <w:tab w:val="left" w:pos="10440"/>
          <w:tab w:val="left" w:pos="10530"/>
        </w:tabs>
        <w:ind w:left="0" w:right="-360"/>
        <w:rPr>
          <w:sz w:val="24"/>
        </w:rPr>
      </w:pPr>
      <w:r>
        <w:rPr>
          <w:sz w:val="24"/>
          <w:szCs w:val="28"/>
        </w:rPr>
        <w:t>In 1969 President Nixon gave him a 70</w:t>
      </w:r>
      <w:r w:rsidRPr="0011450F">
        <w:rPr>
          <w:sz w:val="24"/>
          <w:szCs w:val="28"/>
          <w:vertAlign w:val="superscript"/>
        </w:rPr>
        <w:t>th</w:t>
      </w:r>
      <w:r>
        <w:rPr>
          <w:sz w:val="24"/>
          <w:szCs w:val="28"/>
        </w:rPr>
        <w:t xml:space="preserve"> birthday party at the White House and gave him the Presidential Medal of Freedom.</w:t>
      </w:r>
    </w:p>
    <w:p w14:paraId="7A9CF784" w14:textId="21FB3ECF" w:rsidR="00684FD5" w:rsidRDefault="0011450F" w:rsidP="00684FD5">
      <w:pPr>
        <w:pStyle w:val="NoSpacing"/>
        <w:numPr>
          <w:ilvl w:val="0"/>
          <w:numId w:val="1"/>
        </w:numPr>
        <w:tabs>
          <w:tab w:val="left" w:pos="10440"/>
          <w:tab w:val="left" w:pos="10530"/>
        </w:tabs>
        <w:ind w:left="0" w:right="-360"/>
        <w:rPr>
          <w:sz w:val="24"/>
        </w:rPr>
      </w:pPr>
      <w:r>
        <w:rPr>
          <w:sz w:val="24"/>
          <w:szCs w:val="28"/>
        </w:rPr>
        <w:t>Died of lung cancer. “Take the ‘A’ Train” was played at his funeral.</w:t>
      </w:r>
      <w:r>
        <w:rPr>
          <w:sz w:val="24"/>
        </w:rPr>
        <w:br/>
      </w:r>
    </w:p>
    <w:p w14:paraId="1AF2FE11" w14:textId="1FA807B5" w:rsidR="0011450F" w:rsidRPr="00C2493E" w:rsidRDefault="0011450F" w:rsidP="0011450F">
      <w:pPr>
        <w:pStyle w:val="NoSpacing"/>
        <w:tabs>
          <w:tab w:val="left" w:pos="10440"/>
          <w:tab w:val="left" w:pos="10530"/>
        </w:tabs>
        <w:ind w:left="-360" w:right="-360"/>
        <w:rPr>
          <w:b/>
          <w:sz w:val="24"/>
        </w:rPr>
      </w:pPr>
      <w:r>
        <w:rPr>
          <w:b/>
          <w:sz w:val="24"/>
        </w:rPr>
        <w:t>Strayhorn</w:t>
      </w:r>
    </w:p>
    <w:p w14:paraId="7709910A" w14:textId="40F26D6F" w:rsidR="0011450F" w:rsidRPr="00C2493E" w:rsidRDefault="0011450F" w:rsidP="0011450F">
      <w:pPr>
        <w:pStyle w:val="NoSpacing"/>
        <w:numPr>
          <w:ilvl w:val="0"/>
          <w:numId w:val="1"/>
        </w:numPr>
        <w:tabs>
          <w:tab w:val="left" w:pos="10440"/>
          <w:tab w:val="left" w:pos="10530"/>
        </w:tabs>
        <w:ind w:left="0" w:right="-360"/>
        <w:rPr>
          <w:sz w:val="24"/>
        </w:rPr>
      </w:pPr>
      <w:r>
        <w:rPr>
          <w:sz w:val="24"/>
        </w:rPr>
        <w:t>William Thomas (“Billy’) Strayhorn (1915-1967), 20</w:t>
      </w:r>
      <w:r w:rsidRPr="0011450F">
        <w:rPr>
          <w:sz w:val="24"/>
          <w:vertAlign w:val="superscript"/>
        </w:rPr>
        <w:t>th</w:t>
      </w:r>
      <w:r>
        <w:rPr>
          <w:sz w:val="24"/>
        </w:rPr>
        <w:t xml:space="preserve"> century American</w:t>
      </w:r>
      <w:r>
        <w:rPr>
          <w:sz w:val="24"/>
        </w:rPr>
        <w:t xml:space="preserve"> composer</w:t>
      </w:r>
      <w:r w:rsidRPr="00C2493E">
        <w:rPr>
          <w:sz w:val="24"/>
        </w:rPr>
        <w:t xml:space="preserve">. </w:t>
      </w:r>
    </w:p>
    <w:p w14:paraId="204D50E9" w14:textId="4E5ED060" w:rsidR="0011450F" w:rsidRDefault="0011450F" w:rsidP="0011450F">
      <w:pPr>
        <w:pStyle w:val="NoSpacing"/>
        <w:numPr>
          <w:ilvl w:val="0"/>
          <w:numId w:val="1"/>
        </w:numPr>
        <w:tabs>
          <w:tab w:val="left" w:pos="10440"/>
          <w:tab w:val="left" w:pos="10530"/>
        </w:tabs>
        <w:ind w:left="0" w:right="-360"/>
        <w:rPr>
          <w:sz w:val="24"/>
        </w:rPr>
      </w:pPr>
      <w:r>
        <w:rPr>
          <w:sz w:val="24"/>
        </w:rPr>
        <w:t xml:space="preserve">Played </w:t>
      </w:r>
      <w:r>
        <w:rPr>
          <w:sz w:val="24"/>
        </w:rPr>
        <w:t>piano. Classically trained.</w:t>
      </w:r>
    </w:p>
    <w:p w14:paraId="37FECE41" w14:textId="2687E217" w:rsidR="0011450F" w:rsidRDefault="0011450F" w:rsidP="0011450F">
      <w:pPr>
        <w:pStyle w:val="NoSpacing"/>
        <w:numPr>
          <w:ilvl w:val="0"/>
          <w:numId w:val="1"/>
        </w:numPr>
        <w:tabs>
          <w:tab w:val="left" w:pos="10440"/>
          <w:tab w:val="left" w:pos="10530"/>
        </w:tabs>
        <w:ind w:left="0" w:right="-360"/>
        <w:rPr>
          <w:sz w:val="24"/>
        </w:rPr>
      </w:pPr>
      <w:r>
        <w:rPr>
          <w:sz w:val="24"/>
        </w:rPr>
        <w:t>Collaborated with Duke Ellington for almost 30 years. Composed and arranged pieces for Ellington’s big band.</w:t>
      </w:r>
    </w:p>
    <w:p w14:paraId="0A768D7D" w14:textId="110C3532" w:rsidR="0011450F" w:rsidRDefault="0011450F" w:rsidP="0011450F">
      <w:pPr>
        <w:pStyle w:val="NoSpacing"/>
        <w:numPr>
          <w:ilvl w:val="0"/>
          <w:numId w:val="1"/>
        </w:numPr>
        <w:tabs>
          <w:tab w:val="left" w:pos="10440"/>
          <w:tab w:val="left" w:pos="10530"/>
        </w:tabs>
        <w:ind w:left="0" w:right="-360"/>
        <w:rPr>
          <w:sz w:val="24"/>
        </w:rPr>
      </w:pPr>
      <w:r>
        <w:rPr>
          <w:sz w:val="24"/>
        </w:rPr>
        <w:t>Active in the civil rights movement and was a friend to Martin Luther King, Jr.</w:t>
      </w:r>
    </w:p>
    <w:p w14:paraId="61D25B2D" w14:textId="11A6DDD0" w:rsidR="0011450F" w:rsidRDefault="0011450F" w:rsidP="0011450F">
      <w:pPr>
        <w:pStyle w:val="NoSpacing"/>
        <w:numPr>
          <w:ilvl w:val="0"/>
          <w:numId w:val="1"/>
        </w:numPr>
        <w:tabs>
          <w:tab w:val="left" w:pos="10440"/>
          <w:tab w:val="left" w:pos="10530"/>
        </w:tabs>
        <w:ind w:left="0" w:right="-360"/>
        <w:rPr>
          <w:sz w:val="24"/>
        </w:rPr>
      </w:pPr>
      <w:r>
        <w:rPr>
          <w:sz w:val="24"/>
        </w:rPr>
        <w:t>Died of cancer. “Take the ‘A’ Train” was played at his memorial service.</w:t>
      </w:r>
    </w:p>
    <w:p w14:paraId="790DA154" w14:textId="77777777" w:rsidR="0011450F" w:rsidRDefault="0011450F" w:rsidP="0011450F">
      <w:pPr>
        <w:pStyle w:val="NoSpacing"/>
        <w:tabs>
          <w:tab w:val="left" w:pos="10440"/>
          <w:tab w:val="left" w:pos="10530"/>
        </w:tabs>
        <w:ind w:right="-360"/>
        <w:rPr>
          <w:sz w:val="24"/>
        </w:rPr>
      </w:pPr>
    </w:p>
    <w:p w14:paraId="6E321994" w14:textId="77777777" w:rsidR="00686177" w:rsidRDefault="00686177" w:rsidP="0011450F">
      <w:pPr>
        <w:pStyle w:val="NoSpacing"/>
        <w:tabs>
          <w:tab w:val="left" w:pos="10440"/>
          <w:tab w:val="left" w:pos="10530"/>
        </w:tabs>
        <w:ind w:right="-360"/>
        <w:rPr>
          <w:sz w:val="24"/>
        </w:rPr>
      </w:pPr>
    </w:p>
    <w:p w14:paraId="55DFB388" w14:textId="77777777" w:rsidR="00686177" w:rsidRDefault="00686177" w:rsidP="0011450F">
      <w:pPr>
        <w:pStyle w:val="NoSpacing"/>
        <w:tabs>
          <w:tab w:val="left" w:pos="10440"/>
          <w:tab w:val="left" w:pos="10530"/>
        </w:tabs>
        <w:ind w:right="-360"/>
        <w:rPr>
          <w:sz w:val="24"/>
        </w:rPr>
      </w:pPr>
    </w:p>
    <w:p w14:paraId="056D5FCC" w14:textId="77777777" w:rsidR="00686177" w:rsidRDefault="00686177" w:rsidP="0011450F">
      <w:pPr>
        <w:pStyle w:val="NoSpacing"/>
        <w:tabs>
          <w:tab w:val="left" w:pos="10440"/>
          <w:tab w:val="left" w:pos="10530"/>
        </w:tabs>
        <w:ind w:right="-360"/>
        <w:rPr>
          <w:sz w:val="24"/>
        </w:rPr>
      </w:pPr>
    </w:p>
    <w:p w14:paraId="473C00C1" w14:textId="77777777" w:rsidR="00686177" w:rsidRDefault="00686177" w:rsidP="0011450F">
      <w:pPr>
        <w:pStyle w:val="NoSpacing"/>
        <w:tabs>
          <w:tab w:val="left" w:pos="10440"/>
          <w:tab w:val="left" w:pos="10530"/>
        </w:tabs>
        <w:ind w:right="-360"/>
        <w:rPr>
          <w:sz w:val="24"/>
        </w:rPr>
      </w:pPr>
    </w:p>
    <w:p w14:paraId="68671FE9" w14:textId="77777777" w:rsidR="00686177" w:rsidRDefault="00686177" w:rsidP="0011450F">
      <w:pPr>
        <w:pStyle w:val="NoSpacing"/>
        <w:tabs>
          <w:tab w:val="left" w:pos="10440"/>
          <w:tab w:val="left" w:pos="10530"/>
        </w:tabs>
        <w:ind w:right="-360"/>
        <w:rPr>
          <w:sz w:val="24"/>
        </w:rPr>
      </w:pPr>
    </w:p>
    <w:p w14:paraId="4291DF3B" w14:textId="374163D8" w:rsidR="0011450F" w:rsidRPr="00C2493E" w:rsidRDefault="00686177" w:rsidP="0011450F">
      <w:pPr>
        <w:pStyle w:val="NoSpacing"/>
        <w:tabs>
          <w:tab w:val="left" w:pos="10440"/>
          <w:tab w:val="left" w:pos="10530"/>
        </w:tabs>
        <w:ind w:left="-360" w:right="-360"/>
        <w:rPr>
          <w:b/>
          <w:sz w:val="24"/>
        </w:rPr>
      </w:pPr>
      <w:r>
        <w:rPr>
          <w:b/>
          <w:sz w:val="24"/>
        </w:rPr>
        <w:lastRenderedPageBreak/>
        <w:t>Falla</w:t>
      </w:r>
    </w:p>
    <w:p w14:paraId="712DAC07" w14:textId="77F47489" w:rsidR="0011450F" w:rsidRPr="00C2493E" w:rsidRDefault="00686177" w:rsidP="0011450F">
      <w:pPr>
        <w:pStyle w:val="NoSpacing"/>
        <w:numPr>
          <w:ilvl w:val="0"/>
          <w:numId w:val="1"/>
        </w:numPr>
        <w:tabs>
          <w:tab w:val="left" w:pos="10440"/>
          <w:tab w:val="left" w:pos="10530"/>
        </w:tabs>
        <w:ind w:left="0" w:right="-360"/>
        <w:rPr>
          <w:sz w:val="24"/>
        </w:rPr>
      </w:pPr>
      <w:r>
        <w:rPr>
          <w:sz w:val="24"/>
        </w:rPr>
        <w:t>Manuel de Falla</w:t>
      </w:r>
      <w:r w:rsidR="0011450F" w:rsidRPr="00C2493E">
        <w:rPr>
          <w:sz w:val="24"/>
        </w:rPr>
        <w:t xml:space="preserve"> (</w:t>
      </w:r>
      <w:r>
        <w:rPr>
          <w:sz w:val="24"/>
        </w:rPr>
        <w:t>1876-1946</w:t>
      </w:r>
      <w:r w:rsidR="0011450F" w:rsidRPr="00C2493E">
        <w:rPr>
          <w:sz w:val="24"/>
        </w:rPr>
        <w:t xml:space="preserve">), </w:t>
      </w:r>
      <w:r>
        <w:rPr>
          <w:sz w:val="24"/>
        </w:rPr>
        <w:t>20</w:t>
      </w:r>
      <w:r w:rsidRPr="00686177">
        <w:rPr>
          <w:sz w:val="24"/>
          <w:vertAlign w:val="superscript"/>
        </w:rPr>
        <w:t>th</w:t>
      </w:r>
      <w:r>
        <w:rPr>
          <w:sz w:val="24"/>
        </w:rPr>
        <w:t xml:space="preserve"> century Spanish</w:t>
      </w:r>
      <w:r w:rsidR="0011450F">
        <w:rPr>
          <w:sz w:val="24"/>
        </w:rPr>
        <w:t xml:space="preserve"> composer</w:t>
      </w:r>
      <w:r w:rsidR="0011450F" w:rsidRPr="00C2493E">
        <w:rPr>
          <w:sz w:val="24"/>
        </w:rPr>
        <w:t xml:space="preserve">. </w:t>
      </w:r>
    </w:p>
    <w:p w14:paraId="002D8155" w14:textId="32897960" w:rsidR="0011450F" w:rsidRPr="00C2493E" w:rsidRDefault="0011450F" w:rsidP="0011450F">
      <w:pPr>
        <w:pStyle w:val="NoSpacing"/>
        <w:numPr>
          <w:ilvl w:val="0"/>
          <w:numId w:val="1"/>
        </w:numPr>
        <w:tabs>
          <w:tab w:val="left" w:pos="10440"/>
          <w:tab w:val="left" w:pos="10530"/>
        </w:tabs>
        <w:ind w:left="0" w:right="-360"/>
        <w:rPr>
          <w:sz w:val="24"/>
        </w:rPr>
      </w:pPr>
      <w:r>
        <w:rPr>
          <w:sz w:val="24"/>
        </w:rPr>
        <w:t xml:space="preserve">Played </w:t>
      </w:r>
      <w:r w:rsidR="00686177">
        <w:rPr>
          <w:sz w:val="24"/>
        </w:rPr>
        <w:t>piano.</w:t>
      </w:r>
    </w:p>
    <w:p w14:paraId="4CD029A4" w14:textId="7EB37C9F" w:rsidR="0011450F" w:rsidRPr="00686177" w:rsidRDefault="00686177" w:rsidP="0011450F">
      <w:pPr>
        <w:pStyle w:val="NoSpacing"/>
        <w:numPr>
          <w:ilvl w:val="0"/>
          <w:numId w:val="1"/>
        </w:numPr>
        <w:tabs>
          <w:tab w:val="left" w:pos="10440"/>
          <w:tab w:val="left" w:pos="10530"/>
        </w:tabs>
        <w:ind w:left="0" w:right="-360"/>
        <w:rPr>
          <w:sz w:val="24"/>
        </w:rPr>
      </w:pPr>
      <w:r>
        <w:rPr>
          <w:sz w:val="24"/>
          <w:szCs w:val="28"/>
        </w:rPr>
        <w:t>Interested in Spanish folk music and flamenco.</w:t>
      </w:r>
    </w:p>
    <w:p w14:paraId="6D8E38CE" w14:textId="726929EE" w:rsidR="00686177" w:rsidRPr="00686177" w:rsidRDefault="00686177" w:rsidP="0011450F">
      <w:pPr>
        <w:pStyle w:val="NoSpacing"/>
        <w:numPr>
          <w:ilvl w:val="0"/>
          <w:numId w:val="1"/>
        </w:numPr>
        <w:tabs>
          <w:tab w:val="left" w:pos="10440"/>
          <w:tab w:val="left" w:pos="10530"/>
        </w:tabs>
        <w:ind w:left="0" w:right="-360"/>
        <w:rPr>
          <w:sz w:val="24"/>
        </w:rPr>
      </w:pPr>
      <w:r>
        <w:rPr>
          <w:sz w:val="24"/>
          <w:szCs w:val="28"/>
        </w:rPr>
        <w:t>Named Knight of the Order of King Alfonso X of Castile. Moved to Argentina in 1939 after Franco’s victory in the Spanish Civil War. Died of a heart attack in Argentina.</w:t>
      </w:r>
    </w:p>
    <w:p w14:paraId="424B30EC" w14:textId="0A744B5D" w:rsidR="00686177" w:rsidRDefault="00686177" w:rsidP="0011450F">
      <w:pPr>
        <w:pStyle w:val="NoSpacing"/>
        <w:numPr>
          <w:ilvl w:val="0"/>
          <w:numId w:val="1"/>
        </w:numPr>
        <w:tabs>
          <w:tab w:val="left" w:pos="10440"/>
          <w:tab w:val="left" w:pos="10530"/>
        </w:tabs>
        <w:ind w:left="0" w:right="-360"/>
        <w:rPr>
          <w:sz w:val="24"/>
        </w:rPr>
      </w:pPr>
      <w:r>
        <w:rPr>
          <w:sz w:val="24"/>
          <w:szCs w:val="28"/>
        </w:rPr>
        <w:t>One of Spain’s most important composers. His picture was on Spain’s 100-</w:t>
      </w:r>
      <w:r>
        <w:rPr>
          <w:i/>
          <w:iCs/>
          <w:sz w:val="24"/>
          <w:szCs w:val="28"/>
        </w:rPr>
        <w:t xml:space="preserve">pesetas </w:t>
      </w:r>
      <w:r>
        <w:rPr>
          <w:sz w:val="24"/>
          <w:szCs w:val="28"/>
        </w:rPr>
        <w:t>banknote.</w:t>
      </w:r>
    </w:p>
    <w:p w14:paraId="2DAF8BC5" w14:textId="77777777" w:rsidR="0011450F" w:rsidRPr="0011450F" w:rsidRDefault="0011450F" w:rsidP="0011450F">
      <w:pPr>
        <w:pStyle w:val="NoSpacing"/>
        <w:tabs>
          <w:tab w:val="left" w:pos="10440"/>
          <w:tab w:val="left" w:pos="10530"/>
        </w:tabs>
        <w:ind w:right="-360"/>
        <w:rPr>
          <w:sz w:val="24"/>
        </w:rPr>
      </w:pPr>
    </w:p>
    <w:p w14:paraId="0103F629" w14:textId="607C9C45" w:rsidR="00401374" w:rsidRPr="00C2493E" w:rsidRDefault="001C5125" w:rsidP="00F95FCD">
      <w:pPr>
        <w:pStyle w:val="NoSpacing"/>
        <w:ind w:left="-360" w:right="-360"/>
        <w:rPr>
          <w:sz w:val="24"/>
          <w:szCs w:val="24"/>
        </w:rPr>
      </w:pPr>
      <w:r>
        <w:rPr>
          <w:b/>
          <w:sz w:val="24"/>
        </w:rPr>
        <w:t xml:space="preserve">Lassus </w:t>
      </w:r>
    </w:p>
    <w:p w14:paraId="5CA3D42D" w14:textId="77777777" w:rsidR="001C5125" w:rsidRDefault="001C5125" w:rsidP="001C5125">
      <w:pPr>
        <w:pStyle w:val="NoSpacing"/>
        <w:numPr>
          <w:ilvl w:val="0"/>
          <w:numId w:val="7"/>
        </w:numPr>
        <w:ind w:left="0" w:right="-360"/>
        <w:rPr>
          <w:rFonts w:ascii="Times New Roman" w:eastAsia="Times New Roman" w:hAnsi="Times New Roman" w:cs="Times New Roman"/>
          <w:sz w:val="24"/>
          <w:szCs w:val="28"/>
        </w:rPr>
      </w:pPr>
      <w:r>
        <w:rPr>
          <w:rFonts w:eastAsia="Times New Roman" w:cs="Times New Roman"/>
          <w:sz w:val="24"/>
          <w:szCs w:val="28"/>
        </w:rPr>
        <w:t>Orlando de Lassus</w:t>
      </w:r>
      <w:r w:rsidR="00D10B97" w:rsidRPr="00C2493E">
        <w:rPr>
          <w:rFonts w:ascii="Times New Roman" w:eastAsia="Times New Roman" w:hAnsi="Times New Roman" w:cs="Times New Roman"/>
          <w:sz w:val="24"/>
          <w:szCs w:val="28"/>
        </w:rPr>
        <w:t xml:space="preserve"> </w:t>
      </w:r>
      <w:r w:rsidR="00D10B97" w:rsidRPr="00C2493E">
        <w:rPr>
          <w:sz w:val="24"/>
          <w:szCs w:val="28"/>
        </w:rPr>
        <w:t>(</w:t>
      </w:r>
      <w:r>
        <w:rPr>
          <w:sz w:val="24"/>
          <w:szCs w:val="28"/>
        </w:rPr>
        <w:t>1532-1594</w:t>
      </w:r>
      <w:r w:rsidR="00D10B97" w:rsidRPr="00C2493E">
        <w:rPr>
          <w:sz w:val="24"/>
          <w:szCs w:val="28"/>
        </w:rPr>
        <w:t xml:space="preserve">), </w:t>
      </w:r>
      <w:r>
        <w:rPr>
          <w:sz w:val="24"/>
          <w:szCs w:val="28"/>
        </w:rPr>
        <w:t>Belgian Renaissance</w:t>
      </w:r>
      <w:r w:rsidR="00D10B97" w:rsidRPr="00C2493E">
        <w:rPr>
          <w:sz w:val="24"/>
          <w:szCs w:val="28"/>
        </w:rPr>
        <w:t xml:space="preserve"> composer.</w:t>
      </w:r>
    </w:p>
    <w:p w14:paraId="70C3FE36" w14:textId="77777777" w:rsidR="001C5125" w:rsidRPr="001C5125" w:rsidRDefault="001C5125" w:rsidP="001C5125">
      <w:pPr>
        <w:pStyle w:val="NoSpacing"/>
        <w:numPr>
          <w:ilvl w:val="0"/>
          <w:numId w:val="7"/>
        </w:numPr>
        <w:ind w:left="0" w:right="-360"/>
        <w:rPr>
          <w:rFonts w:ascii="Times New Roman" w:eastAsia="Times New Roman" w:hAnsi="Times New Roman" w:cs="Times New Roman"/>
          <w:sz w:val="24"/>
          <w:szCs w:val="28"/>
        </w:rPr>
      </w:pPr>
      <w:r>
        <w:rPr>
          <w:rFonts w:eastAsia="Times New Roman" w:cstheme="minorHAnsi"/>
          <w:sz w:val="24"/>
          <w:szCs w:val="28"/>
        </w:rPr>
        <w:t>Singer. As a young choirboy was kidnapped three times by rival choirs because of his beautiful voice.</w:t>
      </w:r>
    </w:p>
    <w:p w14:paraId="14C1C722" w14:textId="77777777" w:rsidR="001C5125" w:rsidRPr="001C5125" w:rsidRDefault="001C5125" w:rsidP="001C5125">
      <w:pPr>
        <w:pStyle w:val="NoSpacing"/>
        <w:numPr>
          <w:ilvl w:val="0"/>
          <w:numId w:val="7"/>
        </w:numPr>
        <w:ind w:left="0" w:right="-360"/>
        <w:rPr>
          <w:rFonts w:ascii="Times New Roman" w:eastAsia="Times New Roman" w:hAnsi="Times New Roman" w:cs="Times New Roman"/>
          <w:sz w:val="24"/>
          <w:szCs w:val="28"/>
        </w:rPr>
      </w:pPr>
      <w:r>
        <w:rPr>
          <w:rFonts w:eastAsia="Times New Roman" w:cstheme="minorHAnsi"/>
          <w:sz w:val="24"/>
          <w:szCs w:val="28"/>
        </w:rPr>
        <w:t>Born in France, trained in Italy, worked in Germany. Awarded the Knight of the Golden Spur in 1574 by Pope Gregory III.</w:t>
      </w:r>
    </w:p>
    <w:p w14:paraId="04FFA151" w14:textId="77777777" w:rsidR="001C5125" w:rsidRPr="001C5125" w:rsidRDefault="001C5125" w:rsidP="001C5125">
      <w:pPr>
        <w:pStyle w:val="NoSpacing"/>
        <w:numPr>
          <w:ilvl w:val="0"/>
          <w:numId w:val="7"/>
        </w:numPr>
        <w:ind w:left="0" w:right="-360"/>
        <w:rPr>
          <w:rFonts w:ascii="Times New Roman" w:eastAsia="Times New Roman" w:hAnsi="Times New Roman" w:cs="Times New Roman"/>
          <w:sz w:val="24"/>
          <w:szCs w:val="28"/>
        </w:rPr>
      </w:pPr>
      <w:r>
        <w:rPr>
          <w:rFonts w:eastAsia="Times New Roman" w:cstheme="minorHAnsi"/>
          <w:sz w:val="24"/>
          <w:szCs w:val="28"/>
        </w:rPr>
        <w:t>Wrote no instrumental music. Composed over 2,000 vocal and choral pieces. His compositions comprised 60% of all music printed in Europe between 1555 and 1600.</w:t>
      </w:r>
    </w:p>
    <w:p w14:paraId="20BD4712" w14:textId="51DAC0A0" w:rsidR="001C5125" w:rsidRPr="001C5125" w:rsidRDefault="001C5125" w:rsidP="001C5125">
      <w:pPr>
        <w:pStyle w:val="NoSpacing"/>
        <w:numPr>
          <w:ilvl w:val="0"/>
          <w:numId w:val="7"/>
        </w:numPr>
        <w:ind w:left="0" w:right="-360"/>
        <w:rPr>
          <w:rFonts w:ascii="Times New Roman" w:eastAsia="Times New Roman" w:hAnsi="Times New Roman" w:cs="Times New Roman"/>
          <w:sz w:val="24"/>
          <w:szCs w:val="28"/>
        </w:rPr>
      </w:pPr>
      <w:r>
        <w:rPr>
          <w:rFonts w:eastAsia="Times New Roman" w:cstheme="minorHAnsi"/>
          <w:sz w:val="24"/>
          <w:szCs w:val="28"/>
        </w:rPr>
        <w:t>One of the most popular, famous, and influential musicians at the end of the 16</w:t>
      </w:r>
      <w:r w:rsidRPr="001C5125">
        <w:rPr>
          <w:rFonts w:eastAsia="Times New Roman" w:cstheme="minorHAnsi"/>
          <w:sz w:val="24"/>
          <w:szCs w:val="28"/>
          <w:vertAlign w:val="superscript"/>
        </w:rPr>
        <w:t>th</w:t>
      </w:r>
      <w:r>
        <w:rPr>
          <w:rFonts w:eastAsia="Times New Roman" w:cstheme="minorHAnsi"/>
          <w:sz w:val="24"/>
          <w:szCs w:val="28"/>
        </w:rPr>
        <w:t xml:space="preserve"> century.</w:t>
      </w:r>
      <w:r w:rsidR="006B676A" w:rsidRPr="001C5125">
        <w:rPr>
          <w:sz w:val="24"/>
          <w:szCs w:val="28"/>
        </w:rPr>
        <w:br/>
      </w:r>
    </w:p>
    <w:p w14:paraId="185C4134" w14:textId="77777777" w:rsidR="001C5125" w:rsidRPr="00C2493E" w:rsidRDefault="001C5125" w:rsidP="001C5125">
      <w:pPr>
        <w:pStyle w:val="NoSpacing"/>
        <w:ind w:left="-360" w:right="-360"/>
        <w:rPr>
          <w:sz w:val="24"/>
          <w:szCs w:val="24"/>
        </w:rPr>
      </w:pPr>
      <w:r>
        <w:rPr>
          <w:b/>
          <w:sz w:val="24"/>
        </w:rPr>
        <w:t>Mozart</w:t>
      </w:r>
    </w:p>
    <w:p w14:paraId="263E1C31" w14:textId="77777777" w:rsidR="001C5125" w:rsidRPr="008E7EA1" w:rsidRDefault="001C5125" w:rsidP="001C5125">
      <w:pPr>
        <w:pStyle w:val="NoSpacing"/>
        <w:numPr>
          <w:ilvl w:val="0"/>
          <w:numId w:val="7"/>
        </w:numPr>
        <w:ind w:left="0" w:right="-360"/>
        <w:rPr>
          <w:rFonts w:ascii="Times New Roman" w:eastAsia="Times New Roman" w:hAnsi="Times New Roman" w:cs="Times New Roman"/>
          <w:sz w:val="24"/>
          <w:szCs w:val="28"/>
        </w:rPr>
      </w:pPr>
      <w:r w:rsidRPr="00C2493E">
        <w:rPr>
          <w:rFonts w:eastAsia="Times New Roman" w:cs="Times New Roman"/>
          <w:sz w:val="24"/>
          <w:szCs w:val="28"/>
        </w:rPr>
        <w:t>Wolfgang Amadeus Mozart</w:t>
      </w:r>
      <w:r w:rsidRPr="00C2493E">
        <w:rPr>
          <w:rFonts w:ascii="Times New Roman" w:eastAsia="Times New Roman" w:hAnsi="Times New Roman" w:cs="Times New Roman"/>
          <w:sz w:val="24"/>
          <w:szCs w:val="28"/>
        </w:rPr>
        <w:t xml:space="preserve"> </w:t>
      </w:r>
      <w:r w:rsidRPr="00C2493E">
        <w:rPr>
          <w:sz w:val="24"/>
          <w:szCs w:val="28"/>
        </w:rPr>
        <w:t>(1756-1791), Austrian Classical composer.</w:t>
      </w:r>
    </w:p>
    <w:p w14:paraId="37CC5566" w14:textId="77777777" w:rsidR="001C5125" w:rsidRPr="00C2493E" w:rsidRDefault="001C5125" w:rsidP="001C5125">
      <w:pPr>
        <w:pStyle w:val="NoSpacing"/>
        <w:numPr>
          <w:ilvl w:val="0"/>
          <w:numId w:val="7"/>
        </w:numPr>
        <w:ind w:left="0" w:right="-360"/>
        <w:rPr>
          <w:rFonts w:ascii="Times New Roman" w:eastAsia="Times New Roman" w:hAnsi="Times New Roman" w:cs="Times New Roman"/>
          <w:sz w:val="24"/>
          <w:szCs w:val="28"/>
        </w:rPr>
      </w:pPr>
      <w:r>
        <w:rPr>
          <w:sz w:val="24"/>
          <w:szCs w:val="28"/>
        </w:rPr>
        <w:t>Played violin, viola, harpsichord, clavier, piano, and organ.</w:t>
      </w:r>
    </w:p>
    <w:p w14:paraId="34F4FC7A" w14:textId="77777777" w:rsidR="001C5125" w:rsidRPr="00C2493E" w:rsidRDefault="001C5125" w:rsidP="001C5125">
      <w:pPr>
        <w:pStyle w:val="NoSpacing"/>
        <w:numPr>
          <w:ilvl w:val="0"/>
          <w:numId w:val="7"/>
        </w:numPr>
        <w:ind w:left="0" w:right="-360"/>
        <w:rPr>
          <w:sz w:val="24"/>
          <w:szCs w:val="28"/>
        </w:rPr>
      </w:pPr>
      <w:r w:rsidRPr="00C2493E">
        <w:rPr>
          <w:sz w:val="24"/>
          <w:szCs w:val="28"/>
        </w:rPr>
        <w:t>Child prodigy. Considered a musical genius his whole life.</w:t>
      </w:r>
    </w:p>
    <w:p w14:paraId="3586A6AB" w14:textId="77777777" w:rsidR="001C5125" w:rsidRDefault="001C5125" w:rsidP="001C5125">
      <w:pPr>
        <w:pStyle w:val="NoSpacing"/>
        <w:numPr>
          <w:ilvl w:val="0"/>
          <w:numId w:val="7"/>
        </w:numPr>
        <w:ind w:left="0" w:right="-360"/>
        <w:rPr>
          <w:sz w:val="24"/>
          <w:szCs w:val="28"/>
        </w:rPr>
      </w:pPr>
      <w:r w:rsidRPr="00C2493E">
        <w:rPr>
          <w:sz w:val="24"/>
          <w:szCs w:val="28"/>
        </w:rPr>
        <w:t xml:space="preserve">Traveled extensively with his sister around Europe performing for royalty. </w:t>
      </w:r>
      <w:r>
        <w:rPr>
          <w:sz w:val="24"/>
          <w:szCs w:val="28"/>
        </w:rPr>
        <w:t>Died of rheumatic fever.</w:t>
      </w:r>
    </w:p>
    <w:p w14:paraId="5F2B4D3F" w14:textId="09B4B981" w:rsidR="00B7247D" w:rsidRPr="00AC64EE" w:rsidRDefault="001C5125" w:rsidP="001C5125">
      <w:pPr>
        <w:pStyle w:val="NoSpacing"/>
        <w:numPr>
          <w:ilvl w:val="0"/>
          <w:numId w:val="7"/>
        </w:numPr>
        <w:ind w:left="0" w:right="-360"/>
        <w:rPr>
          <w:sz w:val="24"/>
          <w:szCs w:val="28"/>
        </w:rPr>
      </w:pPr>
      <w:r w:rsidRPr="00513515">
        <w:rPr>
          <w:sz w:val="24"/>
          <w:szCs w:val="28"/>
        </w:rPr>
        <w:t>One of the most important classical composers in history.</w:t>
      </w:r>
    </w:p>
    <w:p w14:paraId="325C79E6" w14:textId="77777777" w:rsidR="001C5125" w:rsidRDefault="001C5125" w:rsidP="00B7247D">
      <w:pPr>
        <w:pStyle w:val="NoSpacing"/>
        <w:ind w:left="-360" w:right="-360"/>
        <w:rPr>
          <w:b/>
          <w:sz w:val="24"/>
          <w:szCs w:val="28"/>
        </w:rPr>
      </w:pPr>
    </w:p>
    <w:p w14:paraId="1B3F5004" w14:textId="4BE52F82" w:rsidR="00B7247D" w:rsidRPr="00C2493E" w:rsidRDefault="00AC64EE" w:rsidP="00B7247D">
      <w:pPr>
        <w:pStyle w:val="NoSpacing"/>
        <w:ind w:left="-360" w:right="-360"/>
        <w:rPr>
          <w:b/>
          <w:sz w:val="24"/>
          <w:szCs w:val="28"/>
        </w:rPr>
      </w:pPr>
      <w:r>
        <w:rPr>
          <w:b/>
          <w:sz w:val="24"/>
          <w:szCs w:val="28"/>
        </w:rPr>
        <w:t>Mussorgsky</w:t>
      </w:r>
    </w:p>
    <w:p w14:paraId="66ED7308" w14:textId="0E9C0B10" w:rsidR="00B7247D" w:rsidRPr="008E7EA1" w:rsidRDefault="005C2CA9" w:rsidP="00B7247D">
      <w:pPr>
        <w:pStyle w:val="NoSpacing"/>
        <w:numPr>
          <w:ilvl w:val="0"/>
          <w:numId w:val="7"/>
        </w:numPr>
        <w:ind w:left="0" w:right="-360"/>
        <w:rPr>
          <w:rFonts w:ascii="Times New Roman" w:eastAsia="Times New Roman" w:hAnsi="Times New Roman" w:cs="Times New Roman"/>
          <w:sz w:val="24"/>
          <w:szCs w:val="28"/>
        </w:rPr>
      </w:pPr>
      <w:r>
        <w:rPr>
          <w:rFonts w:eastAsia="Times New Roman" w:cs="Times New Roman"/>
          <w:sz w:val="24"/>
          <w:szCs w:val="28"/>
        </w:rPr>
        <w:t>Modest Mussorgsky</w:t>
      </w:r>
      <w:r w:rsidR="00B7247D" w:rsidRPr="00C2493E">
        <w:rPr>
          <w:rFonts w:ascii="Times New Roman" w:eastAsia="Times New Roman" w:hAnsi="Times New Roman" w:cs="Times New Roman"/>
          <w:sz w:val="24"/>
          <w:szCs w:val="28"/>
        </w:rPr>
        <w:t xml:space="preserve"> </w:t>
      </w:r>
      <w:r w:rsidR="00B7247D" w:rsidRPr="00C2493E">
        <w:rPr>
          <w:sz w:val="24"/>
          <w:szCs w:val="28"/>
        </w:rPr>
        <w:t>(</w:t>
      </w:r>
      <w:r w:rsidR="00B7247D">
        <w:rPr>
          <w:sz w:val="24"/>
          <w:szCs w:val="28"/>
        </w:rPr>
        <w:t>18</w:t>
      </w:r>
      <w:r>
        <w:rPr>
          <w:sz w:val="24"/>
          <w:szCs w:val="28"/>
        </w:rPr>
        <w:t>3</w:t>
      </w:r>
      <w:r w:rsidR="00B7247D">
        <w:rPr>
          <w:sz w:val="24"/>
          <w:szCs w:val="28"/>
        </w:rPr>
        <w:t>9-1</w:t>
      </w:r>
      <w:r>
        <w:rPr>
          <w:sz w:val="24"/>
          <w:szCs w:val="28"/>
        </w:rPr>
        <w:t>881</w:t>
      </w:r>
      <w:r w:rsidR="00B7247D" w:rsidRPr="00C2493E">
        <w:rPr>
          <w:sz w:val="24"/>
          <w:szCs w:val="28"/>
        </w:rPr>
        <w:t xml:space="preserve">), </w:t>
      </w:r>
      <w:r>
        <w:rPr>
          <w:sz w:val="24"/>
          <w:szCs w:val="28"/>
        </w:rPr>
        <w:t>Russian Romantic composer. Member of the Russian “Five”</w:t>
      </w:r>
      <w:r w:rsidR="00864BD5">
        <w:rPr>
          <w:sz w:val="24"/>
          <w:szCs w:val="28"/>
        </w:rPr>
        <w:t xml:space="preserve"> or the “Mighty Handful” (Balakirev, Cui, Mussorgsky, Rimsky-Korsakov and Borodin).</w:t>
      </w:r>
    </w:p>
    <w:p w14:paraId="30991CEF" w14:textId="105B628E" w:rsidR="00B7247D" w:rsidRDefault="00B7247D" w:rsidP="007276D0">
      <w:pPr>
        <w:pStyle w:val="NoSpacing"/>
        <w:numPr>
          <w:ilvl w:val="0"/>
          <w:numId w:val="7"/>
        </w:numPr>
        <w:ind w:left="0" w:right="-360"/>
        <w:rPr>
          <w:sz w:val="24"/>
          <w:szCs w:val="28"/>
        </w:rPr>
      </w:pPr>
      <w:r>
        <w:rPr>
          <w:sz w:val="24"/>
          <w:szCs w:val="28"/>
        </w:rPr>
        <w:t>Played piano</w:t>
      </w:r>
      <w:r w:rsidR="007276D0">
        <w:rPr>
          <w:sz w:val="24"/>
          <w:szCs w:val="28"/>
        </w:rPr>
        <w:t xml:space="preserve"> and sang. </w:t>
      </w:r>
    </w:p>
    <w:p w14:paraId="71DF94A9" w14:textId="0B8BF9E1" w:rsidR="007276D0" w:rsidRDefault="007276D0" w:rsidP="007276D0">
      <w:pPr>
        <w:pStyle w:val="NoSpacing"/>
        <w:numPr>
          <w:ilvl w:val="0"/>
          <w:numId w:val="7"/>
        </w:numPr>
        <w:ind w:left="0" w:right="-360"/>
        <w:rPr>
          <w:sz w:val="24"/>
          <w:szCs w:val="28"/>
        </w:rPr>
      </w:pPr>
      <w:r>
        <w:rPr>
          <w:sz w:val="24"/>
          <w:szCs w:val="28"/>
        </w:rPr>
        <w:t>Was a member of the Russian Imperial Guard. Worked at several civil service jobs.</w:t>
      </w:r>
    </w:p>
    <w:p w14:paraId="0D44B305" w14:textId="449714C0" w:rsidR="007276D0" w:rsidRDefault="007276D0" w:rsidP="007276D0">
      <w:pPr>
        <w:pStyle w:val="NoSpacing"/>
        <w:numPr>
          <w:ilvl w:val="0"/>
          <w:numId w:val="7"/>
        </w:numPr>
        <w:ind w:left="0" w:right="-360"/>
        <w:rPr>
          <w:sz w:val="24"/>
          <w:szCs w:val="28"/>
        </w:rPr>
      </w:pPr>
      <w:r>
        <w:rPr>
          <w:sz w:val="24"/>
          <w:szCs w:val="28"/>
        </w:rPr>
        <w:t xml:space="preserve">Never studied music composition in school. Composed part-time. </w:t>
      </w:r>
    </w:p>
    <w:p w14:paraId="52C60999" w14:textId="5A40B471" w:rsidR="007276D0" w:rsidRPr="00B7247D" w:rsidRDefault="007276D0" w:rsidP="007276D0">
      <w:pPr>
        <w:pStyle w:val="NoSpacing"/>
        <w:numPr>
          <w:ilvl w:val="0"/>
          <w:numId w:val="7"/>
        </w:numPr>
        <w:ind w:left="0" w:right="-360"/>
        <w:rPr>
          <w:sz w:val="24"/>
          <w:szCs w:val="28"/>
        </w:rPr>
      </w:pPr>
      <w:r>
        <w:rPr>
          <w:sz w:val="24"/>
          <w:szCs w:val="28"/>
        </w:rPr>
        <w:t>Had little money and lived in poverty. Died of heart failure.</w:t>
      </w:r>
    </w:p>
    <w:p w14:paraId="7CF7BE9C" w14:textId="77777777" w:rsidR="00B7247D" w:rsidRDefault="00B7247D" w:rsidP="00B7247D">
      <w:pPr>
        <w:pStyle w:val="NoSpacing"/>
        <w:ind w:left="-360" w:right="-360"/>
        <w:rPr>
          <w:b/>
          <w:sz w:val="24"/>
        </w:rPr>
      </w:pPr>
    </w:p>
    <w:p w14:paraId="475852F1" w14:textId="62EAC9DC" w:rsidR="00B7247D" w:rsidRPr="00C2493E" w:rsidRDefault="00046BB6" w:rsidP="00B7247D">
      <w:pPr>
        <w:pStyle w:val="NoSpacing"/>
        <w:ind w:left="-360" w:right="-360"/>
        <w:rPr>
          <w:b/>
          <w:sz w:val="24"/>
        </w:rPr>
      </w:pPr>
      <w:r>
        <w:rPr>
          <w:b/>
          <w:sz w:val="24"/>
        </w:rPr>
        <w:t>Price</w:t>
      </w:r>
    </w:p>
    <w:p w14:paraId="2272D386" w14:textId="6DF68DE3" w:rsidR="00B7247D" w:rsidRPr="00C2493E" w:rsidRDefault="00046BB6" w:rsidP="00B7247D">
      <w:pPr>
        <w:pStyle w:val="NoSpacing"/>
        <w:numPr>
          <w:ilvl w:val="0"/>
          <w:numId w:val="4"/>
        </w:numPr>
        <w:ind w:left="0" w:right="-360"/>
        <w:rPr>
          <w:sz w:val="24"/>
          <w:szCs w:val="24"/>
        </w:rPr>
      </w:pPr>
      <w:r>
        <w:rPr>
          <w:sz w:val="24"/>
          <w:szCs w:val="24"/>
        </w:rPr>
        <w:t>Florence</w:t>
      </w:r>
      <w:r w:rsidR="00C4033E">
        <w:rPr>
          <w:sz w:val="24"/>
          <w:szCs w:val="24"/>
        </w:rPr>
        <w:t xml:space="preserve"> </w:t>
      </w:r>
      <w:r>
        <w:rPr>
          <w:sz w:val="24"/>
          <w:szCs w:val="24"/>
        </w:rPr>
        <w:t>Price (1</w:t>
      </w:r>
      <w:r w:rsidR="00C4033E">
        <w:rPr>
          <w:sz w:val="24"/>
          <w:szCs w:val="24"/>
        </w:rPr>
        <w:t>8</w:t>
      </w:r>
      <w:r>
        <w:rPr>
          <w:sz w:val="24"/>
          <w:szCs w:val="24"/>
        </w:rPr>
        <w:t>87</w:t>
      </w:r>
      <w:r w:rsidR="00221567">
        <w:rPr>
          <w:sz w:val="24"/>
          <w:szCs w:val="24"/>
        </w:rPr>
        <w:t>-19</w:t>
      </w:r>
      <w:r>
        <w:rPr>
          <w:sz w:val="24"/>
          <w:szCs w:val="24"/>
        </w:rPr>
        <w:t>53</w:t>
      </w:r>
      <w:r w:rsidR="00B7247D" w:rsidRPr="00C2493E">
        <w:rPr>
          <w:sz w:val="24"/>
          <w:szCs w:val="24"/>
        </w:rPr>
        <w:t xml:space="preserve">), </w:t>
      </w:r>
      <w:r>
        <w:rPr>
          <w:sz w:val="24"/>
          <w:szCs w:val="24"/>
        </w:rPr>
        <w:t>20</w:t>
      </w:r>
      <w:r w:rsidRPr="00046BB6">
        <w:rPr>
          <w:sz w:val="24"/>
          <w:szCs w:val="24"/>
          <w:vertAlign w:val="superscript"/>
        </w:rPr>
        <w:t>TH</w:t>
      </w:r>
      <w:r>
        <w:rPr>
          <w:sz w:val="24"/>
          <w:szCs w:val="24"/>
        </w:rPr>
        <w:t xml:space="preserve"> century American </w:t>
      </w:r>
      <w:r w:rsidR="00C4033E">
        <w:rPr>
          <w:sz w:val="24"/>
          <w:szCs w:val="24"/>
        </w:rPr>
        <w:t>composer</w:t>
      </w:r>
      <w:r w:rsidR="00221567">
        <w:rPr>
          <w:sz w:val="24"/>
          <w:szCs w:val="24"/>
        </w:rPr>
        <w:t>.</w:t>
      </w:r>
    </w:p>
    <w:p w14:paraId="2A298BB4" w14:textId="4A6D92D4" w:rsidR="00B7247D" w:rsidRPr="00C2493E" w:rsidRDefault="00B7247D" w:rsidP="00B7247D">
      <w:pPr>
        <w:pStyle w:val="NoSpacing"/>
        <w:numPr>
          <w:ilvl w:val="0"/>
          <w:numId w:val="4"/>
        </w:numPr>
        <w:ind w:left="0" w:right="-360"/>
        <w:rPr>
          <w:sz w:val="24"/>
          <w:szCs w:val="24"/>
        </w:rPr>
      </w:pPr>
      <w:r>
        <w:rPr>
          <w:sz w:val="24"/>
          <w:szCs w:val="24"/>
        </w:rPr>
        <w:t xml:space="preserve">Played </w:t>
      </w:r>
      <w:r w:rsidR="00C4033E">
        <w:rPr>
          <w:sz w:val="24"/>
          <w:szCs w:val="24"/>
        </w:rPr>
        <w:t>piano</w:t>
      </w:r>
      <w:r w:rsidR="00046BB6">
        <w:rPr>
          <w:sz w:val="24"/>
          <w:szCs w:val="24"/>
        </w:rPr>
        <w:t>, organ, and violin</w:t>
      </w:r>
      <w:r w:rsidR="00221567">
        <w:rPr>
          <w:sz w:val="24"/>
          <w:szCs w:val="24"/>
        </w:rPr>
        <w:t>.</w:t>
      </w:r>
    </w:p>
    <w:p w14:paraId="6D93ADEB" w14:textId="1F20F822" w:rsidR="00C4033E" w:rsidRDefault="00046BB6" w:rsidP="00B7247D">
      <w:pPr>
        <w:pStyle w:val="NoSpacing"/>
        <w:numPr>
          <w:ilvl w:val="0"/>
          <w:numId w:val="4"/>
        </w:numPr>
        <w:ind w:left="0" w:right="-360"/>
        <w:rPr>
          <w:sz w:val="24"/>
          <w:szCs w:val="24"/>
        </w:rPr>
      </w:pPr>
      <w:r>
        <w:rPr>
          <w:sz w:val="24"/>
          <w:szCs w:val="24"/>
        </w:rPr>
        <w:t>Child prodigy. Started playing piano at age 3. First composition published at 11. Entered New England Conservatory of Music at 14.</w:t>
      </w:r>
    </w:p>
    <w:p w14:paraId="643EB381" w14:textId="4CC6D934" w:rsidR="00046BB6" w:rsidRDefault="00046BB6" w:rsidP="00B7247D">
      <w:pPr>
        <w:pStyle w:val="NoSpacing"/>
        <w:numPr>
          <w:ilvl w:val="0"/>
          <w:numId w:val="4"/>
        </w:numPr>
        <w:ind w:left="0" w:right="-360"/>
        <w:rPr>
          <w:sz w:val="24"/>
          <w:szCs w:val="24"/>
        </w:rPr>
      </w:pPr>
      <w:r>
        <w:rPr>
          <w:sz w:val="24"/>
          <w:szCs w:val="24"/>
        </w:rPr>
        <w:t>Wrote over 300 compositions. Inducted into the American Society of Composers, Authors, and Publishers in 1940. Died after suffering a stroke.</w:t>
      </w:r>
    </w:p>
    <w:p w14:paraId="7DAC5FBE" w14:textId="044BD81C" w:rsidR="00046BB6" w:rsidRPr="00C2493E" w:rsidRDefault="00046BB6" w:rsidP="00B7247D">
      <w:pPr>
        <w:pStyle w:val="NoSpacing"/>
        <w:numPr>
          <w:ilvl w:val="0"/>
          <w:numId w:val="4"/>
        </w:numPr>
        <w:ind w:left="0" w:right="-360"/>
        <w:rPr>
          <w:sz w:val="24"/>
          <w:szCs w:val="24"/>
        </w:rPr>
      </w:pPr>
      <w:r>
        <w:rPr>
          <w:sz w:val="24"/>
          <w:szCs w:val="24"/>
        </w:rPr>
        <w:t>First African-American woman recognized as a symphony composer.</w:t>
      </w:r>
    </w:p>
    <w:p w14:paraId="2D3C5E4A" w14:textId="4E41ADF1" w:rsidR="00E667A5" w:rsidRDefault="00E667A5" w:rsidP="00B7247D">
      <w:pPr>
        <w:pStyle w:val="NoSpacing"/>
        <w:ind w:right="-360"/>
        <w:rPr>
          <w:sz w:val="24"/>
          <w:szCs w:val="28"/>
        </w:rPr>
      </w:pPr>
    </w:p>
    <w:p w14:paraId="2469C4C6" w14:textId="77777777" w:rsidR="00F50ED9" w:rsidRDefault="00F50ED9" w:rsidP="00B7247D">
      <w:pPr>
        <w:pStyle w:val="NoSpacing"/>
        <w:ind w:right="-360"/>
        <w:rPr>
          <w:sz w:val="24"/>
          <w:szCs w:val="28"/>
        </w:rPr>
      </w:pPr>
    </w:p>
    <w:p w14:paraId="2DFD7B93" w14:textId="77777777" w:rsidR="00F50ED9" w:rsidRDefault="00F50ED9" w:rsidP="00B7247D">
      <w:pPr>
        <w:pStyle w:val="NoSpacing"/>
        <w:ind w:right="-360"/>
        <w:rPr>
          <w:sz w:val="24"/>
          <w:szCs w:val="28"/>
        </w:rPr>
      </w:pPr>
    </w:p>
    <w:p w14:paraId="24FD1A3D" w14:textId="77777777" w:rsidR="00F50ED9" w:rsidRDefault="00F50ED9" w:rsidP="00B7247D">
      <w:pPr>
        <w:pStyle w:val="NoSpacing"/>
        <w:ind w:right="-360"/>
        <w:rPr>
          <w:sz w:val="24"/>
          <w:szCs w:val="28"/>
        </w:rPr>
      </w:pPr>
    </w:p>
    <w:p w14:paraId="7E42B45D" w14:textId="77777777" w:rsidR="00F50ED9" w:rsidRDefault="00F50ED9" w:rsidP="00B7247D">
      <w:pPr>
        <w:pStyle w:val="NoSpacing"/>
        <w:ind w:right="-360"/>
        <w:rPr>
          <w:sz w:val="24"/>
          <w:szCs w:val="28"/>
        </w:rPr>
      </w:pPr>
    </w:p>
    <w:p w14:paraId="21489C31" w14:textId="77777777" w:rsidR="00F50ED9" w:rsidRDefault="00F50ED9" w:rsidP="00B7247D">
      <w:pPr>
        <w:pStyle w:val="NoSpacing"/>
        <w:ind w:right="-360"/>
        <w:rPr>
          <w:sz w:val="24"/>
          <w:szCs w:val="28"/>
        </w:rPr>
      </w:pPr>
    </w:p>
    <w:p w14:paraId="10C79B93" w14:textId="77777777" w:rsidR="00F50ED9" w:rsidRPr="00220BA3" w:rsidRDefault="00F50ED9" w:rsidP="00B7247D">
      <w:pPr>
        <w:pStyle w:val="NoSpacing"/>
        <w:ind w:right="-360"/>
        <w:rPr>
          <w:sz w:val="24"/>
          <w:szCs w:val="28"/>
        </w:rPr>
      </w:pPr>
    </w:p>
    <w:p w14:paraId="1F329D73" w14:textId="53AD5195" w:rsidR="006B676A" w:rsidRPr="00C2493E" w:rsidRDefault="00F50ED9" w:rsidP="006B676A">
      <w:pPr>
        <w:pStyle w:val="NoSpacing"/>
        <w:tabs>
          <w:tab w:val="left" w:pos="10440"/>
          <w:tab w:val="left" w:pos="10530"/>
        </w:tabs>
        <w:ind w:left="-360" w:right="-360"/>
        <w:rPr>
          <w:b/>
          <w:sz w:val="24"/>
        </w:rPr>
      </w:pPr>
      <w:r>
        <w:rPr>
          <w:b/>
          <w:sz w:val="24"/>
        </w:rPr>
        <w:lastRenderedPageBreak/>
        <w:t>Reed</w:t>
      </w:r>
    </w:p>
    <w:p w14:paraId="73CF0B5B" w14:textId="580F9F57" w:rsidR="006B676A" w:rsidRPr="00472102" w:rsidRDefault="00F50ED9" w:rsidP="00472102">
      <w:pPr>
        <w:pStyle w:val="NoSpacing"/>
        <w:numPr>
          <w:ilvl w:val="0"/>
          <w:numId w:val="1"/>
        </w:numPr>
        <w:tabs>
          <w:tab w:val="left" w:pos="10440"/>
          <w:tab w:val="left" w:pos="10530"/>
        </w:tabs>
        <w:ind w:left="0" w:right="-360"/>
        <w:rPr>
          <w:sz w:val="24"/>
        </w:rPr>
      </w:pPr>
      <w:r>
        <w:rPr>
          <w:sz w:val="24"/>
        </w:rPr>
        <w:t>Alfred Reed</w:t>
      </w:r>
      <w:r w:rsidR="006B676A">
        <w:rPr>
          <w:sz w:val="24"/>
        </w:rPr>
        <w:t xml:space="preserve"> </w:t>
      </w:r>
      <w:r w:rsidR="006B676A" w:rsidRPr="00C2493E">
        <w:rPr>
          <w:sz w:val="24"/>
        </w:rPr>
        <w:t>(</w:t>
      </w:r>
      <w:r>
        <w:rPr>
          <w:sz w:val="24"/>
        </w:rPr>
        <w:t>1921-2005</w:t>
      </w:r>
      <w:r w:rsidR="006B676A" w:rsidRPr="00C2493E">
        <w:rPr>
          <w:sz w:val="24"/>
        </w:rPr>
        <w:t xml:space="preserve">), </w:t>
      </w:r>
      <w:r>
        <w:rPr>
          <w:sz w:val="24"/>
        </w:rPr>
        <w:t>20</w:t>
      </w:r>
      <w:r w:rsidRPr="00F50ED9">
        <w:rPr>
          <w:sz w:val="24"/>
          <w:vertAlign w:val="superscript"/>
        </w:rPr>
        <w:t>th</w:t>
      </w:r>
      <w:r>
        <w:rPr>
          <w:sz w:val="24"/>
        </w:rPr>
        <w:t xml:space="preserve"> century American composer.</w:t>
      </w:r>
    </w:p>
    <w:p w14:paraId="68F3A64E" w14:textId="106D196A" w:rsidR="006B676A" w:rsidRPr="001D7A7B" w:rsidRDefault="00472102" w:rsidP="006B676A">
      <w:pPr>
        <w:pStyle w:val="ListParagraph"/>
        <w:numPr>
          <w:ilvl w:val="0"/>
          <w:numId w:val="1"/>
        </w:numPr>
        <w:ind w:left="0"/>
        <w:rPr>
          <w:rFonts w:eastAsiaTheme="minorHAnsi"/>
          <w:sz w:val="24"/>
        </w:rPr>
      </w:pPr>
      <w:r>
        <w:rPr>
          <w:rFonts w:eastAsiaTheme="minorHAnsi"/>
          <w:sz w:val="24"/>
        </w:rPr>
        <w:t xml:space="preserve">Played </w:t>
      </w:r>
      <w:r w:rsidR="00F50ED9">
        <w:rPr>
          <w:rFonts w:eastAsiaTheme="minorHAnsi"/>
          <w:sz w:val="24"/>
        </w:rPr>
        <w:t>trumpet.</w:t>
      </w:r>
    </w:p>
    <w:p w14:paraId="663FEF1A" w14:textId="2CC35653" w:rsidR="006B676A" w:rsidRDefault="00F50ED9" w:rsidP="006B676A">
      <w:pPr>
        <w:pStyle w:val="ListParagraph"/>
        <w:numPr>
          <w:ilvl w:val="0"/>
          <w:numId w:val="1"/>
        </w:numPr>
        <w:ind w:left="0"/>
        <w:rPr>
          <w:rFonts w:eastAsiaTheme="minorHAnsi"/>
          <w:sz w:val="24"/>
        </w:rPr>
      </w:pPr>
      <w:r>
        <w:rPr>
          <w:rFonts w:eastAsiaTheme="minorHAnsi"/>
          <w:sz w:val="24"/>
        </w:rPr>
        <w:t xml:space="preserve">Played in the Air Force Band during WWII. Composed and arranged music for radio, television, records, and films. Conductor of the Baylor Symphony Orchestra in Waco, Texas. </w:t>
      </w:r>
    </w:p>
    <w:p w14:paraId="76E96DF7" w14:textId="109503FC" w:rsidR="005C2CA9" w:rsidRPr="0035631A" w:rsidRDefault="0035631A" w:rsidP="006B676A">
      <w:pPr>
        <w:pStyle w:val="ListParagraph"/>
        <w:numPr>
          <w:ilvl w:val="0"/>
          <w:numId w:val="1"/>
        </w:numPr>
        <w:ind w:left="0"/>
        <w:rPr>
          <w:rFonts w:eastAsiaTheme="minorHAnsi"/>
          <w:sz w:val="24"/>
        </w:rPr>
      </w:pPr>
      <w:r>
        <w:rPr>
          <w:sz w:val="24"/>
        </w:rPr>
        <w:t>200+ published works. One of America’s most prolific and frequently-performed composers.</w:t>
      </w:r>
    </w:p>
    <w:p w14:paraId="626D2E12" w14:textId="673FF62D" w:rsidR="0035631A" w:rsidRPr="0035631A" w:rsidRDefault="0035631A" w:rsidP="0035631A">
      <w:pPr>
        <w:pStyle w:val="ListParagraph"/>
        <w:numPr>
          <w:ilvl w:val="0"/>
          <w:numId w:val="1"/>
        </w:numPr>
        <w:ind w:left="0"/>
        <w:rPr>
          <w:rFonts w:eastAsiaTheme="minorHAnsi"/>
          <w:sz w:val="24"/>
        </w:rPr>
      </w:pPr>
      <w:r>
        <w:rPr>
          <w:rFonts w:eastAsiaTheme="minorHAnsi"/>
          <w:sz w:val="24"/>
        </w:rPr>
        <w:t>Awarded 60+ commissions for compositions. When he died, his commissions would have lasted until he was age 115.</w:t>
      </w:r>
    </w:p>
    <w:p w14:paraId="47D565E5" w14:textId="537C2B54" w:rsidR="00394E23" w:rsidRPr="003E5185" w:rsidRDefault="0092592C" w:rsidP="00F95FCD">
      <w:pPr>
        <w:pStyle w:val="NoSpacing"/>
        <w:ind w:left="-360" w:right="-360"/>
        <w:rPr>
          <w:b/>
          <w:bCs/>
          <w:sz w:val="24"/>
        </w:rPr>
      </w:pPr>
      <w:r>
        <w:rPr>
          <w:b/>
          <w:bCs/>
          <w:sz w:val="24"/>
        </w:rPr>
        <w:t>Rossini</w:t>
      </w:r>
    </w:p>
    <w:p w14:paraId="60B2E46C" w14:textId="6CE2A8D9" w:rsidR="00394E23" w:rsidRPr="002118A9" w:rsidRDefault="0092592C" w:rsidP="00665F9E">
      <w:pPr>
        <w:pStyle w:val="NoSpacing"/>
        <w:numPr>
          <w:ilvl w:val="0"/>
          <w:numId w:val="6"/>
        </w:numPr>
        <w:ind w:left="0" w:right="-360"/>
        <w:rPr>
          <w:sz w:val="24"/>
        </w:rPr>
      </w:pPr>
      <w:r>
        <w:rPr>
          <w:sz w:val="24"/>
          <w:szCs w:val="28"/>
        </w:rPr>
        <w:t>Gioachino</w:t>
      </w:r>
      <w:r w:rsidR="002B24E3">
        <w:rPr>
          <w:sz w:val="24"/>
          <w:szCs w:val="28"/>
        </w:rPr>
        <w:t xml:space="preserve"> </w:t>
      </w:r>
      <w:r>
        <w:rPr>
          <w:sz w:val="24"/>
          <w:szCs w:val="28"/>
        </w:rPr>
        <w:t>Rossini</w:t>
      </w:r>
      <w:r w:rsidR="006C24AE" w:rsidRPr="00C2493E">
        <w:rPr>
          <w:sz w:val="24"/>
          <w:szCs w:val="28"/>
        </w:rPr>
        <w:t xml:space="preserve"> </w:t>
      </w:r>
      <w:r w:rsidR="00394E23" w:rsidRPr="00C2493E">
        <w:rPr>
          <w:sz w:val="24"/>
          <w:szCs w:val="28"/>
        </w:rPr>
        <w:t>(</w:t>
      </w:r>
      <w:r w:rsidR="003E5185">
        <w:rPr>
          <w:sz w:val="24"/>
          <w:szCs w:val="28"/>
        </w:rPr>
        <w:t>1</w:t>
      </w:r>
      <w:r>
        <w:rPr>
          <w:sz w:val="24"/>
          <w:szCs w:val="28"/>
        </w:rPr>
        <w:t>792</w:t>
      </w:r>
      <w:r w:rsidR="002B24E3">
        <w:rPr>
          <w:sz w:val="24"/>
          <w:szCs w:val="28"/>
        </w:rPr>
        <w:t>-1</w:t>
      </w:r>
      <w:r>
        <w:rPr>
          <w:sz w:val="24"/>
          <w:szCs w:val="28"/>
        </w:rPr>
        <w:t>868</w:t>
      </w:r>
      <w:r w:rsidR="00394E23" w:rsidRPr="00C2493E">
        <w:rPr>
          <w:sz w:val="24"/>
          <w:szCs w:val="28"/>
        </w:rPr>
        <w:t xml:space="preserve">), </w:t>
      </w:r>
      <w:r>
        <w:rPr>
          <w:sz w:val="24"/>
          <w:szCs w:val="28"/>
        </w:rPr>
        <w:t>Italian Romantic</w:t>
      </w:r>
      <w:r w:rsidR="003E5185">
        <w:rPr>
          <w:sz w:val="24"/>
          <w:szCs w:val="28"/>
        </w:rPr>
        <w:t xml:space="preserve"> composer.</w:t>
      </w:r>
    </w:p>
    <w:p w14:paraId="49F1E218" w14:textId="30A1EA2D" w:rsidR="002118A9" w:rsidRPr="00C2493E" w:rsidRDefault="0092592C" w:rsidP="00665F9E">
      <w:pPr>
        <w:pStyle w:val="NoSpacing"/>
        <w:numPr>
          <w:ilvl w:val="0"/>
          <w:numId w:val="6"/>
        </w:numPr>
        <w:ind w:left="0" w:right="-360"/>
        <w:rPr>
          <w:sz w:val="24"/>
        </w:rPr>
      </w:pPr>
      <w:r>
        <w:rPr>
          <w:sz w:val="24"/>
          <w:szCs w:val="28"/>
        </w:rPr>
        <w:t>Singer. Played harpsichord, piano, cello, and French horn.</w:t>
      </w:r>
    </w:p>
    <w:p w14:paraId="10205137" w14:textId="713E558A" w:rsidR="002B24E3" w:rsidRPr="0092592C" w:rsidRDefault="0092592C" w:rsidP="00665F9E">
      <w:pPr>
        <w:pStyle w:val="NoSpacing"/>
        <w:numPr>
          <w:ilvl w:val="0"/>
          <w:numId w:val="6"/>
        </w:numPr>
        <w:ind w:left="0" w:right="-360"/>
        <w:rPr>
          <w:i/>
          <w:iCs/>
          <w:sz w:val="24"/>
        </w:rPr>
      </w:pPr>
      <w:r>
        <w:rPr>
          <w:sz w:val="24"/>
          <w:szCs w:val="28"/>
        </w:rPr>
        <w:t>Famous from the time he was a teenager until his death. Estate worth $1.4 million when he died.</w:t>
      </w:r>
    </w:p>
    <w:p w14:paraId="4C6EEF82" w14:textId="42DA011C" w:rsidR="0092592C" w:rsidRPr="0092592C" w:rsidRDefault="0092592C" w:rsidP="00665F9E">
      <w:pPr>
        <w:pStyle w:val="NoSpacing"/>
        <w:numPr>
          <w:ilvl w:val="0"/>
          <w:numId w:val="6"/>
        </w:numPr>
        <w:ind w:left="0" w:right="-360"/>
        <w:rPr>
          <w:i/>
          <w:iCs/>
          <w:sz w:val="24"/>
        </w:rPr>
      </w:pPr>
      <w:r>
        <w:rPr>
          <w:sz w:val="24"/>
          <w:szCs w:val="28"/>
        </w:rPr>
        <w:t>Wrote 32 operas. Retired from writing operas at age 37, but continued to compose other works. Died of pneumonia after an operation for cancer.</w:t>
      </w:r>
    </w:p>
    <w:p w14:paraId="295B4DD4" w14:textId="0B3FB0CD" w:rsidR="0092592C" w:rsidRPr="003E5185" w:rsidRDefault="0092592C" w:rsidP="00665F9E">
      <w:pPr>
        <w:pStyle w:val="NoSpacing"/>
        <w:numPr>
          <w:ilvl w:val="0"/>
          <w:numId w:val="6"/>
        </w:numPr>
        <w:ind w:left="0" w:right="-360"/>
        <w:rPr>
          <w:i/>
          <w:iCs/>
          <w:sz w:val="24"/>
        </w:rPr>
      </w:pPr>
      <w:r>
        <w:rPr>
          <w:i/>
          <w:iCs/>
          <w:sz w:val="24"/>
        </w:rPr>
        <w:t xml:space="preserve">Bel canto </w:t>
      </w:r>
      <w:r>
        <w:rPr>
          <w:sz w:val="24"/>
        </w:rPr>
        <w:t xml:space="preserve">composer </w:t>
      </w:r>
      <w:r w:rsidR="001378D7">
        <w:rPr>
          <w:sz w:val="24"/>
        </w:rPr>
        <w:t xml:space="preserve">known as “The Italian Mozart” and </w:t>
      </w:r>
      <w:r w:rsidR="001378D7">
        <w:rPr>
          <w:i/>
          <w:iCs/>
          <w:sz w:val="24"/>
        </w:rPr>
        <w:t>“Signor Crescendo.”</w:t>
      </w:r>
    </w:p>
    <w:p w14:paraId="7EB4CDEE" w14:textId="77777777" w:rsidR="00394E23" w:rsidRPr="00C2493E" w:rsidRDefault="00394E23" w:rsidP="00F95FCD">
      <w:pPr>
        <w:pStyle w:val="NoSpacing"/>
        <w:ind w:right="-360"/>
        <w:rPr>
          <w:sz w:val="24"/>
          <w:szCs w:val="28"/>
        </w:rPr>
      </w:pPr>
    </w:p>
    <w:p w14:paraId="794D1653" w14:textId="379084A6" w:rsidR="00745E53" w:rsidRPr="00C2493E" w:rsidRDefault="0085262C" w:rsidP="00745E53">
      <w:pPr>
        <w:pStyle w:val="NoSpacing"/>
        <w:tabs>
          <w:tab w:val="left" w:pos="10440"/>
          <w:tab w:val="left" w:pos="10530"/>
        </w:tabs>
        <w:ind w:left="-360" w:right="-360"/>
        <w:rPr>
          <w:b/>
          <w:sz w:val="24"/>
        </w:rPr>
      </w:pPr>
      <w:r>
        <w:rPr>
          <w:b/>
          <w:sz w:val="24"/>
        </w:rPr>
        <w:t>Schubert</w:t>
      </w:r>
    </w:p>
    <w:p w14:paraId="10759012" w14:textId="41781450" w:rsidR="00D10B97" w:rsidRPr="00C2493E" w:rsidRDefault="0085262C" w:rsidP="00665F9E">
      <w:pPr>
        <w:pStyle w:val="NoSpacing"/>
        <w:numPr>
          <w:ilvl w:val="0"/>
          <w:numId w:val="5"/>
        </w:numPr>
        <w:ind w:left="0" w:right="-360"/>
        <w:rPr>
          <w:sz w:val="24"/>
        </w:rPr>
      </w:pPr>
      <w:r>
        <w:rPr>
          <w:sz w:val="24"/>
          <w:szCs w:val="28"/>
        </w:rPr>
        <w:t>Franz Schubert</w:t>
      </w:r>
      <w:r w:rsidR="00D10B97" w:rsidRPr="00C2493E">
        <w:rPr>
          <w:sz w:val="24"/>
          <w:szCs w:val="28"/>
        </w:rPr>
        <w:t xml:space="preserve"> (1</w:t>
      </w:r>
      <w:r>
        <w:rPr>
          <w:sz w:val="24"/>
          <w:szCs w:val="28"/>
        </w:rPr>
        <w:t>756-1791</w:t>
      </w:r>
      <w:r w:rsidR="003B15DA">
        <w:rPr>
          <w:sz w:val="24"/>
          <w:szCs w:val="28"/>
        </w:rPr>
        <w:t>)</w:t>
      </w:r>
      <w:r w:rsidR="00D10B97" w:rsidRPr="00C2493E">
        <w:rPr>
          <w:sz w:val="24"/>
          <w:szCs w:val="28"/>
        </w:rPr>
        <w:t xml:space="preserve">, </w:t>
      </w:r>
      <w:r w:rsidR="0050654E">
        <w:rPr>
          <w:sz w:val="24"/>
          <w:szCs w:val="28"/>
        </w:rPr>
        <w:t>late Classical Austrian</w:t>
      </w:r>
      <w:r w:rsidR="00D10B97" w:rsidRPr="00C2493E">
        <w:rPr>
          <w:sz w:val="24"/>
          <w:szCs w:val="28"/>
        </w:rPr>
        <w:t xml:space="preserve"> composer.</w:t>
      </w:r>
    </w:p>
    <w:p w14:paraId="0924BFC2" w14:textId="1EBDF9BF" w:rsidR="00D10B97" w:rsidRPr="00C2493E" w:rsidRDefault="00D10B97" w:rsidP="00665F9E">
      <w:pPr>
        <w:pStyle w:val="NoSpacing"/>
        <w:numPr>
          <w:ilvl w:val="6"/>
          <w:numId w:val="5"/>
        </w:numPr>
        <w:ind w:left="0" w:right="-360"/>
        <w:rPr>
          <w:sz w:val="24"/>
          <w:szCs w:val="28"/>
        </w:rPr>
      </w:pPr>
      <w:r>
        <w:rPr>
          <w:sz w:val="24"/>
          <w:szCs w:val="28"/>
        </w:rPr>
        <w:t>Played</w:t>
      </w:r>
      <w:r w:rsidR="00C4039D">
        <w:rPr>
          <w:sz w:val="24"/>
          <w:szCs w:val="28"/>
        </w:rPr>
        <w:t xml:space="preserve"> piano.</w:t>
      </w:r>
    </w:p>
    <w:p w14:paraId="6D1F2E22" w14:textId="2B6B1BB6" w:rsidR="00DD40CD" w:rsidRDefault="0050654E" w:rsidP="00F95FCD">
      <w:pPr>
        <w:pStyle w:val="NoSpacing"/>
        <w:numPr>
          <w:ilvl w:val="6"/>
          <w:numId w:val="5"/>
        </w:numPr>
        <w:ind w:left="0" w:right="-360"/>
        <w:rPr>
          <w:sz w:val="24"/>
          <w:szCs w:val="28"/>
        </w:rPr>
      </w:pPr>
      <w:r>
        <w:rPr>
          <w:sz w:val="24"/>
          <w:szCs w:val="28"/>
        </w:rPr>
        <w:t>Composed 1,500 works (over 600 songs). Only 100 pieces were published during his lifetime.</w:t>
      </w:r>
    </w:p>
    <w:p w14:paraId="27F92258" w14:textId="36EB219A" w:rsidR="00C4039D" w:rsidRDefault="0050654E" w:rsidP="00F95FCD">
      <w:pPr>
        <w:pStyle w:val="NoSpacing"/>
        <w:numPr>
          <w:ilvl w:val="6"/>
          <w:numId w:val="5"/>
        </w:numPr>
        <w:ind w:left="0" w:right="-360"/>
        <w:rPr>
          <w:sz w:val="24"/>
          <w:szCs w:val="28"/>
        </w:rPr>
      </w:pPr>
      <w:r>
        <w:rPr>
          <w:sz w:val="24"/>
          <w:szCs w:val="28"/>
        </w:rPr>
        <w:t xml:space="preserve">Nicknames: “Prince of Song” and </w:t>
      </w:r>
      <w:r>
        <w:rPr>
          <w:i/>
          <w:iCs/>
          <w:sz w:val="24"/>
          <w:szCs w:val="28"/>
        </w:rPr>
        <w:t xml:space="preserve">“Schwammerl” </w:t>
      </w:r>
      <w:r>
        <w:rPr>
          <w:sz w:val="24"/>
          <w:szCs w:val="28"/>
        </w:rPr>
        <w:t>(“Tubby” or “Little Mushroom”). Schubert was just under 5 feet tall.</w:t>
      </w:r>
    </w:p>
    <w:p w14:paraId="386B9108" w14:textId="03BC7FD6" w:rsidR="00C4039D" w:rsidRPr="003E3CB4" w:rsidRDefault="00C4039D" w:rsidP="00F95FCD">
      <w:pPr>
        <w:pStyle w:val="NoSpacing"/>
        <w:numPr>
          <w:ilvl w:val="6"/>
          <w:numId w:val="5"/>
        </w:numPr>
        <w:ind w:left="0" w:right="-360"/>
        <w:rPr>
          <w:sz w:val="24"/>
          <w:szCs w:val="28"/>
        </w:rPr>
      </w:pPr>
      <w:r>
        <w:rPr>
          <w:sz w:val="24"/>
          <w:szCs w:val="28"/>
        </w:rPr>
        <w:t xml:space="preserve">Died of </w:t>
      </w:r>
      <w:r w:rsidR="0050654E">
        <w:rPr>
          <w:sz w:val="24"/>
          <w:szCs w:val="28"/>
        </w:rPr>
        <w:t>typhoid fever</w:t>
      </w:r>
      <w:r>
        <w:rPr>
          <w:sz w:val="24"/>
          <w:szCs w:val="28"/>
        </w:rPr>
        <w:t>.</w:t>
      </w:r>
    </w:p>
    <w:p w14:paraId="7438F54C" w14:textId="77777777" w:rsidR="004D4921" w:rsidRDefault="004D4921" w:rsidP="00684FD5">
      <w:pPr>
        <w:pStyle w:val="NoSpacing"/>
        <w:tabs>
          <w:tab w:val="left" w:pos="10440"/>
          <w:tab w:val="left" w:pos="10530"/>
        </w:tabs>
        <w:ind w:right="-360"/>
        <w:rPr>
          <w:b/>
          <w:sz w:val="24"/>
        </w:rPr>
      </w:pPr>
    </w:p>
    <w:p w14:paraId="73C6F2F7" w14:textId="77777777" w:rsidR="00B34C2A" w:rsidRPr="00C2493E" w:rsidRDefault="00B34C2A" w:rsidP="00B34C2A">
      <w:pPr>
        <w:pStyle w:val="NoSpacing"/>
        <w:ind w:left="-360" w:right="-360"/>
        <w:rPr>
          <w:b/>
          <w:sz w:val="24"/>
          <w:szCs w:val="28"/>
        </w:rPr>
      </w:pPr>
      <w:r>
        <w:rPr>
          <w:b/>
          <w:sz w:val="24"/>
          <w:szCs w:val="28"/>
        </w:rPr>
        <w:t>Tchaikovsky</w:t>
      </w:r>
    </w:p>
    <w:p w14:paraId="3263DF53" w14:textId="77777777" w:rsidR="00B34C2A" w:rsidRPr="00C2493E" w:rsidRDefault="00B34C2A" w:rsidP="00B34C2A">
      <w:pPr>
        <w:pStyle w:val="NoSpacing"/>
        <w:numPr>
          <w:ilvl w:val="0"/>
          <w:numId w:val="8"/>
        </w:numPr>
        <w:ind w:left="0" w:right="-360"/>
        <w:rPr>
          <w:b/>
          <w:sz w:val="24"/>
          <w:szCs w:val="28"/>
        </w:rPr>
      </w:pPr>
      <w:r>
        <w:rPr>
          <w:sz w:val="24"/>
          <w:szCs w:val="28"/>
        </w:rPr>
        <w:t>Peter Ilyich Tchaikovsky</w:t>
      </w:r>
      <w:r w:rsidRPr="00C2493E">
        <w:rPr>
          <w:b/>
          <w:sz w:val="24"/>
          <w:szCs w:val="28"/>
        </w:rPr>
        <w:t xml:space="preserve"> </w:t>
      </w:r>
      <w:r w:rsidRPr="00C2493E">
        <w:rPr>
          <w:sz w:val="24"/>
          <w:szCs w:val="28"/>
        </w:rPr>
        <w:t>(</w:t>
      </w:r>
      <w:r>
        <w:rPr>
          <w:sz w:val="24"/>
          <w:szCs w:val="28"/>
        </w:rPr>
        <w:t xml:space="preserve">1840-1893), Russian Romantic </w:t>
      </w:r>
      <w:r w:rsidRPr="00C2493E">
        <w:rPr>
          <w:sz w:val="24"/>
          <w:szCs w:val="28"/>
        </w:rPr>
        <w:t>composer.</w:t>
      </w:r>
    </w:p>
    <w:p w14:paraId="3C7B34B7" w14:textId="77777777" w:rsidR="00B34C2A" w:rsidRPr="00C2493E" w:rsidRDefault="00B34C2A" w:rsidP="00B34C2A">
      <w:pPr>
        <w:pStyle w:val="NoSpacing"/>
        <w:numPr>
          <w:ilvl w:val="0"/>
          <w:numId w:val="8"/>
        </w:numPr>
        <w:ind w:left="0" w:right="-360"/>
        <w:rPr>
          <w:b/>
          <w:sz w:val="24"/>
          <w:szCs w:val="28"/>
        </w:rPr>
      </w:pPr>
      <w:r>
        <w:rPr>
          <w:sz w:val="24"/>
          <w:szCs w:val="28"/>
        </w:rPr>
        <w:t xml:space="preserve">Played the piano. </w:t>
      </w:r>
    </w:p>
    <w:p w14:paraId="5DA227D8" w14:textId="77777777" w:rsidR="00B34C2A" w:rsidRPr="008E44A8" w:rsidRDefault="00B34C2A" w:rsidP="00B34C2A">
      <w:pPr>
        <w:pStyle w:val="NoSpacing"/>
        <w:numPr>
          <w:ilvl w:val="0"/>
          <w:numId w:val="8"/>
        </w:numPr>
        <w:ind w:left="0" w:right="-360"/>
        <w:rPr>
          <w:b/>
          <w:sz w:val="24"/>
          <w:szCs w:val="28"/>
        </w:rPr>
      </w:pPr>
      <w:r>
        <w:rPr>
          <w:sz w:val="24"/>
          <w:szCs w:val="28"/>
        </w:rPr>
        <w:t>Began career as a law clerk. Didn’t study music until he was 22.</w:t>
      </w:r>
    </w:p>
    <w:p w14:paraId="30DF81BB" w14:textId="77777777" w:rsidR="00B34C2A" w:rsidRPr="008E44A8" w:rsidRDefault="00B34C2A" w:rsidP="00B34C2A">
      <w:pPr>
        <w:pStyle w:val="NoSpacing"/>
        <w:numPr>
          <w:ilvl w:val="0"/>
          <w:numId w:val="8"/>
        </w:numPr>
        <w:ind w:left="0" w:right="-360"/>
        <w:rPr>
          <w:b/>
          <w:sz w:val="24"/>
          <w:szCs w:val="28"/>
        </w:rPr>
      </w:pPr>
      <w:r>
        <w:rPr>
          <w:sz w:val="24"/>
          <w:szCs w:val="28"/>
        </w:rPr>
        <w:t>Famous orchestra conductor. Conductor on the opening night of Carnegie Hall in New York City in 1891.</w:t>
      </w:r>
    </w:p>
    <w:p w14:paraId="0980AADE" w14:textId="6D4ACC48" w:rsidR="00B34C2A" w:rsidRPr="00B34C2A" w:rsidRDefault="00B34C2A" w:rsidP="00B34C2A">
      <w:pPr>
        <w:pStyle w:val="NoSpacing"/>
        <w:numPr>
          <w:ilvl w:val="0"/>
          <w:numId w:val="8"/>
        </w:numPr>
        <w:ind w:left="0" w:right="-360"/>
        <w:rPr>
          <w:b/>
          <w:sz w:val="24"/>
          <w:szCs w:val="28"/>
        </w:rPr>
      </w:pPr>
      <w:r>
        <w:rPr>
          <w:sz w:val="24"/>
          <w:szCs w:val="28"/>
        </w:rPr>
        <w:t>Very famous in his own time. He was personally honored by the Russian Czar</w:t>
      </w:r>
      <w:r>
        <w:rPr>
          <w:sz w:val="24"/>
          <w:szCs w:val="28"/>
        </w:rPr>
        <w:t>. Died of cholera.</w:t>
      </w:r>
    </w:p>
    <w:p w14:paraId="19441678" w14:textId="77777777" w:rsidR="00B34C2A" w:rsidRPr="00C2493E" w:rsidRDefault="00B34C2A" w:rsidP="00B34C2A">
      <w:pPr>
        <w:pStyle w:val="NoSpacing"/>
        <w:ind w:right="-360"/>
        <w:rPr>
          <w:b/>
          <w:sz w:val="24"/>
          <w:szCs w:val="28"/>
        </w:rPr>
      </w:pPr>
    </w:p>
    <w:p w14:paraId="52FFCC05" w14:textId="52A92378" w:rsidR="00745E53" w:rsidRPr="00C2493E" w:rsidRDefault="00C330A7" w:rsidP="00745E53">
      <w:pPr>
        <w:pStyle w:val="NoSpacing"/>
        <w:tabs>
          <w:tab w:val="left" w:pos="10440"/>
          <w:tab w:val="left" w:pos="10530"/>
        </w:tabs>
        <w:ind w:left="-360" w:right="-360"/>
        <w:rPr>
          <w:b/>
          <w:sz w:val="24"/>
        </w:rPr>
      </w:pPr>
      <w:r>
        <w:rPr>
          <w:b/>
          <w:sz w:val="24"/>
        </w:rPr>
        <w:t>Verdi</w:t>
      </w:r>
    </w:p>
    <w:p w14:paraId="3A42C58A" w14:textId="171D0B4C" w:rsidR="00745E53" w:rsidRPr="00C2493E" w:rsidRDefault="00C330A7" w:rsidP="00665F9E">
      <w:pPr>
        <w:pStyle w:val="NoSpacing"/>
        <w:numPr>
          <w:ilvl w:val="0"/>
          <w:numId w:val="1"/>
        </w:numPr>
        <w:tabs>
          <w:tab w:val="left" w:pos="10440"/>
          <w:tab w:val="left" w:pos="10530"/>
        </w:tabs>
        <w:ind w:left="0" w:right="-360"/>
        <w:rPr>
          <w:sz w:val="24"/>
        </w:rPr>
      </w:pPr>
      <w:r>
        <w:rPr>
          <w:sz w:val="24"/>
        </w:rPr>
        <w:t>Giuseppe Verdi</w:t>
      </w:r>
      <w:r w:rsidR="00745E53" w:rsidRPr="00C2493E">
        <w:rPr>
          <w:sz w:val="24"/>
        </w:rPr>
        <w:t xml:space="preserve"> (</w:t>
      </w:r>
      <w:r w:rsidR="003E3CB4">
        <w:rPr>
          <w:sz w:val="24"/>
        </w:rPr>
        <w:t>1</w:t>
      </w:r>
      <w:r w:rsidR="007D7868">
        <w:rPr>
          <w:sz w:val="24"/>
        </w:rPr>
        <w:t>8</w:t>
      </w:r>
      <w:r>
        <w:rPr>
          <w:sz w:val="24"/>
        </w:rPr>
        <w:t>13</w:t>
      </w:r>
      <w:r w:rsidR="007D7868">
        <w:rPr>
          <w:sz w:val="24"/>
        </w:rPr>
        <w:t>-18</w:t>
      </w:r>
      <w:r>
        <w:rPr>
          <w:sz w:val="24"/>
        </w:rPr>
        <w:t>01</w:t>
      </w:r>
      <w:r w:rsidR="00745E53" w:rsidRPr="00C2493E">
        <w:rPr>
          <w:sz w:val="24"/>
        </w:rPr>
        <w:t xml:space="preserve">), </w:t>
      </w:r>
      <w:r>
        <w:rPr>
          <w:sz w:val="24"/>
        </w:rPr>
        <w:t>Italian</w:t>
      </w:r>
      <w:r w:rsidR="007D7868">
        <w:rPr>
          <w:sz w:val="24"/>
        </w:rPr>
        <w:t xml:space="preserve"> Romantic</w:t>
      </w:r>
      <w:r w:rsidR="002118A9">
        <w:rPr>
          <w:sz w:val="24"/>
        </w:rPr>
        <w:t xml:space="preserve"> </w:t>
      </w:r>
      <w:r w:rsidR="00994423" w:rsidRPr="00C2493E">
        <w:rPr>
          <w:sz w:val="24"/>
        </w:rPr>
        <w:t>composer</w:t>
      </w:r>
      <w:r w:rsidR="002118A9">
        <w:rPr>
          <w:sz w:val="24"/>
        </w:rPr>
        <w:t>.</w:t>
      </w:r>
    </w:p>
    <w:p w14:paraId="76F9E699" w14:textId="02CA4FF9" w:rsidR="00745E53" w:rsidRDefault="007D7868" w:rsidP="003E3CB4">
      <w:pPr>
        <w:pStyle w:val="NoSpacing"/>
        <w:numPr>
          <w:ilvl w:val="0"/>
          <w:numId w:val="1"/>
        </w:numPr>
        <w:tabs>
          <w:tab w:val="left" w:pos="10440"/>
          <w:tab w:val="left" w:pos="10530"/>
        </w:tabs>
        <w:ind w:left="0" w:right="-360"/>
        <w:rPr>
          <w:sz w:val="24"/>
        </w:rPr>
      </w:pPr>
      <w:r>
        <w:rPr>
          <w:sz w:val="24"/>
        </w:rPr>
        <w:t xml:space="preserve">Played </w:t>
      </w:r>
      <w:r w:rsidR="00C330A7">
        <w:rPr>
          <w:sz w:val="24"/>
        </w:rPr>
        <w:t>piano, spinet, and organ. Well-known conductor.</w:t>
      </w:r>
    </w:p>
    <w:p w14:paraId="5F64E9C6" w14:textId="125C2AD5" w:rsidR="00745E53" w:rsidRPr="00C330A7" w:rsidRDefault="00C330A7" w:rsidP="00C330A7">
      <w:pPr>
        <w:pStyle w:val="NoSpacing"/>
        <w:numPr>
          <w:ilvl w:val="0"/>
          <w:numId w:val="1"/>
        </w:numPr>
        <w:tabs>
          <w:tab w:val="left" w:pos="10440"/>
          <w:tab w:val="left" w:pos="10530"/>
        </w:tabs>
        <w:ind w:left="0" w:right="-360"/>
        <w:rPr>
          <w:sz w:val="24"/>
        </w:rPr>
      </w:pPr>
      <w:r>
        <w:rPr>
          <w:sz w:val="24"/>
        </w:rPr>
        <w:t xml:space="preserve">Devoted </w:t>
      </w:r>
      <w:r w:rsidRPr="00C330A7">
        <w:rPr>
          <w:sz w:val="24"/>
        </w:rPr>
        <w:t xml:space="preserve">his life to opera. Composed 28 operas. </w:t>
      </w:r>
    </w:p>
    <w:p w14:paraId="38974CF5" w14:textId="0443FE5C" w:rsidR="00C330A7" w:rsidRDefault="00C330A7" w:rsidP="00B34C2A">
      <w:pPr>
        <w:pStyle w:val="NoSpacing"/>
        <w:numPr>
          <w:ilvl w:val="0"/>
          <w:numId w:val="1"/>
        </w:numPr>
        <w:tabs>
          <w:tab w:val="left" w:pos="10440"/>
          <w:tab w:val="left" w:pos="10530"/>
        </w:tabs>
        <w:ind w:left="0" w:right="-360"/>
        <w:rPr>
          <w:sz w:val="24"/>
        </w:rPr>
      </w:pPr>
      <w:r>
        <w:rPr>
          <w:sz w:val="24"/>
        </w:rPr>
        <w:t>Senator in the Italian National Parliament. When he died after suffering a stroke, there was a period of national mourning. His state funeral in Milan was the largest public gathering for any event in Italy.</w:t>
      </w:r>
    </w:p>
    <w:p w14:paraId="659D7E93" w14:textId="2E0321A4" w:rsidR="00C330A7" w:rsidRPr="00B34C2A" w:rsidRDefault="00C330A7" w:rsidP="00B34C2A">
      <w:pPr>
        <w:pStyle w:val="NoSpacing"/>
        <w:numPr>
          <w:ilvl w:val="0"/>
          <w:numId w:val="1"/>
        </w:numPr>
        <w:tabs>
          <w:tab w:val="left" w:pos="10440"/>
          <w:tab w:val="left" w:pos="10530"/>
        </w:tabs>
        <w:ind w:left="0" w:right="-360"/>
        <w:rPr>
          <w:sz w:val="24"/>
        </w:rPr>
      </w:pPr>
      <w:r>
        <w:rPr>
          <w:sz w:val="24"/>
        </w:rPr>
        <w:t>Considered to be the greatest Italian opera composer.</w:t>
      </w:r>
    </w:p>
    <w:p w14:paraId="44F0BE2B" w14:textId="77777777" w:rsidR="00171149" w:rsidRDefault="00171149" w:rsidP="00F95FCD">
      <w:pPr>
        <w:pStyle w:val="NoSpacing"/>
        <w:ind w:right="-360"/>
        <w:rPr>
          <w:sz w:val="24"/>
          <w:szCs w:val="28"/>
        </w:rPr>
      </w:pPr>
    </w:p>
    <w:p w14:paraId="41A1CD68" w14:textId="77777777" w:rsidR="00F97D6C" w:rsidRDefault="00F97D6C" w:rsidP="00F95FCD">
      <w:pPr>
        <w:pStyle w:val="NoSpacing"/>
        <w:ind w:right="-360"/>
        <w:rPr>
          <w:sz w:val="24"/>
          <w:szCs w:val="28"/>
        </w:rPr>
      </w:pPr>
    </w:p>
    <w:p w14:paraId="1C644CCA" w14:textId="77777777" w:rsidR="00F97D6C" w:rsidRDefault="00F97D6C" w:rsidP="00F95FCD">
      <w:pPr>
        <w:pStyle w:val="NoSpacing"/>
        <w:ind w:right="-360"/>
        <w:rPr>
          <w:sz w:val="24"/>
          <w:szCs w:val="28"/>
        </w:rPr>
      </w:pPr>
    </w:p>
    <w:p w14:paraId="68106F97" w14:textId="77777777" w:rsidR="00F97D6C" w:rsidRDefault="00F97D6C" w:rsidP="00F95FCD">
      <w:pPr>
        <w:pStyle w:val="NoSpacing"/>
        <w:ind w:right="-360"/>
        <w:rPr>
          <w:sz w:val="24"/>
          <w:szCs w:val="28"/>
        </w:rPr>
      </w:pPr>
    </w:p>
    <w:p w14:paraId="6362B2F0" w14:textId="77777777" w:rsidR="00F97D6C" w:rsidRDefault="00F97D6C" w:rsidP="00F95FCD">
      <w:pPr>
        <w:pStyle w:val="NoSpacing"/>
        <w:ind w:right="-360"/>
        <w:rPr>
          <w:sz w:val="24"/>
          <w:szCs w:val="28"/>
        </w:rPr>
      </w:pPr>
    </w:p>
    <w:p w14:paraId="70A5F6F8" w14:textId="77777777" w:rsidR="00F97D6C" w:rsidRPr="00C2493E" w:rsidRDefault="00F97D6C" w:rsidP="00F95FCD">
      <w:pPr>
        <w:pStyle w:val="NoSpacing"/>
        <w:ind w:right="-360"/>
        <w:rPr>
          <w:sz w:val="24"/>
          <w:szCs w:val="28"/>
        </w:rPr>
      </w:pPr>
    </w:p>
    <w:p w14:paraId="62BC6158" w14:textId="2C80DB5E" w:rsidR="00171149" w:rsidRPr="00C2493E" w:rsidRDefault="00C330A7" w:rsidP="00F95FCD">
      <w:pPr>
        <w:pStyle w:val="NoSpacing"/>
        <w:ind w:left="-360" w:right="-360"/>
        <w:rPr>
          <w:sz w:val="24"/>
          <w:szCs w:val="28"/>
        </w:rPr>
      </w:pPr>
      <w:r>
        <w:rPr>
          <w:b/>
          <w:sz w:val="24"/>
          <w:szCs w:val="28"/>
        </w:rPr>
        <w:lastRenderedPageBreak/>
        <w:t>Vivaldi</w:t>
      </w:r>
    </w:p>
    <w:p w14:paraId="6FEF521F" w14:textId="5A4C4C9C" w:rsidR="00171149" w:rsidRPr="00C2493E" w:rsidRDefault="00C330A7" w:rsidP="00665F9E">
      <w:pPr>
        <w:pStyle w:val="NoSpacing"/>
        <w:numPr>
          <w:ilvl w:val="0"/>
          <w:numId w:val="9"/>
        </w:numPr>
        <w:ind w:left="0" w:right="-360"/>
        <w:rPr>
          <w:sz w:val="24"/>
          <w:szCs w:val="28"/>
        </w:rPr>
      </w:pPr>
      <w:r>
        <w:rPr>
          <w:sz w:val="24"/>
          <w:szCs w:val="28"/>
        </w:rPr>
        <w:t>Antonio Vivaldi</w:t>
      </w:r>
      <w:r w:rsidR="00994423" w:rsidRPr="00C2493E">
        <w:rPr>
          <w:sz w:val="24"/>
          <w:szCs w:val="28"/>
        </w:rPr>
        <w:t xml:space="preserve"> (</w:t>
      </w:r>
      <w:r w:rsidR="00DC57BB">
        <w:rPr>
          <w:sz w:val="24"/>
          <w:szCs w:val="28"/>
        </w:rPr>
        <w:t>1</w:t>
      </w:r>
      <w:r>
        <w:rPr>
          <w:sz w:val="24"/>
          <w:szCs w:val="28"/>
        </w:rPr>
        <w:t>678-1741</w:t>
      </w:r>
      <w:r w:rsidR="00994423" w:rsidRPr="00C2493E">
        <w:rPr>
          <w:sz w:val="24"/>
          <w:szCs w:val="28"/>
        </w:rPr>
        <w:t xml:space="preserve">), </w:t>
      </w:r>
      <w:r>
        <w:rPr>
          <w:sz w:val="24"/>
          <w:szCs w:val="28"/>
        </w:rPr>
        <w:t>Italian Baroque composer</w:t>
      </w:r>
      <w:r w:rsidR="00171149" w:rsidRPr="00C2493E">
        <w:rPr>
          <w:sz w:val="24"/>
          <w:szCs w:val="28"/>
        </w:rPr>
        <w:t xml:space="preserve">.   </w:t>
      </w:r>
    </w:p>
    <w:p w14:paraId="48AFD94D" w14:textId="01260111" w:rsidR="00DC57BB" w:rsidRDefault="00C330A7" w:rsidP="002B24E3">
      <w:pPr>
        <w:pStyle w:val="NoSpacing"/>
        <w:numPr>
          <w:ilvl w:val="0"/>
          <w:numId w:val="9"/>
        </w:numPr>
        <w:ind w:left="0" w:right="-360"/>
        <w:rPr>
          <w:sz w:val="24"/>
          <w:szCs w:val="28"/>
        </w:rPr>
      </w:pPr>
      <w:r>
        <w:rPr>
          <w:sz w:val="24"/>
          <w:szCs w:val="28"/>
        </w:rPr>
        <w:t>Virtuoso violinist.</w:t>
      </w:r>
    </w:p>
    <w:p w14:paraId="3586A504" w14:textId="751160F4" w:rsidR="002B24E3" w:rsidRDefault="00C330A7" w:rsidP="002B24E3">
      <w:pPr>
        <w:pStyle w:val="NoSpacing"/>
        <w:numPr>
          <w:ilvl w:val="0"/>
          <w:numId w:val="9"/>
        </w:numPr>
        <w:ind w:left="0" w:right="-360"/>
        <w:rPr>
          <w:sz w:val="24"/>
          <w:szCs w:val="28"/>
        </w:rPr>
      </w:pPr>
      <w:r>
        <w:rPr>
          <w:sz w:val="24"/>
          <w:szCs w:val="28"/>
        </w:rPr>
        <w:t xml:space="preserve">Was a priest. Known as the “Red Priest” because of his hair color. Taught music at the </w:t>
      </w:r>
      <w:r>
        <w:rPr>
          <w:i/>
          <w:iCs/>
          <w:sz w:val="24"/>
          <w:szCs w:val="28"/>
        </w:rPr>
        <w:t>Piet</w:t>
      </w:r>
      <w:r>
        <w:rPr>
          <w:rFonts w:cstheme="minorHAnsi"/>
          <w:i/>
          <w:iCs/>
          <w:sz w:val="24"/>
          <w:szCs w:val="28"/>
        </w:rPr>
        <w:t>à</w:t>
      </w:r>
      <w:r>
        <w:rPr>
          <w:sz w:val="24"/>
          <w:szCs w:val="28"/>
        </w:rPr>
        <w:t>, an orphanage for girls in Venice, Italy.</w:t>
      </w:r>
    </w:p>
    <w:p w14:paraId="24D65990" w14:textId="79DFE4AF" w:rsidR="002B24E3" w:rsidRDefault="00B811E1" w:rsidP="002B24E3">
      <w:pPr>
        <w:pStyle w:val="NoSpacing"/>
        <w:numPr>
          <w:ilvl w:val="0"/>
          <w:numId w:val="9"/>
        </w:numPr>
        <w:ind w:left="0" w:right="-360"/>
        <w:rPr>
          <w:sz w:val="24"/>
          <w:szCs w:val="28"/>
        </w:rPr>
      </w:pPr>
      <w:r>
        <w:rPr>
          <w:sz w:val="24"/>
          <w:szCs w:val="28"/>
        </w:rPr>
        <w:t>Wrote 500+ concertos. Considered to be the master of the Baroque instrumental concerto.</w:t>
      </w:r>
    </w:p>
    <w:p w14:paraId="637157DD" w14:textId="6EAAB8D7" w:rsidR="00B811E1" w:rsidRDefault="00B811E1" w:rsidP="002B24E3">
      <w:pPr>
        <w:pStyle w:val="NoSpacing"/>
        <w:numPr>
          <w:ilvl w:val="0"/>
          <w:numId w:val="9"/>
        </w:numPr>
        <w:ind w:left="0" w:right="-360"/>
        <w:rPr>
          <w:sz w:val="24"/>
          <w:szCs w:val="28"/>
        </w:rPr>
      </w:pPr>
      <w:r>
        <w:rPr>
          <w:sz w:val="24"/>
          <w:szCs w:val="28"/>
        </w:rPr>
        <w:t>Suffered from health problems throughout his life. Died in poverty of an internal infection.</w:t>
      </w:r>
    </w:p>
    <w:p w14:paraId="1D304DCB" w14:textId="77777777" w:rsidR="00975F7A" w:rsidRPr="00C2493E" w:rsidRDefault="00975F7A" w:rsidP="00F95FCD">
      <w:pPr>
        <w:pStyle w:val="NoSpacing"/>
        <w:ind w:right="-360"/>
        <w:rPr>
          <w:sz w:val="24"/>
          <w:szCs w:val="28"/>
        </w:rPr>
      </w:pPr>
    </w:p>
    <w:p w14:paraId="719228EF" w14:textId="77777777" w:rsidR="00F95FCD" w:rsidRPr="00C2493E" w:rsidRDefault="00F95FCD" w:rsidP="00F95FCD">
      <w:pPr>
        <w:pStyle w:val="NoSpacing"/>
        <w:tabs>
          <w:tab w:val="left" w:pos="10440"/>
          <w:tab w:val="left" w:pos="10530"/>
        </w:tabs>
        <w:ind w:right="-360"/>
        <w:rPr>
          <w:b/>
          <w:sz w:val="24"/>
        </w:rPr>
      </w:pPr>
    </w:p>
    <w:p w14:paraId="5981C95E" w14:textId="77777777" w:rsidR="00D10B97" w:rsidRPr="00C2493E" w:rsidRDefault="00D10B97" w:rsidP="00D10B97">
      <w:pPr>
        <w:pStyle w:val="NoSpacing"/>
        <w:tabs>
          <w:tab w:val="left" w:pos="10440"/>
          <w:tab w:val="left" w:pos="10530"/>
        </w:tabs>
        <w:ind w:right="-360"/>
        <w:rPr>
          <w:sz w:val="24"/>
        </w:rPr>
      </w:pPr>
    </w:p>
    <w:p w14:paraId="7B33A7E4" w14:textId="77777777" w:rsidR="00750E1D" w:rsidRPr="00C2493E" w:rsidRDefault="00750E1D" w:rsidP="00F95FCD">
      <w:pPr>
        <w:pStyle w:val="NoSpacing"/>
        <w:tabs>
          <w:tab w:val="left" w:pos="10440"/>
          <w:tab w:val="left" w:pos="10530"/>
        </w:tabs>
        <w:ind w:right="-360"/>
        <w:rPr>
          <w:b/>
          <w:sz w:val="24"/>
        </w:rPr>
      </w:pPr>
    </w:p>
    <w:p w14:paraId="08EA9F3F" w14:textId="23C178EB" w:rsidR="00F45DE0" w:rsidRDefault="00F45DE0" w:rsidP="00F95FCD">
      <w:pPr>
        <w:pStyle w:val="NoSpacing"/>
        <w:tabs>
          <w:tab w:val="left" w:pos="10440"/>
          <w:tab w:val="left" w:pos="10530"/>
        </w:tabs>
        <w:ind w:right="-360"/>
        <w:rPr>
          <w:b/>
          <w:sz w:val="24"/>
        </w:rPr>
      </w:pPr>
    </w:p>
    <w:p w14:paraId="50489C8C" w14:textId="0CAA8426" w:rsidR="00513515" w:rsidRDefault="00513515" w:rsidP="00F95FCD">
      <w:pPr>
        <w:pStyle w:val="NoSpacing"/>
        <w:tabs>
          <w:tab w:val="left" w:pos="10440"/>
          <w:tab w:val="left" w:pos="10530"/>
        </w:tabs>
        <w:ind w:right="-360"/>
        <w:rPr>
          <w:b/>
          <w:sz w:val="24"/>
        </w:rPr>
      </w:pPr>
    </w:p>
    <w:p w14:paraId="049C5EC1" w14:textId="7DEBC762" w:rsidR="00513515" w:rsidRDefault="00513515" w:rsidP="00F95FCD">
      <w:pPr>
        <w:pStyle w:val="NoSpacing"/>
        <w:tabs>
          <w:tab w:val="left" w:pos="10440"/>
          <w:tab w:val="left" w:pos="10530"/>
        </w:tabs>
        <w:ind w:right="-360"/>
        <w:rPr>
          <w:b/>
          <w:sz w:val="24"/>
        </w:rPr>
      </w:pPr>
    </w:p>
    <w:p w14:paraId="594D006C" w14:textId="77777777" w:rsidR="00513515" w:rsidRDefault="00513515" w:rsidP="00F95FCD">
      <w:pPr>
        <w:pStyle w:val="NoSpacing"/>
        <w:tabs>
          <w:tab w:val="left" w:pos="10440"/>
          <w:tab w:val="left" w:pos="10530"/>
        </w:tabs>
        <w:ind w:right="-360"/>
        <w:rPr>
          <w:b/>
          <w:sz w:val="24"/>
        </w:rPr>
      </w:pPr>
    </w:p>
    <w:p w14:paraId="686F2A40" w14:textId="0BB4BDBB" w:rsidR="00C04B77" w:rsidRDefault="00C04B77" w:rsidP="00F95FCD">
      <w:pPr>
        <w:pStyle w:val="NoSpacing"/>
        <w:tabs>
          <w:tab w:val="left" w:pos="10440"/>
          <w:tab w:val="left" w:pos="10530"/>
        </w:tabs>
        <w:ind w:right="-360"/>
        <w:rPr>
          <w:b/>
          <w:sz w:val="24"/>
        </w:rPr>
      </w:pPr>
    </w:p>
    <w:p w14:paraId="2FDF78AA" w14:textId="2B24E168" w:rsidR="00C04B77" w:rsidRDefault="00C04B77" w:rsidP="00F95FCD">
      <w:pPr>
        <w:pStyle w:val="NoSpacing"/>
        <w:tabs>
          <w:tab w:val="left" w:pos="10440"/>
          <w:tab w:val="left" w:pos="10530"/>
        </w:tabs>
        <w:ind w:right="-360"/>
        <w:rPr>
          <w:b/>
          <w:sz w:val="24"/>
        </w:rPr>
      </w:pPr>
    </w:p>
    <w:p w14:paraId="555FFA75" w14:textId="77777777" w:rsidR="00C213E1" w:rsidRDefault="00C213E1" w:rsidP="00CC3AD7">
      <w:pPr>
        <w:pStyle w:val="NoSpacing"/>
        <w:tabs>
          <w:tab w:val="left" w:pos="10440"/>
          <w:tab w:val="left" w:pos="10530"/>
        </w:tabs>
        <w:ind w:left="-360" w:right="-360"/>
        <w:rPr>
          <w:b/>
          <w:sz w:val="24"/>
        </w:rPr>
      </w:pPr>
    </w:p>
    <w:p w14:paraId="2A4AB1A0" w14:textId="77777777" w:rsidR="004D4921" w:rsidRDefault="004D4921">
      <w:pPr>
        <w:rPr>
          <w:rFonts w:eastAsiaTheme="minorHAnsi"/>
          <w:b/>
          <w:sz w:val="24"/>
        </w:rPr>
      </w:pPr>
      <w:r>
        <w:rPr>
          <w:b/>
          <w:sz w:val="24"/>
        </w:rPr>
        <w:br w:type="page"/>
      </w:r>
    </w:p>
    <w:p w14:paraId="533FC30E" w14:textId="77777777" w:rsidR="004D4921" w:rsidRDefault="004D4921" w:rsidP="00CC3AD7">
      <w:pPr>
        <w:pStyle w:val="NoSpacing"/>
        <w:tabs>
          <w:tab w:val="left" w:pos="10440"/>
          <w:tab w:val="left" w:pos="10530"/>
        </w:tabs>
        <w:ind w:left="-360" w:right="-360"/>
        <w:rPr>
          <w:b/>
          <w:sz w:val="24"/>
        </w:rPr>
      </w:pPr>
    </w:p>
    <w:p w14:paraId="0ED628EE" w14:textId="58293795" w:rsidR="00CC3AD7" w:rsidRPr="00096C27" w:rsidRDefault="00876B74" w:rsidP="00CC3AD7">
      <w:pPr>
        <w:pStyle w:val="NoSpacing"/>
        <w:tabs>
          <w:tab w:val="left" w:pos="10440"/>
          <w:tab w:val="left" w:pos="10530"/>
        </w:tabs>
        <w:ind w:left="-360" w:right="-360"/>
        <w:rPr>
          <w:bCs/>
          <w:i/>
          <w:iCs/>
          <w:sz w:val="24"/>
        </w:rPr>
      </w:pPr>
      <w:r>
        <w:rPr>
          <w:b/>
          <w:sz w:val="24"/>
        </w:rPr>
        <w:t xml:space="preserve">Bach: </w:t>
      </w:r>
      <w:r w:rsidR="00096C27">
        <w:rPr>
          <w:b/>
          <w:sz w:val="24"/>
        </w:rPr>
        <w:t>The Well-Tempered Clavier, Book 1</w:t>
      </w:r>
      <w:r w:rsidR="00096C27" w:rsidRPr="00096C27">
        <w:rPr>
          <w:b/>
          <w:sz w:val="24"/>
        </w:rPr>
        <w:t>: Prelude No. 1</w:t>
      </w:r>
    </w:p>
    <w:p w14:paraId="686C4A96" w14:textId="764C1C71" w:rsidR="00C213E1" w:rsidRPr="00096C27" w:rsidRDefault="00C213E1" w:rsidP="00096C27">
      <w:pPr>
        <w:pStyle w:val="NoSpacing"/>
        <w:numPr>
          <w:ilvl w:val="0"/>
          <w:numId w:val="15"/>
        </w:numPr>
        <w:tabs>
          <w:tab w:val="left" w:pos="10440"/>
          <w:tab w:val="left" w:pos="10530"/>
        </w:tabs>
        <w:ind w:left="0" w:right="-360"/>
        <w:rPr>
          <w:b/>
          <w:sz w:val="24"/>
        </w:rPr>
      </w:pPr>
      <w:r>
        <w:rPr>
          <w:sz w:val="24"/>
        </w:rPr>
        <w:t xml:space="preserve">Bach </w:t>
      </w:r>
      <w:r w:rsidR="00096C27">
        <w:rPr>
          <w:sz w:val="24"/>
        </w:rPr>
        <w:t>completed Book 1 in 1722 in C</w:t>
      </w:r>
      <w:r w:rsidR="00096C27">
        <w:rPr>
          <w:rFonts w:cstheme="minorHAnsi"/>
          <w:sz w:val="24"/>
        </w:rPr>
        <w:t>ö</w:t>
      </w:r>
      <w:r w:rsidR="00096C27">
        <w:rPr>
          <w:sz w:val="24"/>
        </w:rPr>
        <w:t>then, and Book 2 around 1740 in Leipzig. Both books were published in 1800.</w:t>
      </w:r>
    </w:p>
    <w:p w14:paraId="5C79C2CF" w14:textId="02E2B0EE" w:rsidR="00096C27" w:rsidRPr="00096C27" w:rsidRDefault="00096C27" w:rsidP="00096C27">
      <w:pPr>
        <w:pStyle w:val="NoSpacing"/>
        <w:numPr>
          <w:ilvl w:val="0"/>
          <w:numId w:val="15"/>
        </w:numPr>
        <w:tabs>
          <w:tab w:val="left" w:pos="10440"/>
          <w:tab w:val="left" w:pos="10530"/>
        </w:tabs>
        <w:ind w:left="0" w:right="-360"/>
        <w:rPr>
          <w:b/>
          <w:sz w:val="24"/>
        </w:rPr>
      </w:pPr>
      <w:r>
        <w:rPr>
          <w:sz w:val="24"/>
        </w:rPr>
        <w:t>Book 1 was composed “for the use and practice of musical youth eager to learn and for the amusement of those already skilled in the study.” The pieces demonstrate the equal-temperament system.</w:t>
      </w:r>
    </w:p>
    <w:p w14:paraId="17495B36" w14:textId="75FED58A" w:rsidR="00096C27" w:rsidRPr="00096C27" w:rsidRDefault="00096C27" w:rsidP="00096C27">
      <w:pPr>
        <w:pStyle w:val="NoSpacing"/>
        <w:numPr>
          <w:ilvl w:val="0"/>
          <w:numId w:val="15"/>
        </w:numPr>
        <w:tabs>
          <w:tab w:val="left" w:pos="10440"/>
          <w:tab w:val="left" w:pos="10530"/>
        </w:tabs>
        <w:ind w:left="0" w:right="-360"/>
        <w:rPr>
          <w:b/>
          <w:sz w:val="24"/>
        </w:rPr>
      </w:pPr>
      <w:r>
        <w:rPr>
          <w:sz w:val="24"/>
        </w:rPr>
        <w:t xml:space="preserve">After Bach’s death most of his compositions were forgotten, except for his motets (church works), and </w:t>
      </w:r>
      <w:r>
        <w:rPr>
          <w:b/>
          <w:bCs/>
          <w:sz w:val="24"/>
        </w:rPr>
        <w:t>The Well-Tempered Clavier</w:t>
      </w:r>
      <w:r>
        <w:rPr>
          <w:sz w:val="24"/>
        </w:rPr>
        <w:t>.</w:t>
      </w:r>
    </w:p>
    <w:p w14:paraId="26894A22" w14:textId="5751E584" w:rsidR="00096C27" w:rsidRPr="00F9301E" w:rsidRDefault="00096C27" w:rsidP="00096C27">
      <w:pPr>
        <w:pStyle w:val="NoSpacing"/>
        <w:numPr>
          <w:ilvl w:val="0"/>
          <w:numId w:val="15"/>
        </w:numPr>
        <w:tabs>
          <w:tab w:val="left" w:pos="10440"/>
          <w:tab w:val="left" w:pos="10530"/>
        </w:tabs>
        <w:ind w:left="0" w:right="-360"/>
        <w:rPr>
          <w:b/>
          <w:sz w:val="24"/>
        </w:rPr>
      </w:pPr>
      <w:r>
        <w:rPr>
          <w:sz w:val="24"/>
        </w:rPr>
        <w:t>“Prelude No. 1” is one of Bach’s most-recognized compositions.</w:t>
      </w:r>
    </w:p>
    <w:p w14:paraId="2E6B6F65" w14:textId="77777777" w:rsidR="00AA3D6E" w:rsidRPr="00AA3D6E" w:rsidRDefault="00AA3D6E" w:rsidP="00AA3D6E">
      <w:pPr>
        <w:pStyle w:val="NoSpacing"/>
        <w:tabs>
          <w:tab w:val="left" w:pos="10440"/>
          <w:tab w:val="left" w:pos="10530"/>
        </w:tabs>
        <w:ind w:right="-360"/>
        <w:rPr>
          <w:b/>
          <w:sz w:val="24"/>
        </w:rPr>
      </w:pPr>
    </w:p>
    <w:p w14:paraId="1470C873" w14:textId="23F6DAAE" w:rsidR="00177A6E" w:rsidRPr="00C2493E" w:rsidRDefault="00876B74" w:rsidP="00F95FCD">
      <w:pPr>
        <w:pStyle w:val="NoSpacing"/>
        <w:tabs>
          <w:tab w:val="left" w:pos="10440"/>
          <w:tab w:val="left" w:pos="10530"/>
        </w:tabs>
        <w:ind w:left="-360" w:right="-360"/>
        <w:rPr>
          <w:b/>
          <w:sz w:val="24"/>
        </w:rPr>
      </w:pPr>
      <w:r>
        <w:rPr>
          <w:b/>
          <w:sz w:val="24"/>
        </w:rPr>
        <w:t xml:space="preserve">Beethoven: </w:t>
      </w:r>
      <w:r w:rsidR="00096C27">
        <w:rPr>
          <w:b/>
          <w:sz w:val="24"/>
        </w:rPr>
        <w:t xml:space="preserve">Symphony No.1: </w:t>
      </w:r>
      <w:r>
        <w:rPr>
          <w:b/>
          <w:sz w:val="24"/>
        </w:rPr>
        <w:t>Movement 3</w:t>
      </w:r>
    </w:p>
    <w:p w14:paraId="52283A53" w14:textId="69106EA9" w:rsidR="00CA3FD5" w:rsidRDefault="001B37F9" w:rsidP="009D7B25">
      <w:pPr>
        <w:pStyle w:val="NoSpacing"/>
        <w:numPr>
          <w:ilvl w:val="0"/>
          <w:numId w:val="16"/>
        </w:numPr>
        <w:ind w:left="0" w:right="-360"/>
        <w:rPr>
          <w:sz w:val="24"/>
        </w:rPr>
      </w:pPr>
      <w:r>
        <w:rPr>
          <w:sz w:val="24"/>
        </w:rPr>
        <w:t xml:space="preserve">Beethoven composed </w:t>
      </w:r>
      <w:r w:rsidR="00096C27">
        <w:rPr>
          <w:sz w:val="24"/>
        </w:rPr>
        <w:t>his first symphony in Vienna in 1799-1800. It was dedicated to Baron Gottfried van Swieten, an Austrian diplomat and amateur musician.</w:t>
      </w:r>
    </w:p>
    <w:p w14:paraId="14B1FBD3" w14:textId="4D6A8423" w:rsidR="009D7B25" w:rsidRPr="00096C27" w:rsidRDefault="00096C27" w:rsidP="009D7B25">
      <w:pPr>
        <w:pStyle w:val="NoSpacing"/>
        <w:numPr>
          <w:ilvl w:val="0"/>
          <w:numId w:val="16"/>
        </w:numPr>
        <w:ind w:left="0" w:right="-360"/>
        <w:rPr>
          <w:b/>
          <w:bCs/>
          <w:sz w:val="24"/>
        </w:rPr>
      </w:pPr>
      <w:r>
        <w:rPr>
          <w:b/>
          <w:bCs/>
          <w:sz w:val="24"/>
        </w:rPr>
        <w:t xml:space="preserve">Symphony No. 1 in C </w:t>
      </w:r>
      <w:r w:rsidR="00792AA5">
        <w:rPr>
          <w:b/>
          <w:bCs/>
          <w:sz w:val="24"/>
        </w:rPr>
        <w:t>M</w:t>
      </w:r>
      <w:r>
        <w:rPr>
          <w:b/>
          <w:bCs/>
          <w:sz w:val="24"/>
        </w:rPr>
        <w:t xml:space="preserve">ajor, </w:t>
      </w:r>
      <w:r w:rsidRPr="00792AA5">
        <w:rPr>
          <w:sz w:val="24"/>
        </w:rPr>
        <w:t>Op. 21</w:t>
      </w:r>
      <w:r>
        <w:rPr>
          <w:sz w:val="24"/>
        </w:rPr>
        <w:t>, in four movements, was first performed in Vienna, I a public concert that Beethoven organized, directed, and paid for himself. The symphony was well-received by the audience.</w:t>
      </w:r>
    </w:p>
    <w:p w14:paraId="6866CA86" w14:textId="5CA3F294" w:rsidR="009D7B25" w:rsidRDefault="00096C27" w:rsidP="009D7B25">
      <w:pPr>
        <w:pStyle w:val="NoSpacing"/>
        <w:numPr>
          <w:ilvl w:val="0"/>
          <w:numId w:val="16"/>
        </w:numPr>
        <w:ind w:left="0" w:right="-360"/>
        <w:rPr>
          <w:sz w:val="24"/>
        </w:rPr>
      </w:pPr>
      <w:r>
        <w:rPr>
          <w:b/>
          <w:bCs/>
          <w:sz w:val="24"/>
        </w:rPr>
        <w:t xml:space="preserve">Symphony No. 1 </w:t>
      </w:r>
      <w:r>
        <w:rPr>
          <w:sz w:val="24"/>
        </w:rPr>
        <w:t>is often performed today, and was Beethoven’s most popular symphony during his lifetime.</w:t>
      </w:r>
    </w:p>
    <w:p w14:paraId="4068ACAA" w14:textId="77777777" w:rsidR="00876B74" w:rsidRDefault="00876B74" w:rsidP="00876B74">
      <w:pPr>
        <w:pStyle w:val="NoSpacing"/>
        <w:tabs>
          <w:tab w:val="left" w:pos="10440"/>
          <w:tab w:val="left" w:pos="10530"/>
        </w:tabs>
        <w:ind w:left="-360" w:right="-360"/>
        <w:rPr>
          <w:b/>
          <w:sz w:val="24"/>
        </w:rPr>
      </w:pPr>
    </w:p>
    <w:p w14:paraId="0AB4BEAB" w14:textId="343C4CEA" w:rsidR="00876B74" w:rsidRPr="00C37DBD" w:rsidRDefault="00684FD5" w:rsidP="00876B74">
      <w:pPr>
        <w:pStyle w:val="NoSpacing"/>
        <w:tabs>
          <w:tab w:val="left" w:pos="10440"/>
          <w:tab w:val="left" w:pos="10530"/>
        </w:tabs>
        <w:ind w:left="-360" w:right="-360"/>
        <w:rPr>
          <w:b/>
          <w:i/>
          <w:sz w:val="24"/>
        </w:rPr>
      </w:pPr>
      <w:r>
        <w:rPr>
          <w:b/>
          <w:sz w:val="24"/>
        </w:rPr>
        <w:t xml:space="preserve">Bizet: </w:t>
      </w:r>
      <w:r w:rsidRPr="00C10B49">
        <w:rPr>
          <w:b/>
          <w:sz w:val="24"/>
        </w:rPr>
        <w:t>Carmen</w:t>
      </w:r>
      <w:r>
        <w:rPr>
          <w:b/>
          <w:sz w:val="24"/>
        </w:rPr>
        <w:t>: Toreador Song</w:t>
      </w:r>
    </w:p>
    <w:p w14:paraId="62050174" w14:textId="40CC825C" w:rsidR="003441D8" w:rsidRDefault="00684FD5" w:rsidP="00876B74">
      <w:pPr>
        <w:pStyle w:val="NoSpacing"/>
        <w:numPr>
          <w:ilvl w:val="0"/>
          <w:numId w:val="20"/>
        </w:numPr>
        <w:ind w:left="0" w:right="-360"/>
        <w:rPr>
          <w:bCs/>
          <w:sz w:val="24"/>
        </w:rPr>
      </w:pPr>
      <w:r>
        <w:rPr>
          <w:bCs/>
          <w:sz w:val="24"/>
        </w:rPr>
        <w:t xml:space="preserve">Bizet’s last opera, </w:t>
      </w:r>
      <w:r>
        <w:rPr>
          <w:b/>
          <w:i/>
          <w:iCs/>
          <w:sz w:val="24"/>
        </w:rPr>
        <w:t>Carmen</w:t>
      </w:r>
      <w:r>
        <w:rPr>
          <w:bCs/>
          <w:sz w:val="24"/>
        </w:rPr>
        <w:t>, is set in Spain, even though Bizet had never been to Spain.</w:t>
      </w:r>
    </w:p>
    <w:p w14:paraId="41CFED08" w14:textId="0D6F5816" w:rsidR="00684FD5" w:rsidRDefault="00684FD5" w:rsidP="00876B74">
      <w:pPr>
        <w:pStyle w:val="NoSpacing"/>
        <w:numPr>
          <w:ilvl w:val="0"/>
          <w:numId w:val="20"/>
        </w:numPr>
        <w:ind w:left="0" w:right="-360"/>
        <w:rPr>
          <w:bCs/>
          <w:sz w:val="24"/>
        </w:rPr>
      </w:pPr>
      <w:r>
        <w:rPr>
          <w:bCs/>
          <w:sz w:val="24"/>
        </w:rPr>
        <w:t xml:space="preserve">The </w:t>
      </w:r>
      <w:r>
        <w:rPr>
          <w:bCs/>
          <w:i/>
          <w:iCs/>
          <w:sz w:val="24"/>
        </w:rPr>
        <w:t xml:space="preserve">libretto </w:t>
      </w:r>
      <w:r>
        <w:rPr>
          <w:bCs/>
          <w:sz w:val="24"/>
        </w:rPr>
        <w:t xml:space="preserve">for </w:t>
      </w:r>
      <w:r>
        <w:rPr>
          <w:b/>
          <w:i/>
          <w:iCs/>
          <w:sz w:val="24"/>
        </w:rPr>
        <w:t>Carmen</w:t>
      </w:r>
      <w:r>
        <w:rPr>
          <w:bCs/>
          <w:sz w:val="24"/>
        </w:rPr>
        <w:t xml:space="preserve"> is written in French.</w:t>
      </w:r>
    </w:p>
    <w:p w14:paraId="381B490B" w14:textId="3CE3F926" w:rsidR="00684FD5" w:rsidRDefault="00684FD5" w:rsidP="00876B74">
      <w:pPr>
        <w:pStyle w:val="NoSpacing"/>
        <w:numPr>
          <w:ilvl w:val="0"/>
          <w:numId w:val="20"/>
        </w:numPr>
        <w:ind w:left="0" w:right="-360"/>
        <w:rPr>
          <w:bCs/>
          <w:sz w:val="24"/>
        </w:rPr>
      </w:pPr>
      <w:r>
        <w:rPr>
          <w:b/>
          <w:i/>
          <w:iCs/>
          <w:sz w:val="24"/>
        </w:rPr>
        <w:t xml:space="preserve">Carmen </w:t>
      </w:r>
      <w:r w:rsidR="007B083C">
        <w:rPr>
          <w:bCs/>
          <w:sz w:val="24"/>
        </w:rPr>
        <w:t xml:space="preserve">is </w:t>
      </w:r>
      <w:r w:rsidR="00327637">
        <w:rPr>
          <w:bCs/>
          <w:sz w:val="24"/>
        </w:rPr>
        <w:t xml:space="preserve">Bizet’s most famous opera and is </w:t>
      </w:r>
      <w:r w:rsidR="007B083C">
        <w:rPr>
          <w:bCs/>
          <w:sz w:val="24"/>
        </w:rPr>
        <w:t xml:space="preserve">number </w:t>
      </w:r>
      <w:r w:rsidR="00327637">
        <w:rPr>
          <w:bCs/>
          <w:sz w:val="24"/>
        </w:rPr>
        <w:t>3</w:t>
      </w:r>
      <w:r w:rsidR="007B083C">
        <w:rPr>
          <w:bCs/>
          <w:sz w:val="24"/>
        </w:rPr>
        <w:t xml:space="preserve"> on the Operabase list of the most-performed operas in the world.</w:t>
      </w:r>
    </w:p>
    <w:p w14:paraId="39368244" w14:textId="30BE9157" w:rsidR="00684FD5" w:rsidRPr="00CA3FD5" w:rsidRDefault="00684FD5" w:rsidP="00876B74">
      <w:pPr>
        <w:pStyle w:val="NoSpacing"/>
        <w:numPr>
          <w:ilvl w:val="0"/>
          <w:numId w:val="20"/>
        </w:numPr>
        <w:ind w:left="0" w:right="-360"/>
        <w:rPr>
          <w:bCs/>
          <w:sz w:val="24"/>
        </w:rPr>
      </w:pPr>
      <w:r>
        <w:rPr>
          <w:bCs/>
          <w:sz w:val="24"/>
        </w:rPr>
        <w:t xml:space="preserve">The “Toreador Song” is one of the most famous arias from </w:t>
      </w:r>
      <w:r>
        <w:rPr>
          <w:b/>
          <w:i/>
          <w:iCs/>
          <w:sz w:val="24"/>
        </w:rPr>
        <w:t>Carmen</w:t>
      </w:r>
      <w:r>
        <w:rPr>
          <w:bCs/>
          <w:sz w:val="24"/>
        </w:rPr>
        <w:t>. It is sung in French at the beginning of Act II. Parts of the “Toreador Song” are heard again in Act IV, outside the bullfight arena.</w:t>
      </w:r>
    </w:p>
    <w:p w14:paraId="67418C5A" w14:textId="77777777" w:rsidR="00745E53" w:rsidRPr="00C2493E" w:rsidRDefault="00745E53" w:rsidP="00745E53">
      <w:pPr>
        <w:pStyle w:val="NoSpacing"/>
        <w:ind w:right="-360"/>
        <w:rPr>
          <w:sz w:val="24"/>
        </w:rPr>
      </w:pPr>
    </w:p>
    <w:p w14:paraId="58B234DB" w14:textId="33AA789D" w:rsidR="00745E53" w:rsidRPr="00C2493E" w:rsidRDefault="00684FD5" w:rsidP="00745E53">
      <w:pPr>
        <w:pStyle w:val="NoSpacing"/>
        <w:tabs>
          <w:tab w:val="left" w:pos="10440"/>
          <w:tab w:val="left" w:pos="10530"/>
        </w:tabs>
        <w:ind w:left="-360" w:right="-360"/>
        <w:rPr>
          <w:b/>
          <w:sz w:val="24"/>
        </w:rPr>
      </w:pPr>
      <w:r>
        <w:rPr>
          <w:b/>
          <w:sz w:val="24"/>
        </w:rPr>
        <w:t>Brahms: Waltz in A-Flat Major</w:t>
      </w:r>
    </w:p>
    <w:p w14:paraId="4A7FC5DE" w14:textId="4FA9477D" w:rsidR="00AC2697" w:rsidRDefault="00684FD5" w:rsidP="00665F9E">
      <w:pPr>
        <w:pStyle w:val="NoSpacing"/>
        <w:numPr>
          <w:ilvl w:val="0"/>
          <w:numId w:val="17"/>
        </w:numPr>
        <w:ind w:left="0" w:right="-360"/>
        <w:rPr>
          <w:sz w:val="24"/>
        </w:rPr>
      </w:pPr>
      <w:r>
        <w:rPr>
          <w:sz w:val="24"/>
        </w:rPr>
        <w:t xml:space="preserve">Brahms wrote a set of </w:t>
      </w:r>
      <w:r>
        <w:rPr>
          <w:b/>
          <w:bCs/>
          <w:sz w:val="24"/>
        </w:rPr>
        <w:t>16 Waltzes</w:t>
      </w:r>
      <w:r>
        <w:rPr>
          <w:sz w:val="24"/>
        </w:rPr>
        <w:t>, Op. 39 in 1865 and dedicated it to Dr. Eduard Hanslick (1825-1904), a music critic in Vienna.</w:t>
      </w:r>
    </w:p>
    <w:p w14:paraId="24CD5FBE" w14:textId="3B935C74" w:rsidR="00684FD5" w:rsidRPr="00684FD5" w:rsidRDefault="00684FD5" w:rsidP="00665F9E">
      <w:pPr>
        <w:pStyle w:val="NoSpacing"/>
        <w:numPr>
          <w:ilvl w:val="0"/>
          <w:numId w:val="17"/>
        </w:numPr>
        <w:ind w:left="0" w:right="-360"/>
        <w:rPr>
          <w:sz w:val="24"/>
        </w:rPr>
      </w:pPr>
      <w:r>
        <w:rPr>
          <w:sz w:val="24"/>
        </w:rPr>
        <w:t xml:space="preserve">Brahms originally composed the </w:t>
      </w:r>
      <w:r>
        <w:rPr>
          <w:b/>
          <w:bCs/>
          <w:sz w:val="24"/>
        </w:rPr>
        <w:t xml:space="preserve">Waltzes </w:t>
      </w:r>
      <w:r>
        <w:rPr>
          <w:sz w:val="24"/>
        </w:rPr>
        <w:t xml:space="preserve"> for piano duet (one piano, four hands). He later arranged the set for piano solo in two different versions (difficult and simplified).</w:t>
      </w:r>
    </w:p>
    <w:p w14:paraId="63172805" w14:textId="0313B142" w:rsidR="00AD15B7" w:rsidRPr="00684FD5" w:rsidRDefault="00AD15B7" w:rsidP="00684FD5">
      <w:pPr>
        <w:pStyle w:val="NoSpacing"/>
        <w:numPr>
          <w:ilvl w:val="0"/>
          <w:numId w:val="17"/>
        </w:numPr>
        <w:ind w:left="0" w:right="-360"/>
        <w:rPr>
          <w:b/>
          <w:bCs/>
          <w:sz w:val="24"/>
        </w:rPr>
      </w:pPr>
      <w:r>
        <w:rPr>
          <w:sz w:val="24"/>
        </w:rPr>
        <w:t xml:space="preserve">The </w:t>
      </w:r>
      <w:r w:rsidR="00684FD5">
        <w:rPr>
          <w:b/>
          <w:bCs/>
          <w:sz w:val="24"/>
        </w:rPr>
        <w:t xml:space="preserve">Waltzes </w:t>
      </w:r>
      <w:r w:rsidR="00684FD5">
        <w:rPr>
          <w:sz w:val="24"/>
        </w:rPr>
        <w:t>were written as a tribute to both the waltz, a dance that was popular in Vienna where Brahms lived, and also to the composer Franz Schubert, whose dance music Brahms edited and arranged. “W</w:t>
      </w:r>
      <w:r w:rsidR="00792AA5">
        <w:rPr>
          <w:sz w:val="24"/>
        </w:rPr>
        <w:t>altz in A-Flat Major” is the most famous waltz of the set.</w:t>
      </w:r>
    </w:p>
    <w:p w14:paraId="3DF173F0" w14:textId="77777777" w:rsidR="00AA075D" w:rsidRPr="00C2493E" w:rsidRDefault="00AA075D" w:rsidP="00F95FCD">
      <w:pPr>
        <w:pStyle w:val="NoSpacing"/>
        <w:tabs>
          <w:tab w:val="left" w:pos="10440"/>
          <w:tab w:val="left" w:pos="10530"/>
        </w:tabs>
        <w:ind w:right="-360"/>
        <w:rPr>
          <w:sz w:val="24"/>
        </w:rPr>
      </w:pPr>
    </w:p>
    <w:p w14:paraId="72F98C7C" w14:textId="1530198E" w:rsidR="00177A6E" w:rsidRPr="00C2493E" w:rsidRDefault="00224748" w:rsidP="00F95FCD">
      <w:pPr>
        <w:pStyle w:val="NoSpacing"/>
        <w:tabs>
          <w:tab w:val="left" w:pos="10440"/>
          <w:tab w:val="left" w:pos="10530"/>
        </w:tabs>
        <w:ind w:left="-360" w:right="-360"/>
        <w:rPr>
          <w:b/>
          <w:sz w:val="24"/>
        </w:rPr>
      </w:pPr>
      <w:r>
        <w:rPr>
          <w:b/>
          <w:sz w:val="24"/>
        </w:rPr>
        <w:t>Clarke: The Prince of Denmark’s March</w:t>
      </w:r>
    </w:p>
    <w:p w14:paraId="39AF6C83" w14:textId="55AFBD5D" w:rsidR="00177A6E" w:rsidRPr="00CB387A" w:rsidRDefault="00FB6DE1" w:rsidP="00F95FCD">
      <w:pPr>
        <w:pStyle w:val="NoSpacing"/>
        <w:numPr>
          <w:ilvl w:val="0"/>
          <w:numId w:val="18"/>
        </w:numPr>
        <w:ind w:left="0" w:right="-360"/>
        <w:rPr>
          <w:bCs/>
          <w:i/>
          <w:sz w:val="24"/>
        </w:rPr>
      </w:pPr>
      <w:r>
        <w:rPr>
          <w:bCs/>
          <w:sz w:val="24"/>
        </w:rPr>
        <w:t>Clarke composed “The Prince of Denmark’s March” o 1699 for Prince George of Denmark, husband of Queen Anne.</w:t>
      </w:r>
    </w:p>
    <w:p w14:paraId="49054352" w14:textId="330690FD" w:rsidR="00CB387A" w:rsidRDefault="00FB6DE1" w:rsidP="00F95FCD">
      <w:pPr>
        <w:pStyle w:val="NoSpacing"/>
        <w:numPr>
          <w:ilvl w:val="0"/>
          <w:numId w:val="18"/>
        </w:numPr>
        <w:ind w:left="0" w:right="-360"/>
        <w:rPr>
          <w:bCs/>
          <w:sz w:val="24"/>
        </w:rPr>
      </w:pPr>
      <w:r>
        <w:rPr>
          <w:bCs/>
          <w:sz w:val="24"/>
        </w:rPr>
        <w:t>From 1878 to the 1940s the piece was known as “Trumpet Voluntary” by famous English composer Henry Purcell, because of a mistake that was made when an organ arrangement was published in the 1870s. It was also arranged for trumpet, organ, and orchestra.</w:t>
      </w:r>
    </w:p>
    <w:p w14:paraId="5E317C5A" w14:textId="5FAAB629" w:rsidR="00FB6DE1" w:rsidRPr="00285ABA" w:rsidRDefault="00FB6DE1" w:rsidP="00F95FCD">
      <w:pPr>
        <w:pStyle w:val="NoSpacing"/>
        <w:numPr>
          <w:ilvl w:val="0"/>
          <w:numId w:val="18"/>
        </w:numPr>
        <w:ind w:left="0" w:right="-360"/>
        <w:rPr>
          <w:bCs/>
          <w:sz w:val="24"/>
        </w:rPr>
      </w:pPr>
      <w:r>
        <w:rPr>
          <w:bCs/>
          <w:sz w:val="24"/>
        </w:rPr>
        <w:t xml:space="preserve">“The Prince of Denmark’s March” is popular as wedding music and has been used in royal weddings. It was played by the BBC during WWII when broadcasting to occupied Denmark, and is also the opening theme for </w:t>
      </w:r>
      <w:r>
        <w:rPr>
          <w:b/>
          <w:sz w:val="24"/>
        </w:rPr>
        <w:t>Masterpiece Theater.</w:t>
      </w:r>
    </w:p>
    <w:p w14:paraId="01DE799F" w14:textId="77777777" w:rsidR="00285ABA" w:rsidRPr="00FB6DE1" w:rsidRDefault="00285ABA" w:rsidP="00285ABA">
      <w:pPr>
        <w:pStyle w:val="NoSpacing"/>
        <w:ind w:right="-360"/>
        <w:rPr>
          <w:bCs/>
          <w:sz w:val="24"/>
        </w:rPr>
      </w:pPr>
    </w:p>
    <w:p w14:paraId="6B44C74F" w14:textId="77777777" w:rsidR="00CA3FD5" w:rsidRPr="00C2493E" w:rsidRDefault="00CA3FD5" w:rsidP="00F95FCD">
      <w:pPr>
        <w:pStyle w:val="NoSpacing"/>
        <w:tabs>
          <w:tab w:val="left" w:pos="10440"/>
          <w:tab w:val="left" w:pos="10530"/>
        </w:tabs>
        <w:ind w:right="-360"/>
        <w:rPr>
          <w:b/>
          <w:sz w:val="24"/>
        </w:rPr>
      </w:pPr>
    </w:p>
    <w:p w14:paraId="19E2AE97" w14:textId="56D4AEAF" w:rsidR="00177A6E" w:rsidRPr="00C2493E" w:rsidRDefault="00285ABA" w:rsidP="005E260A">
      <w:pPr>
        <w:pStyle w:val="NoSpacing"/>
        <w:tabs>
          <w:tab w:val="left" w:pos="10440"/>
          <w:tab w:val="left" w:pos="10530"/>
        </w:tabs>
        <w:ind w:left="-360" w:right="-360"/>
        <w:rPr>
          <w:b/>
          <w:sz w:val="24"/>
        </w:rPr>
      </w:pPr>
      <w:r>
        <w:rPr>
          <w:b/>
          <w:sz w:val="24"/>
        </w:rPr>
        <w:t>Debussy: Clair de Lune</w:t>
      </w:r>
    </w:p>
    <w:p w14:paraId="09452845" w14:textId="1F3A4DE1" w:rsidR="002C7D01" w:rsidRPr="00285ABA" w:rsidRDefault="00285ABA" w:rsidP="00F95FCD">
      <w:pPr>
        <w:pStyle w:val="NoSpacing"/>
        <w:numPr>
          <w:ilvl w:val="0"/>
          <w:numId w:val="19"/>
        </w:numPr>
        <w:tabs>
          <w:tab w:val="left" w:pos="10440"/>
          <w:tab w:val="left" w:pos="10530"/>
        </w:tabs>
        <w:ind w:left="0" w:right="-360"/>
        <w:rPr>
          <w:b/>
          <w:i/>
          <w:iCs/>
          <w:sz w:val="24"/>
        </w:rPr>
      </w:pPr>
      <w:r>
        <w:rPr>
          <w:i/>
          <w:iCs/>
          <w:sz w:val="24"/>
        </w:rPr>
        <w:t>“Clair de Lune”</w:t>
      </w:r>
      <w:r w:rsidR="00AC2FDA">
        <w:rPr>
          <w:i/>
          <w:iCs/>
          <w:sz w:val="24"/>
        </w:rPr>
        <w:t xml:space="preserve"> </w:t>
      </w:r>
      <w:r w:rsidR="00AC2FDA">
        <w:rPr>
          <w:sz w:val="24"/>
        </w:rPr>
        <w:t>(“moonlight” in French)</w:t>
      </w:r>
      <w:r>
        <w:rPr>
          <w:i/>
          <w:iCs/>
          <w:sz w:val="24"/>
        </w:rPr>
        <w:t xml:space="preserve"> </w:t>
      </w:r>
      <w:r>
        <w:rPr>
          <w:sz w:val="24"/>
        </w:rPr>
        <w:t xml:space="preserve">is the third and most famous movement of </w:t>
      </w:r>
      <w:r>
        <w:rPr>
          <w:b/>
          <w:bCs/>
          <w:i/>
          <w:iCs/>
          <w:sz w:val="24"/>
        </w:rPr>
        <w:t xml:space="preserve">Suite Bergamasque </w:t>
      </w:r>
      <w:r>
        <w:rPr>
          <w:sz w:val="24"/>
        </w:rPr>
        <w:t>(BAIR-gah-mahsk), written in 1890, revised and published in 1905. It is a musical setting of a poem by Paul Verlaine.</w:t>
      </w:r>
    </w:p>
    <w:p w14:paraId="4B1AEC63" w14:textId="358457F7" w:rsidR="00285ABA" w:rsidRPr="00AC2FDA" w:rsidRDefault="00AC2FDA" w:rsidP="00F95FCD">
      <w:pPr>
        <w:pStyle w:val="NoSpacing"/>
        <w:numPr>
          <w:ilvl w:val="0"/>
          <w:numId w:val="19"/>
        </w:numPr>
        <w:tabs>
          <w:tab w:val="left" w:pos="10440"/>
          <w:tab w:val="left" w:pos="10530"/>
        </w:tabs>
        <w:ind w:left="0" w:right="-360"/>
        <w:rPr>
          <w:b/>
          <w:i/>
          <w:iCs/>
          <w:sz w:val="24"/>
        </w:rPr>
      </w:pPr>
      <w:r>
        <w:rPr>
          <w:bCs/>
          <w:sz w:val="24"/>
        </w:rPr>
        <w:t xml:space="preserve">Original title: </w:t>
      </w:r>
      <w:r>
        <w:rPr>
          <w:bCs/>
          <w:i/>
          <w:iCs/>
          <w:sz w:val="24"/>
        </w:rPr>
        <w:t xml:space="preserve">“Promenade Sentimentale” </w:t>
      </w:r>
      <w:r>
        <w:rPr>
          <w:bCs/>
          <w:sz w:val="24"/>
        </w:rPr>
        <w:t>(“sentimental stroll” in French).</w:t>
      </w:r>
    </w:p>
    <w:p w14:paraId="01A213B6" w14:textId="372AD50D" w:rsidR="00AC2FDA" w:rsidRPr="00285ABA" w:rsidRDefault="00AC2FDA" w:rsidP="00F95FCD">
      <w:pPr>
        <w:pStyle w:val="NoSpacing"/>
        <w:numPr>
          <w:ilvl w:val="0"/>
          <w:numId w:val="19"/>
        </w:numPr>
        <w:tabs>
          <w:tab w:val="left" w:pos="10440"/>
          <w:tab w:val="left" w:pos="10530"/>
        </w:tabs>
        <w:ind w:left="0" w:right="-360"/>
        <w:rPr>
          <w:b/>
          <w:i/>
          <w:iCs/>
          <w:sz w:val="24"/>
        </w:rPr>
      </w:pPr>
      <w:r>
        <w:rPr>
          <w:bCs/>
          <w:i/>
          <w:iCs/>
          <w:sz w:val="24"/>
        </w:rPr>
        <w:t xml:space="preserve">“Clair de Lune” </w:t>
      </w:r>
      <w:r>
        <w:rPr>
          <w:bCs/>
          <w:sz w:val="24"/>
        </w:rPr>
        <w:t xml:space="preserve">has been orchestrated and arranged for other instruments. It was used in the movies, </w:t>
      </w:r>
      <w:r>
        <w:rPr>
          <w:b/>
          <w:sz w:val="24"/>
        </w:rPr>
        <w:t xml:space="preserve">Giant </w:t>
      </w:r>
      <w:r>
        <w:rPr>
          <w:bCs/>
          <w:sz w:val="24"/>
        </w:rPr>
        <w:t xml:space="preserve">(1956), </w:t>
      </w:r>
      <w:r>
        <w:rPr>
          <w:b/>
          <w:sz w:val="24"/>
        </w:rPr>
        <w:t xml:space="preserve">Ocean’s Eleven </w:t>
      </w:r>
      <w:r>
        <w:rPr>
          <w:bCs/>
          <w:sz w:val="24"/>
        </w:rPr>
        <w:t>(2001), and inspired Disney’s “When You Wish Upon a Star.”</w:t>
      </w:r>
    </w:p>
    <w:p w14:paraId="3CC85428" w14:textId="77777777" w:rsidR="00513515" w:rsidRPr="00CF7006" w:rsidRDefault="00513515" w:rsidP="00513515">
      <w:pPr>
        <w:pStyle w:val="NoSpacing"/>
        <w:tabs>
          <w:tab w:val="left" w:pos="10440"/>
          <w:tab w:val="left" w:pos="10530"/>
        </w:tabs>
        <w:ind w:right="-360"/>
        <w:rPr>
          <w:b/>
          <w:i/>
          <w:sz w:val="24"/>
        </w:rPr>
      </w:pPr>
    </w:p>
    <w:p w14:paraId="3D2BD4C8" w14:textId="7BDD9ED1" w:rsidR="00177A6E" w:rsidRPr="00C2493E" w:rsidRDefault="00D75447" w:rsidP="005E260A">
      <w:pPr>
        <w:pStyle w:val="NoSpacing"/>
        <w:tabs>
          <w:tab w:val="left" w:pos="10440"/>
          <w:tab w:val="left" w:pos="10530"/>
        </w:tabs>
        <w:ind w:left="-360" w:right="-360"/>
        <w:rPr>
          <w:b/>
          <w:sz w:val="24"/>
        </w:rPr>
      </w:pPr>
      <w:r>
        <w:rPr>
          <w:b/>
          <w:sz w:val="24"/>
        </w:rPr>
        <w:t>Dvo</w:t>
      </w:r>
      <w:r>
        <w:rPr>
          <w:rFonts w:cstheme="minorHAnsi"/>
          <w:b/>
          <w:sz w:val="24"/>
        </w:rPr>
        <w:t>řá</w:t>
      </w:r>
      <w:r>
        <w:rPr>
          <w:b/>
          <w:sz w:val="24"/>
        </w:rPr>
        <w:t>k: Serenade for Wind Instruments: Movement 1</w:t>
      </w:r>
    </w:p>
    <w:p w14:paraId="3D95782A" w14:textId="41A8924C" w:rsidR="00E50099" w:rsidRPr="00D75447" w:rsidRDefault="00D75447" w:rsidP="00665F9E">
      <w:pPr>
        <w:pStyle w:val="NoSpacing"/>
        <w:numPr>
          <w:ilvl w:val="0"/>
          <w:numId w:val="21"/>
        </w:numPr>
        <w:ind w:left="0" w:right="-360"/>
        <w:rPr>
          <w:sz w:val="24"/>
        </w:rPr>
      </w:pPr>
      <w:r>
        <w:rPr>
          <w:noProof/>
          <w:sz w:val="24"/>
        </w:rPr>
        <w:t>Dvo</w:t>
      </w:r>
      <w:r>
        <w:rPr>
          <w:rFonts w:cstheme="minorHAnsi"/>
          <w:noProof/>
          <w:sz w:val="24"/>
        </w:rPr>
        <w:t>řá</w:t>
      </w:r>
      <w:r>
        <w:rPr>
          <w:noProof/>
          <w:sz w:val="24"/>
        </w:rPr>
        <w:t xml:space="preserve">k wrote his </w:t>
      </w:r>
      <w:r>
        <w:rPr>
          <w:b/>
          <w:bCs/>
          <w:noProof/>
          <w:sz w:val="24"/>
        </w:rPr>
        <w:t xml:space="preserve">Serenade for Wond Instruments in D minor </w:t>
      </w:r>
      <w:r>
        <w:rPr>
          <w:b/>
          <w:bCs/>
          <w:i/>
          <w:iCs/>
          <w:noProof/>
          <w:sz w:val="24"/>
        </w:rPr>
        <w:t>(Seren</w:t>
      </w:r>
      <w:r>
        <w:rPr>
          <w:rFonts w:cstheme="minorHAnsi"/>
          <w:b/>
          <w:bCs/>
          <w:i/>
          <w:iCs/>
          <w:noProof/>
          <w:sz w:val="24"/>
        </w:rPr>
        <w:t>áda pro dechové nátroje d moll)</w:t>
      </w:r>
      <w:r>
        <w:rPr>
          <w:rFonts w:cstheme="minorHAnsi"/>
          <w:noProof/>
          <w:sz w:val="24"/>
        </w:rPr>
        <w:t xml:space="preserve"> in two weeks in January of 1878. (Movement 1 was written in one day.) </w:t>
      </w:r>
    </w:p>
    <w:p w14:paraId="7A024540" w14:textId="1C38065C" w:rsidR="00D75447" w:rsidRPr="00D75447" w:rsidRDefault="00D75447" w:rsidP="00665F9E">
      <w:pPr>
        <w:pStyle w:val="NoSpacing"/>
        <w:numPr>
          <w:ilvl w:val="0"/>
          <w:numId w:val="21"/>
        </w:numPr>
        <w:ind w:left="0" w:right="-360"/>
        <w:rPr>
          <w:sz w:val="24"/>
        </w:rPr>
      </w:pPr>
      <w:r>
        <w:rPr>
          <w:rFonts w:cstheme="minorHAnsi"/>
          <w:noProof/>
          <w:sz w:val="24"/>
        </w:rPr>
        <w:t xml:space="preserve">The piece is dedicated to Berlin composer and music critic Louis Ehlert (1825-1884). </w:t>
      </w:r>
    </w:p>
    <w:p w14:paraId="5FCC54CC" w14:textId="7A407738" w:rsidR="00D75447" w:rsidRDefault="00D75447" w:rsidP="00665F9E">
      <w:pPr>
        <w:pStyle w:val="NoSpacing"/>
        <w:numPr>
          <w:ilvl w:val="0"/>
          <w:numId w:val="21"/>
        </w:numPr>
        <w:ind w:left="0" w:right="-360"/>
        <w:rPr>
          <w:sz w:val="24"/>
        </w:rPr>
      </w:pPr>
      <w:r>
        <w:rPr>
          <w:rFonts w:cstheme="minorHAnsi"/>
          <w:noProof/>
          <w:sz w:val="24"/>
        </w:rPr>
        <w:t>Dvo</w:t>
      </w:r>
      <w:r>
        <w:rPr>
          <w:rFonts w:cstheme="minorHAnsi"/>
          <w:noProof/>
          <w:sz w:val="24"/>
        </w:rPr>
        <w:t>řá</w:t>
      </w:r>
      <w:r>
        <w:rPr>
          <w:noProof/>
          <w:sz w:val="24"/>
        </w:rPr>
        <w:t>k</w:t>
      </w:r>
      <w:r>
        <w:rPr>
          <w:noProof/>
          <w:sz w:val="24"/>
        </w:rPr>
        <w:t xml:space="preserve"> conducted the first performance in November, 1878, in Prague.</w:t>
      </w:r>
    </w:p>
    <w:p w14:paraId="372F834F" w14:textId="0023EFCC" w:rsidR="00CB6038" w:rsidRPr="00545D5A" w:rsidRDefault="00D75447" w:rsidP="00665F9E">
      <w:pPr>
        <w:pStyle w:val="NoSpacing"/>
        <w:numPr>
          <w:ilvl w:val="0"/>
          <w:numId w:val="21"/>
        </w:numPr>
        <w:ind w:left="0" w:right="-360"/>
        <w:rPr>
          <w:sz w:val="24"/>
        </w:rPr>
      </w:pPr>
      <w:r>
        <w:rPr>
          <w:noProof/>
          <w:sz w:val="24"/>
        </w:rPr>
        <w:t xml:space="preserve">The </w:t>
      </w:r>
      <w:r>
        <w:rPr>
          <w:b/>
          <w:bCs/>
          <w:noProof/>
          <w:sz w:val="24"/>
        </w:rPr>
        <w:t xml:space="preserve">Serenade </w:t>
      </w:r>
      <w:r>
        <w:rPr>
          <w:noProof/>
          <w:sz w:val="24"/>
        </w:rPr>
        <w:t>was very popular in Europe after its first performance, and today it is considered to be a masterpiece for wind ensemble.</w:t>
      </w:r>
    </w:p>
    <w:p w14:paraId="1398B32F" w14:textId="77777777" w:rsidR="00177A6E" w:rsidRPr="00C2493E" w:rsidRDefault="00177A6E" w:rsidP="00F95FCD">
      <w:pPr>
        <w:pStyle w:val="NoSpacing"/>
        <w:tabs>
          <w:tab w:val="left" w:pos="10440"/>
          <w:tab w:val="left" w:pos="10530"/>
        </w:tabs>
        <w:ind w:right="-360"/>
        <w:rPr>
          <w:b/>
          <w:sz w:val="24"/>
        </w:rPr>
      </w:pPr>
    </w:p>
    <w:p w14:paraId="641EBD15" w14:textId="3D13EACF" w:rsidR="00177A6E" w:rsidRPr="00C2493E" w:rsidRDefault="00B0622F" w:rsidP="005E260A">
      <w:pPr>
        <w:pStyle w:val="NoSpacing"/>
        <w:tabs>
          <w:tab w:val="left" w:pos="10440"/>
          <w:tab w:val="left" w:pos="10530"/>
        </w:tabs>
        <w:ind w:left="-360" w:right="-360"/>
        <w:rPr>
          <w:b/>
          <w:sz w:val="24"/>
        </w:rPr>
      </w:pPr>
      <w:r>
        <w:rPr>
          <w:b/>
          <w:sz w:val="24"/>
        </w:rPr>
        <w:t>Elgar: Pomp and Circumstance: March No. 1</w:t>
      </w:r>
    </w:p>
    <w:p w14:paraId="5D6729BC" w14:textId="67671688" w:rsidR="00E50099" w:rsidRPr="00B0622F" w:rsidRDefault="00B0622F" w:rsidP="00665F9E">
      <w:pPr>
        <w:pStyle w:val="NoSpacing"/>
        <w:numPr>
          <w:ilvl w:val="0"/>
          <w:numId w:val="22"/>
        </w:numPr>
        <w:tabs>
          <w:tab w:val="left" w:pos="10440"/>
          <w:tab w:val="left" w:pos="10530"/>
        </w:tabs>
        <w:ind w:left="0" w:right="-360"/>
        <w:rPr>
          <w:b/>
          <w:bCs/>
          <w:sz w:val="24"/>
        </w:rPr>
      </w:pPr>
      <w:r>
        <w:rPr>
          <w:sz w:val="24"/>
        </w:rPr>
        <w:t xml:space="preserve">Elgar composed </w:t>
      </w:r>
      <w:r>
        <w:rPr>
          <w:b/>
          <w:bCs/>
          <w:sz w:val="24"/>
        </w:rPr>
        <w:t xml:space="preserve">Pomp and Circumstance </w:t>
      </w:r>
      <w:r>
        <w:rPr>
          <w:sz w:val="24"/>
        </w:rPr>
        <w:t>“March No. 1” in 1901 and dedicated it to Alfred E. Rodewald (1862-1903), conductor of the Liverpool Orchestral Society, and to its members.</w:t>
      </w:r>
    </w:p>
    <w:p w14:paraId="78077DEC" w14:textId="7BBC50CF" w:rsidR="00185093" w:rsidRPr="00B0622F" w:rsidRDefault="00B0622F" w:rsidP="00665F9E">
      <w:pPr>
        <w:pStyle w:val="NoSpacing"/>
        <w:numPr>
          <w:ilvl w:val="0"/>
          <w:numId w:val="22"/>
        </w:numPr>
        <w:tabs>
          <w:tab w:val="left" w:pos="10440"/>
          <w:tab w:val="left" w:pos="10530"/>
        </w:tabs>
        <w:ind w:left="0" w:right="-360"/>
        <w:rPr>
          <w:b/>
          <w:bCs/>
          <w:i/>
          <w:iCs/>
          <w:sz w:val="24"/>
        </w:rPr>
      </w:pPr>
      <w:r>
        <w:rPr>
          <w:b/>
          <w:bCs/>
          <w:sz w:val="24"/>
        </w:rPr>
        <w:t xml:space="preserve">Pomp and Circumstance </w:t>
      </w:r>
      <w:r>
        <w:rPr>
          <w:sz w:val="24"/>
        </w:rPr>
        <w:t>“March No. 1” was an instant success at its premiere in Liverpool. After its first performance in London, the audience demanded that it be played two more times.</w:t>
      </w:r>
    </w:p>
    <w:p w14:paraId="6D79A07D" w14:textId="6A26D348" w:rsidR="00B0622F" w:rsidRPr="00B0622F" w:rsidRDefault="00B0622F" w:rsidP="00B0622F">
      <w:pPr>
        <w:pStyle w:val="NoSpacing"/>
        <w:numPr>
          <w:ilvl w:val="0"/>
          <w:numId w:val="22"/>
        </w:numPr>
        <w:tabs>
          <w:tab w:val="left" w:pos="10440"/>
          <w:tab w:val="left" w:pos="10530"/>
        </w:tabs>
        <w:ind w:left="0" w:right="-360"/>
        <w:rPr>
          <w:b/>
          <w:bCs/>
          <w:i/>
          <w:iCs/>
          <w:sz w:val="24"/>
        </w:rPr>
      </w:pPr>
      <w:r>
        <w:rPr>
          <w:sz w:val="24"/>
        </w:rPr>
        <w:t xml:space="preserve">Because “March No. 1” was so popular, Elgar included it in his </w:t>
      </w:r>
      <w:r>
        <w:rPr>
          <w:b/>
          <w:bCs/>
          <w:sz w:val="24"/>
        </w:rPr>
        <w:t xml:space="preserve">Coronation Ode </w:t>
      </w:r>
      <w:r>
        <w:rPr>
          <w:sz w:val="24"/>
        </w:rPr>
        <w:t>for King Edward VII. English poet A. C. Benson (1862-1925) wrote a patriotic text for the Trio section. Known as the hymn, “Land of Hope and Glory,” this has become an unofficial second British national anthem.</w:t>
      </w:r>
    </w:p>
    <w:p w14:paraId="679F2361" w14:textId="04492BF9" w:rsidR="00B0622F" w:rsidRPr="00B0622F" w:rsidRDefault="00B0622F" w:rsidP="00B0622F">
      <w:pPr>
        <w:pStyle w:val="NoSpacing"/>
        <w:numPr>
          <w:ilvl w:val="0"/>
          <w:numId w:val="22"/>
        </w:numPr>
        <w:tabs>
          <w:tab w:val="left" w:pos="10440"/>
          <w:tab w:val="left" w:pos="10530"/>
        </w:tabs>
        <w:ind w:left="0" w:right="-360"/>
        <w:rPr>
          <w:b/>
          <w:bCs/>
          <w:i/>
          <w:iCs/>
          <w:sz w:val="24"/>
        </w:rPr>
      </w:pPr>
      <w:r>
        <w:rPr>
          <w:sz w:val="24"/>
        </w:rPr>
        <w:t>The Trio section of “March No. 1” is also known as “Pomp and Circumstance” or as “The Graduation March” because it is often played as a processional at graduation ceremonies.</w:t>
      </w:r>
    </w:p>
    <w:p w14:paraId="6C63B3AF" w14:textId="77777777" w:rsidR="00FA22CB" w:rsidRPr="00C2493E" w:rsidRDefault="00FA22CB" w:rsidP="00F95FCD">
      <w:pPr>
        <w:pStyle w:val="NoSpacing"/>
        <w:tabs>
          <w:tab w:val="left" w:pos="10440"/>
          <w:tab w:val="left" w:pos="10530"/>
        </w:tabs>
        <w:ind w:right="-360"/>
        <w:rPr>
          <w:b/>
          <w:sz w:val="24"/>
        </w:rPr>
      </w:pPr>
    </w:p>
    <w:p w14:paraId="5F8A033E" w14:textId="2194DE2E" w:rsidR="00177A6E" w:rsidRPr="00C37DBD" w:rsidRDefault="00B0622F" w:rsidP="005E260A">
      <w:pPr>
        <w:pStyle w:val="NoSpacing"/>
        <w:tabs>
          <w:tab w:val="left" w:pos="10440"/>
          <w:tab w:val="left" w:pos="10530"/>
        </w:tabs>
        <w:ind w:left="-360" w:right="-360"/>
        <w:rPr>
          <w:b/>
          <w:sz w:val="24"/>
        </w:rPr>
      </w:pPr>
      <w:r>
        <w:rPr>
          <w:b/>
          <w:sz w:val="24"/>
        </w:rPr>
        <w:t>Ellington/Strayhorn</w:t>
      </w:r>
      <w:r w:rsidR="00B201EE">
        <w:rPr>
          <w:b/>
          <w:sz w:val="24"/>
        </w:rPr>
        <w:t>: Take the “A” Train</w:t>
      </w:r>
    </w:p>
    <w:p w14:paraId="14A2A144" w14:textId="1596B6AA" w:rsidR="00CA3368" w:rsidRDefault="00B201EE" w:rsidP="00665F9E">
      <w:pPr>
        <w:pStyle w:val="NoSpacing"/>
        <w:numPr>
          <w:ilvl w:val="0"/>
          <w:numId w:val="23"/>
        </w:numPr>
        <w:tabs>
          <w:tab w:val="left" w:pos="10440"/>
          <w:tab w:val="left" w:pos="10530"/>
        </w:tabs>
        <w:ind w:left="0" w:right="-360"/>
        <w:rPr>
          <w:rFonts w:cs="Times New Roman"/>
          <w:sz w:val="24"/>
        </w:rPr>
      </w:pPr>
      <w:r>
        <w:rPr>
          <w:rFonts w:cs="Times New Roman"/>
          <w:sz w:val="24"/>
        </w:rPr>
        <w:t>Billy Strayhorn composed the jazz standard, “Take the ‘A’ Train” in 1939, after uke Ellington gave him directions to Harlem by subway, telling him to take the “A” train.</w:t>
      </w:r>
    </w:p>
    <w:p w14:paraId="2332BB88" w14:textId="24B6626A" w:rsidR="00B201EE" w:rsidRDefault="00B201EE" w:rsidP="00665F9E">
      <w:pPr>
        <w:pStyle w:val="NoSpacing"/>
        <w:numPr>
          <w:ilvl w:val="0"/>
          <w:numId w:val="23"/>
        </w:numPr>
        <w:tabs>
          <w:tab w:val="left" w:pos="10440"/>
          <w:tab w:val="left" w:pos="10530"/>
        </w:tabs>
        <w:ind w:left="0" w:right="-360"/>
        <w:rPr>
          <w:rFonts w:cs="Times New Roman"/>
          <w:sz w:val="24"/>
        </w:rPr>
      </w:pPr>
      <w:r>
        <w:rPr>
          <w:rFonts w:cs="Times New Roman"/>
          <w:sz w:val="24"/>
        </w:rPr>
        <w:t>“Take the ‘A’ Train,” first recorded in 1941, became the theme song for Ellington’s orchestra.</w:t>
      </w:r>
    </w:p>
    <w:p w14:paraId="4EBD747D" w14:textId="43360552" w:rsidR="00B201EE" w:rsidRDefault="00B201EE" w:rsidP="00665F9E">
      <w:pPr>
        <w:pStyle w:val="NoSpacing"/>
        <w:numPr>
          <w:ilvl w:val="0"/>
          <w:numId w:val="23"/>
        </w:numPr>
        <w:tabs>
          <w:tab w:val="left" w:pos="10440"/>
          <w:tab w:val="left" w:pos="10530"/>
        </w:tabs>
        <w:ind w:left="0" w:right="-360"/>
        <w:rPr>
          <w:rFonts w:cs="Times New Roman"/>
          <w:sz w:val="24"/>
        </w:rPr>
      </w:pPr>
      <w:r>
        <w:rPr>
          <w:rFonts w:cs="Times New Roman"/>
          <w:sz w:val="24"/>
        </w:rPr>
        <w:t>Lyrics for “Take the ‘A’ Train” were written in 1944 by Joya Sherrill (</w:t>
      </w:r>
      <w:r w:rsidR="0011450F">
        <w:rPr>
          <w:rFonts w:cs="Times New Roman"/>
          <w:sz w:val="24"/>
        </w:rPr>
        <w:t>192</w:t>
      </w:r>
      <w:r>
        <w:rPr>
          <w:rFonts w:cs="Times New Roman"/>
          <w:sz w:val="24"/>
        </w:rPr>
        <w:t>4-2010)</w:t>
      </w:r>
      <w:r w:rsidR="0011450F">
        <w:rPr>
          <w:rFonts w:cs="Times New Roman"/>
          <w:sz w:val="24"/>
        </w:rPr>
        <w:t>.</w:t>
      </w:r>
    </w:p>
    <w:p w14:paraId="11FC55F8" w14:textId="0F7929B0" w:rsidR="0011450F" w:rsidRPr="00FA22CB" w:rsidRDefault="0011450F" w:rsidP="00665F9E">
      <w:pPr>
        <w:pStyle w:val="NoSpacing"/>
        <w:numPr>
          <w:ilvl w:val="0"/>
          <w:numId w:val="23"/>
        </w:numPr>
        <w:tabs>
          <w:tab w:val="left" w:pos="10440"/>
          <w:tab w:val="left" w:pos="10530"/>
        </w:tabs>
        <w:ind w:left="0" w:right="-360"/>
        <w:rPr>
          <w:rFonts w:cs="Times New Roman"/>
          <w:sz w:val="24"/>
        </w:rPr>
      </w:pPr>
      <w:r>
        <w:rPr>
          <w:rFonts w:cs="Times New Roman"/>
          <w:sz w:val="24"/>
        </w:rPr>
        <w:t>“Take the ’A’ Train” was the theme song for the Voice of America Jazz Hour from 1955 to 2003. In 1976 it was inducted into the Grammy Hall of Fame. In 1999 National Public Radio included it in the “NPR 100,” a list of the most important American musical works of the 20</w:t>
      </w:r>
      <w:r w:rsidRPr="0011450F">
        <w:rPr>
          <w:rFonts w:cs="Times New Roman"/>
          <w:sz w:val="24"/>
          <w:vertAlign w:val="superscript"/>
        </w:rPr>
        <w:t>th</w:t>
      </w:r>
      <w:r>
        <w:rPr>
          <w:rFonts w:cs="Times New Roman"/>
          <w:sz w:val="24"/>
        </w:rPr>
        <w:t xml:space="preserve"> century.</w:t>
      </w:r>
    </w:p>
    <w:p w14:paraId="2961162E" w14:textId="77777777" w:rsidR="00B0169A" w:rsidRPr="00C2493E" w:rsidRDefault="00B0169A" w:rsidP="00F95FCD">
      <w:pPr>
        <w:pStyle w:val="NoSpacing"/>
        <w:tabs>
          <w:tab w:val="left" w:pos="10440"/>
          <w:tab w:val="left" w:pos="10530"/>
        </w:tabs>
        <w:ind w:right="-360"/>
        <w:rPr>
          <w:b/>
          <w:sz w:val="24"/>
        </w:rPr>
      </w:pPr>
    </w:p>
    <w:p w14:paraId="3F686834" w14:textId="77777777" w:rsidR="00C10B49" w:rsidRDefault="00C10B49" w:rsidP="00686177">
      <w:pPr>
        <w:pStyle w:val="NoSpacing"/>
        <w:tabs>
          <w:tab w:val="left" w:pos="10440"/>
          <w:tab w:val="left" w:pos="10530"/>
        </w:tabs>
        <w:ind w:left="-360" w:right="-360"/>
        <w:rPr>
          <w:b/>
          <w:sz w:val="24"/>
        </w:rPr>
      </w:pPr>
    </w:p>
    <w:p w14:paraId="74F09410" w14:textId="77777777" w:rsidR="00C10B49" w:rsidRDefault="00C10B49" w:rsidP="00686177">
      <w:pPr>
        <w:pStyle w:val="NoSpacing"/>
        <w:tabs>
          <w:tab w:val="left" w:pos="10440"/>
          <w:tab w:val="left" w:pos="10530"/>
        </w:tabs>
        <w:ind w:left="-360" w:right="-360"/>
        <w:rPr>
          <w:b/>
          <w:sz w:val="24"/>
        </w:rPr>
      </w:pPr>
    </w:p>
    <w:p w14:paraId="12A9D083" w14:textId="77777777" w:rsidR="00C10B49" w:rsidRDefault="00C10B49" w:rsidP="00686177">
      <w:pPr>
        <w:pStyle w:val="NoSpacing"/>
        <w:tabs>
          <w:tab w:val="left" w:pos="10440"/>
          <w:tab w:val="left" w:pos="10530"/>
        </w:tabs>
        <w:ind w:left="-360" w:right="-360"/>
        <w:rPr>
          <w:b/>
          <w:sz w:val="24"/>
        </w:rPr>
      </w:pPr>
    </w:p>
    <w:p w14:paraId="78872C63" w14:textId="77777777" w:rsidR="00C10B49" w:rsidRDefault="00C10B49" w:rsidP="00686177">
      <w:pPr>
        <w:pStyle w:val="NoSpacing"/>
        <w:tabs>
          <w:tab w:val="left" w:pos="10440"/>
          <w:tab w:val="left" w:pos="10530"/>
        </w:tabs>
        <w:ind w:left="-360" w:right="-360"/>
        <w:rPr>
          <w:b/>
          <w:sz w:val="24"/>
        </w:rPr>
      </w:pPr>
    </w:p>
    <w:p w14:paraId="5743F0C9" w14:textId="77777777" w:rsidR="00C10B49" w:rsidRDefault="00C10B49" w:rsidP="00686177">
      <w:pPr>
        <w:pStyle w:val="NoSpacing"/>
        <w:tabs>
          <w:tab w:val="left" w:pos="10440"/>
          <w:tab w:val="left" w:pos="10530"/>
        </w:tabs>
        <w:ind w:left="-360" w:right="-360"/>
        <w:rPr>
          <w:b/>
          <w:sz w:val="24"/>
        </w:rPr>
      </w:pPr>
    </w:p>
    <w:p w14:paraId="168058D7" w14:textId="77777777" w:rsidR="00C10B49" w:rsidRDefault="00C10B49" w:rsidP="00686177">
      <w:pPr>
        <w:pStyle w:val="NoSpacing"/>
        <w:tabs>
          <w:tab w:val="left" w:pos="10440"/>
          <w:tab w:val="left" w:pos="10530"/>
        </w:tabs>
        <w:ind w:left="-360" w:right="-360"/>
        <w:rPr>
          <w:b/>
          <w:sz w:val="24"/>
        </w:rPr>
      </w:pPr>
    </w:p>
    <w:p w14:paraId="39195C8B" w14:textId="77777777" w:rsidR="00C10B49" w:rsidRDefault="00C10B49" w:rsidP="00686177">
      <w:pPr>
        <w:pStyle w:val="NoSpacing"/>
        <w:tabs>
          <w:tab w:val="left" w:pos="10440"/>
          <w:tab w:val="left" w:pos="10530"/>
        </w:tabs>
        <w:ind w:left="-360" w:right="-360"/>
        <w:rPr>
          <w:b/>
          <w:sz w:val="24"/>
        </w:rPr>
      </w:pPr>
    </w:p>
    <w:p w14:paraId="26B1B5EB" w14:textId="77777777" w:rsidR="00C10B49" w:rsidRDefault="00C10B49" w:rsidP="00686177">
      <w:pPr>
        <w:pStyle w:val="NoSpacing"/>
        <w:tabs>
          <w:tab w:val="left" w:pos="10440"/>
          <w:tab w:val="left" w:pos="10530"/>
        </w:tabs>
        <w:ind w:left="-360" w:right="-360"/>
        <w:rPr>
          <w:b/>
          <w:sz w:val="24"/>
        </w:rPr>
      </w:pPr>
    </w:p>
    <w:p w14:paraId="3A0E97C2" w14:textId="77777777" w:rsidR="00C10B49" w:rsidRDefault="00C10B49" w:rsidP="00686177">
      <w:pPr>
        <w:pStyle w:val="NoSpacing"/>
        <w:tabs>
          <w:tab w:val="left" w:pos="10440"/>
          <w:tab w:val="left" w:pos="10530"/>
        </w:tabs>
        <w:ind w:left="-360" w:right="-360"/>
        <w:rPr>
          <w:b/>
          <w:sz w:val="24"/>
        </w:rPr>
      </w:pPr>
    </w:p>
    <w:p w14:paraId="37E92D7A" w14:textId="77777777" w:rsidR="00C10B49" w:rsidRDefault="00C10B49" w:rsidP="00686177">
      <w:pPr>
        <w:pStyle w:val="NoSpacing"/>
        <w:tabs>
          <w:tab w:val="left" w:pos="10440"/>
          <w:tab w:val="left" w:pos="10530"/>
        </w:tabs>
        <w:ind w:left="-360" w:right="-360"/>
        <w:rPr>
          <w:b/>
          <w:sz w:val="24"/>
        </w:rPr>
      </w:pPr>
    </w:p>
    <w:p w14:paraId="30F88562" w14:textId="77777777" w:rsidR="00C10B49" w:rsidRDefault="00C10B49" w:rsidP="00686177">
      <w:pPr>
        <w:pStyle w:val="NoSpacing"/>
        <w:tabs>
          <w:tab w:val="left" w:pos="10440"/>
          <w:tab w:val="left" w:pos="10530"/>
        </w:tabs>
        <w:ind w:left="-360" w:right="-360"/>
        <w:rPr>
          <w:b/>
          <w:sz w:val="24"/>
        </w:rPr>
      </w:pPr>
    </w:p>
    <w:p w14:paraId="2F679986" w14:textId="77777777" w:rsidR="00C10B49" w:rsidRDefault="00C10B49" w:rsidP="00686177">
      <w:pPr>
        <w:pStyle w:val="NoSpacing"/>
        <w:tabs>
          <w:tab w:val="left" w:pos="10440"/>
          <w:tab w:val="left" w:pos="10530"/>
        </w:tabs>
        <w:ind w:left="-360" w:right="-360"/>
        <w:rPr>
          <w:b/>
          <w:sz w:val="24"/>
        </w:rPr>
      </w:pPr>
    </w:p>
    <w:p w14:paraId="269B7134" w14:textId="4921C3F6" w:rsidR="00686177" w:rsidRPr="00C2493E" w:rsidRDefault="00686177" w:rsidP="00686177">
      <w:pPr>
        <w:pStyle w:val="NoSpacing"/>
        <w:tabs>
          <w:tab w:val="left" w:pos="10440"/>
          <w:tab w:val="left" w:pos="10530"/>
        </w:tabs>
        <w:ind w:left="-360" w:right="-360"/>
        <w:rPr>
          <w:b/>
          <w:sz w:val="24"/>
        </w:rPr>
      </w:pPr>
      <w:r>
        <w:rPr>
          <w:b/>
          <w:sz w:val="24"/>
        </w:rPr>
        <w:t>Falla</w:t>
      </w:r>
      <w:r>
        <w:rPr>
          <w:b/>
          <w:sz w:val="24"/>
        </w:rPr>
        <w:t xml:space="preserve">: </w:t>
      </w:r>
      <w:r>
        <w:rPr>
          <w:b/>
          <w:sz w:val="24"/>
        </w:rPr>
        <w:t>El Amor Brujo: Ritual Fire Dance</w:t>
      </w:r>
    </w:p>
    <w:p w14:paraId="4C5B1E0A" w14:textId="0C7DA9DB" w:rsidR="00686177" w:rsidRPr="00686177" w:rsidRDefault="00686177" w:rsidP="00686177">
      <w:pPr>
        <w:pStyle w:val="NoSpacing"/>
        <w:numPr>
          <w:ilvl w:val="0"/>
          <w:numId w:val="24"/>
        </w:numPr>
        <w:tabs>
          <w:tab w:val="left" w:pos="10440"/>
          <w:tab w:val="left" w:pos="10530"/>
        </w:tabs>
        <w:ind w:left="0" w:right="-360"/>
        <w:rPr>
          <w:b/>
          <w:sz w:val="24"/>
        </w:rPr>
      </w:pPr>
      <w:r>
        <w:rPr>
          <w:sz w:val="24"/>
        </w:rPr>
        <w:t xml:space="preserve">The </w:t>
      </w:r>
      <w:r>
        <w:rPr>
          <w:sz w:val="24"/>
        </w:rPr>
        <w:t xml:space="preserve">title of </w:t>
      </w:r>
      <w:r>
        <w:rPr>
          <w:b/>
          <w:bCs/>
          <w:i/>
          <w:iCs/>
          <w:sz w:val="24"/>
        </w:rPr>
        <w:t>El Amor Brujo</w:t>
      </w:r>
      <w:r>
        <w:rPr>
          <w:sz w:val="24"/>
        </w:rPr>
        <w:t xml:space="preserve"> (“Love, the Magician”) refers to a theme of the ballet: winning affection, not with magic, but by using the magic of love.</w:t>
      </w:r>
    </w:p>
    <w:p w14:paraId="65E142AB" w14:textId="083D77BC" w:rsidR="00686177" w:rsidRPr="00686177" w:rsidRDefault="00686177" w:rsidP="00686177">
      <w:pPr>
        <w:pStyle w:val="NoSpacing"/>
        <w:numPr>
          <w:ilvl w:val="0"/>
          <w:numId w:val="24"/>
        </w:numPr>
        <w:tabs>
          <w:tab w:val="left" w:pos="10440"/>
          <w:tab w:val="left" w:pos="10530"/>
        </w:tabs>
        <w:ind w:left="0" w:right="-360"/>
        <w:rPr>
          <w:b/>
          <w:sz w:val="24"/>
        </w:rPr>
      </w:pPr>
      <w:r>
        <w:rPr>
          <w:sz w:val="24"/>
        </w:rPr>
        <w:t>The 1925 ballet in one act with two scenes, features a mezzo-soprano soloist and lasts about 30 minutes.</w:t>
      </w:r>
    </w:p>
    <w:p w14:paraId="2F03CF88" w14:textId="6B3AAD7C" w:rsidR="00686177" w:rsidRPr="00C10B49" w:rsidRDefault="00686177" w:rsidP="00686177">
      <w:pPr>
        <w:pStyle w:val="NoSpacing"/>
        <w:numPr>
          <w:ilvl w:val="0"/>
          <w:numId w:val="24"/>
        </w:numPr>
        <w:tabs>
          <w:tab w:val="left" w:pos="10440"/>
          <w:tab w:val="left" w:pos="10530"/>
        </w:tabs>
        <w:ind w:left="0" w:right="-360"/>
        <w:rPr>
          <w:b/>
          <w:sz w:val="24"/>
        </w:rPr>
      </w:pPr>
      <w:r>
        <w:rPr>
          <w:sz w:val="24"/>
        </w:rPr>
        <w:t xml:space="preserve">The “Ritual Fire Dance” </w:t>
      </w:r>
      <w:r>
        <w:rPr>
          <w:i/>
          <w:iCs/>
          <w:sz w:val="24"/>
        </w:rPr>
        <w:t>(“Da</w:t>
      </w:r>
      <w:r w:rsidR="00C10B49">
        <w:rPr>
          <w:i/>
          <w:iCs/>
          <w:sz w:val="24"/>
        </w:rPr>
        <w:t>nza ritual del f</w:t>
      </w:r>
      <w:r w:rsidR="0047651D">
        <w:rPr>
          <w:i/>
          <w:iCs/>
          <w:sz w:val="24"/>
        </w:rPr>
        <w:t>u</w:t>
      </w:r>
      <w:r w:rsidR="00C10B49">
        <w:rPr>
          <w:i/>
          <w:iCs/>
          <w:sz w:val="24"/>
        </w:rPr>
        <w:t xml:space="preserve">ego”) </w:t>
      </w:r>
      <w:r w:rsidR="00C10B49">
        <w:rPr>
          <w:sz w:val="24"/>
        </w:rPr>
        <w:t>is the best-known piece from the ballet and is frequently performed in concert.</w:t>
      </w:r>
    </w:p>
    <w:p w14:paraId="3A178C53" w14:textId="75B379C7" w:rsidR="00C10B49" w:rsidRPr="00FA22CB" w:rsidRDefault="00C10B49" w:rsidP="00686177">
      <w:pPr>
        <w:pStyle w:val="NoSpacing"/>
        <w:numPr>
          <w:ilvl w:val="0"/>
          <w:numId w:val="24"/>
        </w:numPr>
        <w:tabs>
          <w:tab w:val="left" w:pos="10440"/>
          <w:tab w:val="left" w:pos="10530"/>
        </w:tabs>
        <w:ind w:left="0" w:right="-360"/>
        <w:rPr>
          <w:b/>
          <w:sz w:val="24"/>
        </w:rPr>
      </w:pPr>
      <w:r>
        <w:rPr>
          <w:sz w:val="24"/>
        </w:rPr>
        <w:t xml:space="preserve">Falla composed the first version of </w:t>
      </w:r>
      <w:r>
        <w:rPr>
          <w:b/>
          <w:bCs/>
          <w:i/>
          <w:iCs/>
          <w:sz w:val="24"/>
        </w:rPr>
        <w:t xml:space="preserve">El Amo Brujo </w:t>
      </w:r>
      <w:r>
        <w:rPr>
          <w:sz w:val="24"/>
        </w:rPr>
        <w:t xml:space="preserve">in 1914-15 for the Spanish flamenco dancer Pastora Imperio (1889-1979), as a </w:t>
      </w:r>
      <w:r>
        <w:rPr>
          <w:i/>
          <w:iCs/>
          <w:sz w:val="24"/>
        </w:rPr>
        <w:t>gitan</w:t>
      </w:r>
      <w:r w:rsidR="00907D5D">
        <w:rPr>
          <w:i/>
          <w:iCs/>
          <w:sz w:val="24"/>
        </w:rPr>
        <w:t>e</w:t>
      </w:r>
      <w:r>
        <w:rPr>
          <w:i/>
          <w:iCs/>
          <w:sz w:val="24"/>
        </w:rPr>
        <w:t>r</w:t>
      </w:r>
      <w:r>
        <w:rPr>
          <w:rFonts w:cstheme="minorHAnsi"/>
          <w:i/>
          <w:iCs/>
          <w:sz w:val="24"/>
        </w:rPr>
        <w:t>í</w:t>
      </w:r>
      <w:r>
        <w:rPr>
          <w:i/>
          <w:iCs/>
          <w:sz w:val="24"/>
        </w:rPr>
        <w:t xml:space="preserve">a </w:t>
      </w:r>
      <w:r>
        <w:rPr>
          <w:sz w:val="24"/>
        </w:rPr>
        <w:t>with songs, dances, and spoken dialogue, and accompanied by a small chamber ensemble of 14 instruments. First performed in Madrid in 1915, it was not successful. In 1925 Falla created a second ballet version with an expanded orchestra, cuts and plot changes, a reordering of musical numbers, and without narration. This version premiered in Paris in 1926 with Falla conducting, and was quite successful.</w:t>
      </w:r>
    </w:p>
    <w:p w14:paraId="2D04E211" w14:textId="77777777" w:rsidR="00686177" w:rsidRDefault="00686177" w:rsidP="00686177">
      <w:pPr>
        <w:pStyle w:val="NoSpacing"/>
        <w:tabs>
          <w:tab w:val="left" w:pos="10440"/>
          <w:tab w:val="left" w:pos="10530"/>
        </w:tabs>
        <w:ind w:left="-360" w:right="-360"/>
        <w:rPr>
          <w:b/>
          <w:sz w:val="24"/>
        </w:rPr>
      </w:pPr>
    </w:p>
    <w:p w14:paraId="297C3F97" w14:textId="1A33A01A" w:rsidR="00686177" w:rsidRPr="00C2493E" w:rsidRDefault="00C10B49" w:rsidP="00686177">
      <w:pPr>
        <w:pStyle w:val="NoSpacing"/>
        <w:tabs>
          <w:tab w:val="left" w:pos="10440"/>
          <w:tab w:val="left" w:pos="10530"/>
        </w:tabs>
        <w:ind w:left="-360" w:right="-360"/>
        <w:rPr>
          <w:b/>
          <w:sz w:val="24"/>
        </w:rPr>
      </w:pPr>
      <w:r>
        <w:rPr>
          <w:b/>
          <w:sz w:val="24"/>
        </w:rPr>
        <w:t>Lassus</w:t>
      </w:r>
      <w:r w:rsidR="00686177">
        <w:rPr>
          <w:b/>
          <w:sz w:val="24"/>
        </w:rPr>
        <w:t xml:space="preserve">: </w:t>
      </w:r>
      <w:r>
        <w:rPr>
          <w:b/>
          <w:sz w:val="24"/>
        </w:rPr>
        <w:t>O la, o che bon eccho (Echo Song)</w:t>
      </w:r>
    </w:p>
    <w:p w14:paraId="60D2B4AB" w14:textId="77777777" w:rsidR="0027550F" w:rsidRPr="0027550F" w:rsidRDefault="00907D5D" w:rsidP="00686177">
      <w:pPr>
        <w:pStyle w:val="NoSpacing"/>
        <w:numPr>
          <w:ilvl w:val="0"/>
          <w:numId w:val="24"/>
        </w:numPr>
        <w:tabs>
          <w:tab w:val="left" w:pos="10440"/>
          <w:tab w:val="left" w:pos="10530"/>
        </w:tabs>
        <w:ind w:left="0" w:right="-360"/>
        <w:rPr>
          <w:b/>
          <w:sz w:val="24"/>
        </w:rPr>
      </w:pPr>
      <w:r>
        <w:rPr>
          <w:sz w:val="24"/>
        </w:rPr>
        <w:t xml:space="preserve">Lassus probably composed the “Echo Song” during his travels in Italy in the 1540s and 1550s. </w:t>
      </w:r>
    </w:p>
    <w:p w14:paraId="54484959" w14:textId="77646063" w:rsidR="00686177" w:rsidRPr="00907D5D" w:rsidRDefault="00907D5D" w:rsidP="00686177">
      <w:pPr>
        <w:pStyle w:val="NoSpacing"/>
        <w:numPr>
          <w:ilvl w:val="0"/>
          <w:numId w:val="24"/>
        </w:numPr>
        <w:tabs>
          <w:tab w:val="left" w:pos="10440"/>
          <w:tab w:val="left" w:pos="10530"/>
        </w:tabs>
        <w:ind w:left="0" w:right="-360"/>
        <w:rPr>
          <w:b/>
          <w:sz w:val="24"/>
        </w:rPr>
      </w:pPr>
      <w:r>
        <w:rPr>
          <w:sz w:val="24"/>
        </w:rPr>
        <w:t xml:space="preserve">It was first published in 1581 in </w:t>
      </w:r>
      <w:r>
        <w:rPr>
          <w:b/>
          <w:bCs/>
          <w:i/>
          <w:iCs/>
          <w:sz w:val="24"/>
        </w:rPr>
        <w:t>Libro de villanelle, moresche et alter canzoni</w:t>
      </w:r>
      <w:r>
        <w:rPr>
          <w:i/>
          <w:iCs/>
          <w:sz w:val="24"/>
        </w:rPr>
        <w:t xml:space="preserve">, </w:t>
      </w:r>
      <w:r>
        <w:rPr>
          <w:sz w:val="24"/>
        </w:rPr>
        <w:t xml:space="preserve">a book of </w:t>
      </w:r>
      <w:r>
        <w:rPr>
          <w:i/>
          <w:iCs/>
          <w:sz w:val="24"/>
        </w:rPr>
        <w:t xml:space="preserve">Villanelles </w:t>
      </w:r>
      <w:r>
        <w:rPr>
          <w:sz w:val="24"/>
        </w:rPr>
        <w:t xml:space="preserve">(light Italian secular vocal music) and </w:t>
      </w:r>
      <w:r>
        <w:rPr>
          <w:i/>
          <w:iCs/>
          <w:sz w:val="24"/>
        </w:rPr>
        <w:t xml:space="preserve">Moresche </w:t>
      </w:r>
      <w:r>
        <w:rPr>
          <w:sz w:val="24"/>
        </w:rPr>
        <w:t>(songs sung from the perspective of black Moorish servants and slaves).</w:t>
      </w:r>
    </w:p>
    <w:p w14:paraId="78F6B0FE" w14:textId="49E78D13" w:rsidR="00907D5D" w:rsidRPr="00FA22CB" w:rsidRDefault="00907D5D" w:rsidP="00686177">
      <w:pPr>
        <w:pStyle w:val="NoSpacing"/>
        <w:numPr>
          <w:ilvl w:val="0"/>
          <w:numId w:val="24"/>
        </w:numPr>
        <w:tabs>
          <w:tab w:val="left" w:pos="10440"/>
          <w:tab w:val="left" w:pos="10530"/>
        </w:tabs>
        <w:ind w:left="0" w:right="-360"/>
        <w:rPr>
          <w:b/>
          <w:sz w:val="24"/>
        </w:rPr>
      </w:pPr>
      <w:r>
        <w:rPr>
          <w:i/>
          <w:iCs/>
          <w:sz w:val="24"/>
        </w:rPr>
        <w:t xml:space="preserve">“O la, o che bon eccho” </w:t>
      </w:r>
      <w:r>
        <w:rPr>
          <w:sz w:val="24"/>
        </w:rPr>
        <w:t xml:space="preserve">was written for double choir: two separate 4-part choirs. Double choir singing originated </w:t>
      </w:r>
      <w:r w:rsidR="001C5125">
        <w:rPr>
          <w:sz w:val="24"/>
        </w:rPr>
        <w:t>with music written for St. Mark’s Basilica in Venice, Italy, with its two choir lofts, from which groups of musicians would play or sing back and forth.</w:t>
      </w:r>
      <w:r>
        <w:rPr>
          <w:i/>
          <w:iCs/>
          <w:sz w:val="24"/>
        </w:rPr>
        <w:t xml:space="preserve"> </w:t>
      </w:r>
    </w:p>
    <w:p w14:paraId="59517FAA" w14:textId="77777777" w:rsidR="00686177" w:rsidRDefault="00686177" w:rsidP="00C37DBD">
      <w:pPr>
        <w:pStyle w:val="NoSpacing"/>
        <w:tabs>
          <w:tab w:val="left" w:pos="10440"/>
          <w:tab w:val="left" w:pos="10530"/>
        </w:tabs>
        <w:ind w:left="-360" w:right="-360"/>
        <w:rPr>
          <w:b/>
          <w:sz w:val="24"/>
        </w:rPr>
      </w:pPr>
    </w:p>
    <w:p w14:paraId="14D738DA" w14:textId="762AEFD0" w:rsidR="00177A6E" w:rsidRPr="00C2493E" w:rsidRDefault="00D72733" w:rsidP="00C37DBD">
      <w:pPr>
        <w:pStyle w:val="NoSpacing"/>
        <w:tabs>
          <w:tab w:val="left" w:pos="10440"/>
          <w:tab w:val="left" w:pos="10530"/>
        </w:tabs>
        <w:ind w:left="-360" w:right="-360"/>
        <w:rPr>
          <w:b/>
          <w:sz w:val="24"/>
        </w:rPr>
      </w:pPr>
      <w:r>
        <w:rPr>
          <w:b/>
          <w:sz w:val="24"/>
        </w:rPr>
        <w:t xml:space="preserve">Mozart: </w:t>
      </w:r>
      <w:r w:rsidR="0027550F">
        <w:rPr>
          <w:b/>
          <w:sz w:val="24"/>
        </w:rPr>
        <w:t>The Magic Flute: Der Vogelf</w:t>
      </w:r>
      <w:r w:rsidR="0027550F">
        <w:rPr>
          <w:rFonts w:cstheme="minorHAnsi"/>
          <w:b/>
          <w:sz w:val="24"/>
        </w:rPr>
        <w:t>ä</w:t>
      </w:r>
      <w:r w:rsidR="0027550F">
        <w:rPr>
          <w:b/>
          <w:sz w:val="24"/>
        </w:rPr>
        <w:t>nger bin ich ja</w:t>
      </w:r>
    </w:p>
    <w:p w14:paraId="05BB0ED9" w14:textId="06C206E6" w:rsidR="009E2812" w:rsidRPr="0027550F" w:rsidRDefault="0027550F" w:rsidP="00665F9E">
      <w:pPr>
        <w:pStyle w:val="NoSpacing"/>
        <w:numPr>
          <w:ilvl w:val="0"/>
          <w:numId w:val="24"/>
        </w:numPr>
        <w:tabs>
          <w:tab w:val="left" w:pos="10440"/>
          <w:tab w:val="left" w:pos="10530"/>
        </w:tabs>
        <w:ind w:left="0" w:right="-360"/>
        <w:rPr>
          <w:b/>
          <w:bCs/>
          <w:sz w:val="24"/>
        </w:rPr>
      </w:pPr>
      <w:r>
        <w:rPr>
          <w:b/>
          <w:bCs/>
          <w:sz w:val="24"/>
        </w:rPr>
        <w:t xml:space="preserve">The Magic Flute </w:t>
      </w:r>
      <w:r>
        <w:rPr>
          <w:b/>
          <w:bCs/>
          <w:i/>
          <w:iCs/>
          <w:sz w:val="24"/>
        </w:rPr>
        <w:t>(Die Zauberfl</w:t>
      </w:r>
      <w:r>
        <w:rPr>
          <w:rFonts w:cstheme="minorHAnsi"/>
          <w:b/>
          <w:bCs/>
          <w:i/>
          <w:iCs/>
          <w:sz w:val="24"/>
        </w:rPr>
        <w:t>ö</w:t>
      </w:r>
      <w:r>
        <w:rPr>
          <w:b/>
          <w:bCs/>
          <w:i/>
          <w:iCs/>
          <w:sz w:val="24"/>
        </w:rPr>
        <w:t>te)</w:t>
      </w:r>
      <w:r>
        <w:rPr>
          <w:sz w:val="24"/>
        </w:rPr>
        <w:t>, composed in 1791, was Mozart’s last opera.</w:t>
      </w:r>
    </w:p>
    <w:p w14:paraId="048AC03C" w14:textId="7330D18E" w:rsidR="0027550F" w:rsidRPr="0027550F" w:rsidRDefault="0027550F" w:rsidP="00665F9E">
      <w:pPr>
        <w:pStyle w:val="NoSpacing"/>
        <w:numPr>
          <w:ilvl w:val="0"/>
          <w:numId w:val="24"/>
        </w:numPr>
        <w:tabs>
          <w:tab w:val="left" w:pos="10440"/>
          <w:tab w:val="left" w:pos="10530"/>
        </w:tabs>
        <w:ind w:left="0" w:right="-360"/>
        <w:rPr>
          <w:b/>
          <w:bCs/>
          <w:sz w:val="24"/>
        </w:rPr>
      </w:pPr>
      <w:r>
        <w:rPr>
          <w:sz w:val="24"/>
        </w:rPr>
        <w:t>Mozart conducted the premiere in Vienna in September, 1791, and died in December.</w:t>
      </w:r>
    </w:p>
    <w:p w14:paraId="676E26DB" w14:textId="67C6BADF" w:rsidR="00370FE0" w:rsidRDefault="0027550F" w:rsidP="00665F9E">
      <w:pPr>
        <w:pStyle w:val="NoSpacing"/>
        <w:numPr>
          <w:ilvl w:val="0"/>
          <w:numId w:val="24"/>
        </w:numPr>
        <w:tabs>
          <w:tab w:val="left" w:pos="10440"/>
          <w:tab w:val="left" w:pos="10530"/>
        </w:tabs>
        <w:ind w:left="0" w:right="-360"/>
        <w:rPr>
          <w:sz w:val="24"/>
        </w:rPr>
      </w:pPr>
      <w:r>
        <w:rPr>
          <w:sz w:val="24"/>
        </w:rPr>
        <w:t xml:space="preserve">Mozart’s friend, impresario (actor, author, composer) Emanuel Schikaneder (shih-kuh-NAY-der), suggested that Mozart write the opera, and Schikaneder wrote the </w:t>
      </w:r>
      <w:r>
        <w:rPr>
          <w:i/>
          <w:iCs/>
          <w:sz w:val="24"/>
        </w:rPr>
        <w:t>libretto</w:t>
      </w:r>
      <w:r>
        <w:rPr>
          <w:sz w:val="24"/>
        </w:rPr>
        <w:t xml:space="preserve">, directed it, and sang the role of </w:t>
      </w:r>
      <w:r>
        <w:rPr>
          <w:i/>
          <w:iCs/>
          <w:sz w:val="24"/>
        </w:rPr>
        <w:t>Papageno.</w:t>
      </w:r>
    </w:p>
    <w:p w14:paraId="543FBA68" w14:textId="170403DB" w:rsidR="0027550F" w:rsidRPr="0027550F" w:rsidRDefault="0027550F" w:rsidP="00665F9E">
      <w:pPr>
        <w:pStyle w:val="NoSpacing"/>
        <w:numPr>
          <w:ilvl w:val="0"/>
          <w:numId w:val="24"/>
        </w:numPr>
        <w:tabs>
          <w:tab w:val="left" w:pos="10440"/>
          <w:tab w:val="left" w:pos="10530"/>
        </w:tabs>
        <w:ind w:left="0" w:right="-360"/>
        <w:rPr>
          <w:sz w:val="24"/>
        </w:rPr>
      </w:pPr>
      <w:r>
        <w:rPr>
          <w:b/>
          <w:bCs/>
          <w:sz w:val="24"/>
        </w:rPr>
        <w:t xml:space="preserve">The Magic Flute </w:t>
      </w:r>
      <w:r>
        <w:rPr>
          <w:sz w:val="24"/>
        </w:rPr>
        <w:t xml:space="preserve">is number </w:t>
      </w:r>
      <w:r w:rsidR="00327637">
        <w:rPr>
          <w:sz w:val="24"/>
        </w:rPr>
        <w:t>1</w:t>
      </w:r>
      <w:r>
        <w:rPr>
          <w:sz w:val="24"/>
        </w:rPr>
        <w:t xml:space="preserve"> on the Operabase list of the most-performed operas in the world.</w:t>
      </w:r>
    </w:p>
    <w:p w14:paraId="33926938" w14:textId="77777777" w:rsidR="005E260A" w:rsidRPr="00C2493E" w:rsidRDefault="005E260A" w:rsidP="00F95FCD">
      <w:pPr>
        <w:pStyle w:val="NoSpacing"/>
        <w:tabs>
          <w:tab w:val="left" w:pos="10440"/>
          <w:tab w:val="left" w:pos="10530"/>
        </w:tabs>
        <w:ind w:right="-360"/>
        <w:rPr>
          <w:b/>
          <w:sz w:val="24"/>
        </w:rPr>
      </w:pPr>
    </w:p>
    <w:p w14:paraId="12DB4E48" w14:textId="2B4BA15C" w:rsidR="00745E53" w:rsidRPr="00C2493E" w:rsidRDefault="00564A8C" w:rsidP="00745E53">
      <w:pPr>
        <w:pStyle w:val="NoSpacing"/>
        <w:tabs>
          <w:tab w:val="left" w:pos="10440"/>
          <w:tab w:val="left" w:pos="10530"/>
        </w:tabs>
        <w:ind w:left="-360" w:right="-360"/>
        <w:rPr>
          <w:b/>
          <w:sz w:val="24"/>
        </w:rPr>
      </w:pPr>
      <w:r>
        <w:rPr>
          <w:b/>
          <w:sz w:val="24"/>
        </w:rPr>
        <w:t xml:space="preserve">Mussorgsky: </w:t>
      </w:r>
      <w:r w:rsidR="0027550F">
        <w:rPr>
          <w:b/>
          <w:sz w:val="24"/>
        </w:rPr>
        <w:t>Pictures at an Exhibition: Promenade</w:t>
      </w:r>
    </w:p>
    <w:p w14:paraId="7C3882F0" w14:textId="04D8059F" w:rsidR="005B7102" w:rsidRPr="0027550F" w:rsidRDefault="0027550F" w:rsidP="00665F9E">
      <w:pPr>
        <w:pStyle w:val="NoSpacing"/>
        <w:numPr>
          <w:ilvl w:val="0"/>
          <w:numId w:val="26"/>
        </w:numPr>
        <w:tabs>
          <w:tab w:val="left" w:pos="10440"/>
        </w:tabs>
        <w:ind w:left="0" w:right="-360"/>
        <w:rPr>
          <w:b/>
          <w:bCs/>
          <w:sz w:val="24"/>
        </w:rPr>
      </w:pPr>
      <w:r>
        <w:rPr>
          <w:b/>
          <w:bCs/>
          <w:sz w:val="24"/>
        </w:rPr>
        <w:t xml:space="preserve">Pictures at an Exhibition </w:t>
      </w:r>
      <w:r>
        <w:rPr>
          <w:sz w:val="24"/>
        </w:rPr>
        <w:t>was composed in twelve days in 1874 for solo piano, as a tribute to the artist Viktor Hartmann (1834-1873), a deceased friend of Mussorgsky.</w:t>
      </w:r>
    </w:p>
    <w:p w14:paraId="65B80497" w14:textId="350D2197" w:rsidR="0027550F" w:rsidRPr="00864BD5" w:rsidRDefault="0027550F" w:rsidP="00665F9E">
      <w:pPr>
        <w:pStyle w:val="NoSpacing"/>
        <w:numPr>
          <w:ilvl w:val="0"/>
          <w:numId w:val="26"/>
        </w:numPr>
        <w:tabs>
          <w:tab w:val="left" w:pos="10440"/>
        </w:tabs>
        <w:ind w:left="0" w:right="-360"/>
        <w:rPr>
          <w:b/>
          <w:bCs/>
          <w:sz w:val="24"/>
        </w:rPr>
      </w:pPr>
      <w:r>
        <w:rPr>
          <w:sz w:val="24"/>
        </w:rPr>
        <w:t>Russian composer Nikolai Rimsky-Korsakov (1844-1908) edited the piano suite for publication in 1886. In 1922, French composer Maurice Ravel (1875-19</w:t>
      </w:r>
      <w:r w:rsidR="00864BD5">
        <w:rPr>
          <w:sz w:val="24"/>
        </w:rPr>
        <w:t>37) orchestrated it.</w:t>
      </w:r>
    </w:p>
    <w:p w14:paraId="315A2A47" w14:textId="08CC8897" w:rsidR="00864BD5" w:rsidRPr="00864BD5" w:rsidRDefault="00864BD5" w:rsidP="00665F9E">
      <w:pPr>
        <w:pStyle w:val="NoSpacing"/>
        <w:numPr>
          <w:ilvl w:val="0"/>
          <w:numId w:val="26"/>
        </w:numPr>
        <w:tabs>
          <w:tab w:val="left" w:pos="10440"/>
        </w:tabs>
        <w:ind w:left="0" w:right="-360"/>
        <w:rPr>
          <w:b/>
          <w:bCs/>
          <w:sz w:val="24"/>
        </w:rPr>
      </w:pPr>
      <w:r>
        <w:rPr>
          <w:sz w:val="24"/>
        </w:rPr>
        <w:t>Russian-American conductor and composer Serge Koussevitzky (1874-1951) conducted the world and American premieres of Ravel’s version, as well as the first recording in 1930.</w:t>
      </w:r>
    </w:p>
    <w:p w14:paraId="19067C4B" w14:textId="36A8FF06" w:rsidR="00864BD5" w:rsidRPr="0027550F" w:rsidRDefault="00864BD5" w:rsidP="00665F9E">
      <w:pPr>
        <w:pStyle w:val="NoSpacing"/>
        <w:numPr>
          <w:ilvl w:val="0"/>
          <w:numId w:val="26"/>
        </w:numPr>
        <w:tabs>
          <w:tab w:val="left" w:pos="10440"/>
        </w:tabs>
        <w:ind w:left="0" w:right="-360"/>
        <w:rPr>
          <w:b/>
          <w:bCs/>
          <w:sz w:val="24"/>
        </w:rPr>
      </w:pPr>
      <w:r>
        <w:rPr>
          <w:sz w:val="24"/>
        </w:rPr>
        <w:t>“Promenade” is the first of fifteen movements in the suite. “Promenade” returns four times, with different tempos and instruments. In all there are ten pieces of “musical artwork” in the exhibit.</w:t>
      </w:r>
    </w:p>
    <w:p w14:paraId="7F71E29E" w14:textId="77777777" w:rsidR="00513515" w:rsidRDefault="00513515" w:rsidP="00564A8C">
      <w:pPr>
        <w:pStyle w:val="NoSpacing"/>
        <w:tabs>
          <w:tab w:val="left" w:pos="10440"/>
          <w:tab w:val="left" w:pos="10530"/>
        </w:tabs>
        <w:ind w:right="-360"/>
        <w:rPr>
          <w:b/>
          <w:sz w:val="24"/>
        </w:rPr>
      </w:pPr>
    </w:p>
    <w:p w14:paraId="29741AE8" w14:textId="77777777" w:rsidR="00700079" w:rsidRDefault="00700079" w:rsidP="00564A8C">
      <w:pPr>
        <w:pStyle w:val="NoSpacing"/>
        <w:tabs>
          <w:tab w:val="left" w:pos="10440"/>
          <w:tab w:val="left" w:pos="10530"/>
        </w:tabs>
        <w:ind w:right="-360"/>
        <w:rPr>
          <w:b/>
          <w:sz w:val="24"/>
        </w:rPr>
      </w:pPr>
    </w:p>
    <w:p w14:paraId="30C88503" w14:textId="77777777" w:rsidR="00700079" w:rsidRDefault="00700079" w:rsidP="00564A8C">
      <w:pPr>
        <w:pStyle w:val="NoSpacing"/>
        <w:tabs>
          <w:tab w:val="left" w:pos="10440"/>
          <w:tab w:val="left" w:pos="10530"/>
        </w:tabs>
        <w:ind w:right="-360"/>
        <w:rPr>
          <w:b/>
          <w:sz w:val="24"/>
        </w:rPr>
      </w:pPr>
    </w:p>
    <w:p w14:paraId="785962E0" w14:textId="77777777" w:rsidR="00700079" w:rsidRDefault="00700079" w:rsidP="00564A8C">
      <w:pPr>
        <w:pStyle w:val="NoSpacing"/>
        <w:tabs>
          <w:tab w:val="left" w:pos="10440"/>
          <w:tab w:val="left" w:pos="10530"/>
        </w:tabs>
        <w:ind w:right="-360"/>
        <w:rPr>
          <w:b/>
          <w:sz w:val="24"/>
        </w:rPr>
      </w:pPr>
    </w:p>
    <w:p w14:paraId="7C5B32AF" w14:textId="77777777" w:rsidR="00700079" w:rsidRDefault="00700079" w:rsidP="00564A8C">
      <w:pPr>
        <w:pStyle w:val="NoSpacing"/>
        <w:tabs>
          <w:tab w:val="left" w:pos="10440"/>
          <w:tab w:val="left" w:pos="10530"/>
        </w:tabs>
        <w:ind w:right="-360"/>
        <w:rPr>
          <w:b/>
          <w:sz w:val="24"/>
        </w:rPr>
      </w:pPr>
    </w:p>
    <w:p w14:paraId="0FFA3FE7" w14:textId="77777777" w:rsidR="00700079" w:rsidRDefault="00700079" w:rsidP="00564A8C">
      <w:pPr>
        <w:pStyle w:val="NoSpacing"/>
        <w:tabs>
          <w:tab w:val="left" w:pos="10440"/>
          <w:tab w:val="left" w:pos="10530"/>
        </w:tabs>
        <w:ind w:right="-360"/>
        <w:rPr>
          <w:b/>
          <w:sz w:val="24"/>
        </w:rPr>
      </w:pPr>
    </w:p>
    <w:p w14:paraId="5030E2C4" w14:textId="77777777" w:rsidR="00700079" w:rsidRDefault="00700079" w:rsidP="00564A8C">
      <w:pPr>
        <w:pStyle w:val="NoSpacing"/>
        <w:tabs>
          <w:tab w:val="left" w:pos="10440"/>
          <w:tab w:val="left" w:pos="10530"/>
        </w:tabs>
        <w:ind w:right="-360"/>
        <w:rPr>
          <w:b/>
          <w:sz w:val="24"/>
        </w:rPr>
      </w:pPr>
    </w:p>
    <w:p w14:paraId="695E7B6F" w14:textId="77777777" w:rsidR="00700079" w:rsidRDefault="00700079" w:rsidP="00564A8C">
      <w:pPr>
        <w:pStyle w:val="NoSpacing"/>
        <w:tabs>
          <w:tab w:val="left" w:pos="10440"/>
          <w:tab w:val="left" w:pos="10530"/>
        </w:tabs>
        <w:ind w:right="-360"/>
        <w:rPr>
          <w:b/>
          <w:sz w:val="24"/>
        </w:rPr>
      </w:pPr>
    </w:p>
    <w:p w14:paraId="643ED8FD" w14:textId="62CA85DB" w:rsidR="00745E53" w:rsidRPr="00C2493E" w:rsidRDefault="00046BB6" w:rsidP="00745E53">
      <w:pPr>
        <w:pStyle w:val="NoSpacing"/>
        <w:tabs>
          <w:tab w:val="left" w:pos="10440"/>
          <w:tab w:val="left" w:pos="10530"/>
        </w:tabs>
        <w:ind w:left="-360" w:right="-360"/>
        <w:rPr>
          <w:b/>
          <w:sz w:val="24"/>
        </w:rPr>
      </w:pPr>
      <w:r>
        <w:rPr>
          <w:b/>
          <w:sz w:val="24"/>
        </w:rPr>
        <w:t>Price: Symphony No. 1: Movement 4. Finale</w:t>
      </w:r>
    </w:p>
    <w:p w14:paraId="0F61E741" w14:textId="19664864" w:rsidR="00337FAE" w:rsidRPr="00700079" w:rsidRDefault="00700079" w:rsidP="00D77430">
      <w:pPr>
        <w:pStyle w:val="NoSpacing"/>
        <w:numPr>
          <w:ilvl w:val="0"/>
          <w:numId w:val="27"/>
        </w:numPr>
        <w:tabs>
          <w:tab w:val="left" w:pos="10440"/>
          <w:tab w:val="left" w:pos="10530"/>
        </w:tabs>
        <w:ind w:left="0" w:right="-360"/>
        <w:rPr>
          <w:sz w:val="24"/>
        </w:rPr>
      </w:pPr>
      <w:r>
        <w:rPr>
          <w:sz w:val="24"/>
        </w:rPr>
        <w:t xml:space="preserve">Price composed </w:t>
      </w:r>
      <w:r>
        <w:rPr>
          <w:b/>
          <w:bCs/>
          <w:sz w:val="24"/>
        </w:rPr>
        <w:t xml:space="preserve">Symphony No. 1 in E minor in 1931-1932. </w:t>
      </w:r>
    </w:p>
    <w:p w14:paraId="4142769D" w14:textId="56665392" w:rsidR="00700079" w:rsidRDefault="00700079" w:rsidP="00D77430">
      <w:pPr>
        <w:pStyle w:val="NoSpacing"/>
        <w:numPr>
          <w:ilvl w:val="0"/>
          <w:numId w:val="27"/>
        </w:numPr>
        <w:tabs>
          <w:tab w:val="left" w:pos="10440"/>
          <w:tab w:val="left" w:pos="10530"/>
        </w:tabs>
        <w:ind w:left="0" w:right="-360"/>
        <w:rPr>
          <w:sz w:val="24"/>
        </w:rPr>
      </w:pPr>
      <w:r>
        <w:rPr>
          <w:sz w:val="24"/>
        </w:rPr>
        <w:t>It was performed by the Chicago Symphony on a concert dedicated to “The Negro in Music” at the Chicago World’s Fair in 1933.</w:t>
      </w:r>
    </w:p>
    <w:p w14:paraId="58D19688" w14:textId="2DFCD3B2" w:rsidR="00337FAE" w:rsidRDefault="00700079" w:rsidP="00D77430">
      <w:pPr>
        <w:pStyle w:val="NoSpacing"/>
        <w:numPr>
          <w:ilvl w:val="0"/>
          <w:numId w:val="27"/>
        </w:numPr>
        <w:tabs>
          <w:tab w:val="left" w:pos="10440"/>
          <w:tab w:val="left" w:pos="10530"/>
        </w:tabs>
        <w:ind w:left="0" w:right="-360"/>
        <w:rPr>
          <w:sz w:val="24"/>
        </w:rPr>
      </w:pPr>
      <w:r>
        <w:rPr>
          <w:sz w:val="24"/>
        </w:rPr>
        <w:t xml:space="preserve">Price’s </w:t>
      </w:r>
      <w:r>
        <w:rPr>
          <w:b/>
          <w:bCs/>
          <w:sz w:val="24"/>
        </w:rPr>
        <w:t xml:space="preserve">Symphony No. 1 </w:t>
      </w:r>
      <w:r>
        <w:rPr>
          <w:sz w:val="24"/>
        </w:rPr>
        <w:t>was the first symphony composed by an African-American woman to be performed by a major American orchestra.</w:t>
      </w:r>
    </w:p>
    <w:p w14:paraId="730C8F38" w14:textId="6E67AC28" w:rsidR="00337FAE" w:rsidRDefault="00700079" w:rsidP="00D77430">
      <w:pPr>
        <w:pStyle w:val="NoSpacing"/>
        <w:numPr>
          <w:ilvl w:val="0"/>
          <w:numId w:val="27"/>
        </w:numPr>
        <w:tabs>
          <w:tab w:val="left" w:pos="10440"/>
          <w:tab w:val="left" w:pos="10530"/>
        </w:tabs>
        <w:ind w:left="0" w:right="-360"/>
        <w:rPr>
          <w:sz w:val="24"/>
        </w:rPr>
      </w:pPr>
      <w:r>
        <w:rPr>
          <w:sz w:val="24"/>
        </w:rPr>
        <w:t>Price’s first symphony won first place in Chicago’s Wanamaker Competition in 1932. The prize was $500, which would be about $14,000 today.</w:t>
      </w:r>
    </w:p>
    <w:p w14:paraId="4F4DB9AB" w14:textId="4BC6EAAD" w:rsidR="00700079" w:rsidRPr="00700079" w:rsidRDefault="00700079" w:rsidP="00D77430">
      <w:pPr>
        <w:pStyle w:val="NoSpacing"/>
        <w:numPr>
          <w:ilvl w:val="0"/>
          <w:numId w:val="27"/>
        </w:numPr>
        <w:tabs>
          <w:tab w:val="left" w:pos="10440"/>
          <w:tab w:val="left" w:pos="10530"/>
        </w:tabs>
        <w:ind w:left="0" w:right="-360"/>
        <w:rPr>
          <w:sz w:val="24"/>
        </w:rPr>
      </w:pPr>
      <w:r>
        <w:rPr>
          <w:sz w:val="24"/>
        </w:rPr>
        <w:t xml:space="preserve">Even though </w:t>
      </w:r>
      <w:r>
        <w:rPr>
          <w:b/>
          <w:bCs/>
          <w:sz w:val="24"/>
        </w:rPr>
        <w:t xml:space="preserve">Symphony No. 1 </w:t>
      </w:r>
      <w:r>
        <w:rPr>
          <w:sz w:val="24"/>
        </w:rPr>
        <w:t>was well-received at its premiere, the score wasn’t published until 2008, and it was infrequently performed until after 2019.</w:t>
      </w:r>
    </w:p>
    <w:p w14:paraId="15B37C2A" w14:textId="562D3173" w:rsidR="00D72733" w:rsidRPr="00D72733" w:rsidRDefault="00D72733" w:rsidP="00D72733">
      <w:pPr>
        <w:pStyle w:val="NoSpacing"/>
        <w:tabs>
          <w:tab w:val="left" w:pos="10440"/>
          <w:tab w:val="left" w:pos="10530"/>
        </w:tabs>
        <w:ind w:right="-360"/>
        <w:rPr>
          <w:sz w:val="24"/>
        </w:rPr>
      </w:pPr>
    </w:p>
    <w:p w14:paraId="78F0F1CE" w14:textId="2FF0C860" w:rsidR="00700079" w:rsidRPr="00700079" w:rsidRDefault="00700079" w:rsidP="00700079">
      <w:pPr>
        <w:pStyle w:val="NoSpacing"/>
        <w:tabs>
          <w:tab w:val="left" w:pos="10440"/>
          <w:tab w:val="left" w:pos="10530"/>
        </w:tabs>
        <w:ind w:left="-360" w:right="-360"/>
        <w:rPr>
          <w:b/>
          <w:sz w:val="24"/>
        </w:rPr>
      </w:pPr>
      <w:r>
        <w:rPr>
          <w:b/>
          <w:sz w:val="24"/>
        </w:rPr>
        <w:t>Reed: Armenian Dances (Part 1): Gna, Gna (Go, Go)</w:t>
      </w:r>
    </w:p>
    <w:p w14:paraId="0E3B72F7" w14:textId="00AFB4CC" w:rsidR="00E63327" w:rsidRDefault="00700079" w:rsidP="00665F9E">
      <w:pPr>
        <w:pStyle w:val="NoSpacing"/>
        <w:numPr>
          <w:ilvl w:val="0"/>
          <w:numId w:val="28"/>
        </w:numPr>
        <w:ind w:left="0" w:right="-360"/>
        <w:rPr>
          <w:sz w:val="24"/>
        </w:rPr>
      </w:pPr>
      <w:r>
        <w:rPr>
          <w:b/>
          <w:bCs/>
          <w:sz w:val="24"/>
        </w:rPr>
        <w:t xml:space="preserve">Armenian Dances </w:t>
      </w:r>
      <w:r>
        <w:rPr>
          <w:sz w:val="24"/>
        </w:rPr>
        <w:t xml:space="preserve">is a four-movement suite. </w:t>
      </w:r>
      <w:r>
        <w:rPr>
          <w:b/>
          <w:bCs/>
          <w:sz w:val="24"/>
        </w:rPr>
        <w:t xml:space="preserve">Part 1 </w:t>
      </w:r>
      <w:r>
        <w:rPr>
          <w:sz w:val="24"/>
        </w:rPr>
        <w:t xml:space="preserve">is the first movement and </w:t>
      </w:r>
      <w:r>
        <w:rPr>
          <w:b/>
          <w:bCs/>
          <w:sz w:val="24"/>
        </w:rPr>
        <w:t xml:space="preserve">Part 2 </w:t>
      </w:r>
      <w:r>
        <w:rPr>
          <w:sz w:val="24"/>
        </w:rPr>
        <w:t>consists of the remaining three movements. Each part contains a number of Armenian folk songs from the collection of Komidas Vartabed (1869-1935).</w:t>
      </w:r>
    </w:p>
    <w:p w14:paraId="74D1E713" w14:textId="4F145E6B" w:rsidR="00700079" w:rsidRDefault="00700079" w:rsidP="00665F9E">
      <w:pPr>
        <w:pStyle w:val="NoSpacing"/>
        <w:numPr>
          <w:ilvl w:val="0"/>
          <w:numId w:val="28"/>
        </w:numPr>
        <w:ind w:left="0" w:right="-360"/>
        <w:rPr>
          <w:sz w:val="24"/>
        </w:rPr>
      </w:pPr>
      <w:r>
        <w:rPr>
          <w:b/>
          <w:bCs/>
          <w:sz w:val="24"/>
        </w:rPr>
        <w:t xml:space="preserve">Armenian Dances (Part 1) </w:t>
      </w:r>
      <w:r>
        <w:rPr>
          <w:sz w:val="24"/>
        </w:rPr>
        <w:t>was commissioned by Dr. Harry Begian, director of the University of Illinois Symphonic Band. It was completed in 1972 and was first performed by the University of Illinois Symphonic Band in 1973.</w:t>
      </w:r>
    </w:p>
    <w:p w14:paraId="01D23191" w14:textId="68408A4C" w:rsidR="00700079" w:rsidRPr="00700079" w:rsidRDefault="00700079" w:rsidP="00665F9E">
      <w:pPr>
        <w:pStyle w:val="NoSpacing"/>
        <w:numPr>
          <w:ilvl w:val="0"/>
          <w:numId w:val="28"/>
        </w:numPr>
        <w:ind w:left="0" w:right="-360"/>
        <w:rPr>
          <w:sz w:val="24"/>
        </w:rPr>
      </w:pPr>
      <w:r>
        <w:rPr>
          <w:b/>
          <w:bCs/>
          <w:sz w:val="24"/>
        </w:rPr>
        <w:t xml:space="preserve">Armenian Dances (Part 1) </w:t>
      </w:r>
      <w:r>
        <w:rPr>
          <w:sz w:val="24"/>
        </w:rPr>
        <w:t xml:space="preserve">has five sections. </w:t>
      </w:r>
      <w:r>
        <w:rPr>
          <w:i/>
          <w:iCs/>
          <w:sz w:val="24"/>
        </w:rPr>
        <w:t>“</w:t>
      </w:r>
      <w:r w:rsidR="00F50ED9">
        <w:rPr>
          <w:i/>
          <w:iCs/>
          <w:sz w:val="24"/>
        </w:rPr>
        <w:t xml:space="preserve">Gna, Gna </w:t>
      </w:r>
      <w:r w:rsidR="00F50ED9">
        <w:rPr>
          <w:sz w:val="24"/>
        </w:rPr>
        <w:t>(Go, Go)” is the fifth section.</w:t>
      </w:r>
    </w:p>
    <w:p w14:paraId="7796A45C" w14:textId="77777777" w:rsidR="00745E53" w:rsidRPr="00C2493E" w:rsidRDefault="00745E53" w:rsidP="00F95FCD">
      <w:pPr>
        <w:pStyle w:val="NoSpacing"/>
        <w:tabs>
          <w:tab w:val="left" w:pos="10440"/>
          <w:tab w:val="left" w:pos="10530"/>
        </w:tabs>
        <w:ind w:right="-360"/>
        <w:rPr>
          <w:b/>
          <w:sz w:val="24"/>
        </w:rPr>
      </w:pPr>
    </w:p>
    <w:p w14:paraId="692C4E39" w14:textId="0428B460" w:rsidR="00177A6E" w:rsidRPr="00C2493E" w:rsidRDefault="0092592C" w:rsidP="005E260A">
      <w:pPr>
        <w:pStyle w:val="NoSpacing"/>
        <w:tabs>
          <w:tab w:val="left" w:pos="10440"/>
          <w:tab w:val="left" w:pos="10530"/>
        </w:tabs>
        <w:ind w:left="-360" w:right="-360"/>
        <w:rPr>
          <w:b/>
          <w:sz w:val="24"/>
        </w:rPr>
      </w:pPr>
      <w:r>
        <w:rPr>
          <w:b/>
          <w:sz w:val="24"/>
        </w:rPr>
        <w:t>Rossini: The Barber o Seville: Zitti, zitti, piano, piano</w:t>
      </w:r>
    </w:p>
    <w:p w14:paraId="11A55F96" w14:textId="3C2386C2" w:rsidR="0092592C" w:rsidRPr="0092592C" w:rsidRDefault="0092592C" w:rsidP="00665F9E">
      <w:pPr>
        <w:pStyle w:val="NoSpacing"/>
        <w:numPr>
          <w:ilvl w:val="0"/>
          <w:numId w:val="29"/>
        </w:numPr>
        <w:ind w:left="0" w:right="-360"/>
        <w:rPr>
          <w:sz w:val="24"/>
        </w:rPr>
      </w:pPr>
      <w:r>
        <w:rPr>
          <w:sz w:val="24"/>
        </w:rPr>
        <w:t xml:space="preserve">Rossini wrote </w:t>
      </w:r>
      <w:r>
        <w:rPr>
          <w:b/>
          <w:bCs/>
          <w:sz w:val="24"/>
        </w:rPr>
        <w:t xml:space="preserve">The Barber of Seville </w:t>
      </w:r>
      <w:r>
        <w:rPr>
          <w:sz w:val="24"/>
        </w:rPr>
        <w:t>in twelve days! The first performance was in Rome in 1816.</w:t>
      </w:r>
    </w:p>
    <w:p w14:paraId="284AD7C8" w14:textId="5B456E4D" w:rsidR="002B24E3" w:rsidRPr="0092592C" w:rsidRDefault="0092592C" w:rsidP="00665F9E">
      <w:pPr>
        <w:pStyle w:val="NoSpacing"/>
        <w:numPr>
          <w:ilvl w:val="0"/>
          <w:numId w:val="29"/>
        </w:numPr>
        <w:ind w:left="0" w:right="-360"/>
        <w:rPr>
          <w:sz w:val="24"/>
        </w:rPr>
      </w:pPr>
      <w:r>
        <w:rPr>
          <w:bCs/>
          <w:sz w:val="24"/>
        </w:rPr>
        <w:t xml:space="preserve">The full title of the opera is </w:t>
      </w:r>
      <w:r>
        <w:rPr>
          <w:b/>
          <w:sz w:val="24"/>
        </w:rPr>
        <w:t>The Barber of Seville, or The Useless Precaution</w:t>
      </w:r>
      <w:r>
        <w:rPr>
          <w:bCs/>
          <w:sz w:val="24"/>
        </w:rPr>
        <w:t>.</w:t>
      </w:r>
    </w:p>
    <w:p w14:paraId="6B50DA22" w14:textId="33785DBA" w:rsidR="0092592C" w:rsidRPr="0092592C" w:rsidRDefault="0092592C" w:rsidP="00665F9E">
      <w:pPr>
        <w:pStyle w:val="NoSpacing"/>
        <w:numPr>
          <w:ilvl w:val="0"/>
          <w:numId w:val="29"/>
        </w:numPr>
        <w:ind w:left="0" w:right="-360"/>
        <w:rPr>
          <w:sz w:val="24"/>
        </w:rPr>
      </w:pPr>
      <w:r>
        <w:rPr>
          <w:bCs/>
          <w:sz w:val="24"/>
        </w:rPr>
        <w:t xml:space="preserve">The </w:t>
      </w:r>
      <w:r>
        <w:rPr>
          <w:bCs/>
          <w:i/>
          <w:iCs/>
          <w:sz w:val="24"/>
        </w:rPr>
        <w:t xml:space="preserve">librettos </w:t>
      </w:r>
      <w:r>
        <w:rPr>
          <w:bCs/>
          <w:sz w:val="24"/>
        </w:rPr>
        <w:t xml:space="preserve">of both </w:t>
      </w:r>
      <w:r>
        <w:rPr>
          <w:b/>
          <w:sz w:val="24"/>
        </w:rPr>
        <w:t xml:space="preserve">The Barber of Seville </w:t>
      </w:r>
      <w:r>
        <w:rPr>
          <w:bCs/>
          <w:sz w:val="24"/>
        </w:rPr>
        <w:t xml:space="preserve">and </w:t>
      </w:r>
      <w:r>
        <w:rPr>
          <w:b/>
          <w:sz w:val="24"/>
        </w:rPr>
        <w:t xml:space="preserve">The Marriage of Figaro </w:t>
      </w:r>
      <w:r>
        <w:rPr>
          <w:bCs/>
          <w:sz w:val="24"/>
        </w:rPr>
        <w:t>by Mozart were based on a comedy by French playwright Beaumarchais (1732-1799).</w:t>
      </w:r>
    </w:p>
    <w:p w14:paraId="297CF660" w14:textId="28442880" w:rsidR="0092592C" w:rsidRPr="0092592C" w:rsidRDefault="0092592C" w:rsidP="00665F9E">
      <w:pPr>
        <w:pStyle w:val="NoSpacing"/>
        <w:numPr>
          <w:ilvl w:val="0"/>
          <w:numId w:val="29"/>
        </w:numPr>
        <w:ind w:left="0" w:right="-360"/>
        <w:rPr>
          <w:sz w:val="24"/>
        </w:rPr>
      </w:pPr>
      <w:r>
        <w:rPr>
          <w:b/>
          <w:sz w:val="24"/>
        </w:rPr>
        <w:t xml:space="preserve">The Barber of Seville </w:t>
      </w:r>
      <w:r>
        <w:rPr>
          <w:bCs/>
          <w:sz w:val="24"/>
        </w:rPr>
        <w:t xml:space="preserve">is Rossini’s most famous opera and is number 9 on the Operabase list of the most-performed operas in the world. </w:t>
      </w:r>
    </w:p>
    <w:p w14:paraId="47816731" w14:textId="77777777" w:rsidR="004D4921" w:rsidRPr="00C2493E" w:rsidRDefault="004D4921" w:rsidP="00F95FCD">
      <w:pPr>
        <w:pStyle w:val="NoSpacing"/>
        <w:tabs>
          <w:tab w:val="left" w:pos="10440"/>
          <w:tab w:val="left" w:pos="10530"/>
        </w:tabs>
        <w:ind w:right="-360"/>
        <w:rPr>
          <w:b/>
          <w:sz w:val="24"/>
        </w:rPr>
      </w:pPr>
    </w:p>
    <w:p w14:paraId="458BC4E0" w14:textId="074E1892" w:rsidR="00A67030" w:rsidRPr="00214C95" w:rsidRDefault="0050654E" w:rsidP="00A67030">
      <w:pPr>
        <w:pStyle w:val="NoSpacing"/>
        <w:tabs>
          <w:tab w:val="left" w:pos="10440"/>
          <w:tab w:val="left" w:pos="10530"/>
        </w:tabs>
        <w:ind w:left="-360" w:right="-360"/>
        <w:rPr>
          <w:b/>
          <w:sz w:val="24"/>
        </w:rPr>
      </w:pPr>
      <w:r>
        <w:rPr>
          <w:b/>
          <w:sz w:val="24"/>
        </w:rPr>
        <w:t>Schubert: Erlk</w:t>
      </w:r>
      <w:r>
        <w:rPr>
          <w:rFonts w:cstheme="minorHAnsi"/>
          <w:b/>
          <w:sz w:val="24"/>
        </w:rPr>
        <w:t>ö</w:t>
      </w:r>
      <w:r>
        <w:rPr>
          <w:b/>
          <w:sz w:val="24"/>
        </w:rPr>
        <w:t>nig</w:t>
      </w:r>
    </w:p>
    <w:p w14:paraId="6889B49A" w14:textId="6CB976FC" w:rsidR="00C17D8E" w:rsidRDefault="0050654E" w:rsidP="007D7868">
      <w:pPr>
        <w:pStyle w:val="NoSpacing"/>
        <w:numPr>
          <w:ilvl w:val="0"/>
          <w:numId w:val="30"/>
        </w:numPr>
        <w:tabs>
          <w:tab w:val="left" w:pos="10440"/>
          <w:tab w:val="left" w:pos="10530"/>
        </w:tabs>
        <w:ind w:left="0" w:right="-360"/>
        <w:rPr>
          <w:sz w:val="24"/>
        </w:rPr>
      </w:pPr>
      <w:r>
        <w:rPr>
          <w:sz w:val="24"/>
        </w:rPr>
        <w:t xml:space="preserve">Schubert wrote </w:t>
      </w:r>
      <w:r>
        <w:rPr>
          <w:i/>
          <w:iCs/>
          <w:sz w:val="24"/>
        </w:rPr>
        <w:t>“Erlk</w:t>
      </w:r>
      <w:r>
        <w:rPr>
          <w:rFonts w:cstheme="minorHAnsi"/>
          <w:i/>
          <w:iCs/>
          <w:sz w:val="24"/>
        </w:rPr>
        <w:t>ö</w:t>
      </w:r>
      <w:r>
        <w:rPr>
          <w:i/>
          <w:iCs/>
          <w:sz w:val="24"/>
        </w:rPr>
        <w:t xml:space="preserve">nig” </w:t>
      </w:r>
      <w:r>
        <w:rPr>
          <w:sz w:val="24"/>
        </w:rPr>
        <w:t>in 1815, when he was just 18 years old.</w:t>
      </w:r>
    </w:p>
    <w:p w14:paraId="59311588" w14:textId="208C91B0" w:rsidR="0050654E" w:rsidRDefault="0050654E" w:rsidP="007D7868">
      <w:pPr>
        <w:pStyle w:val="NoSpacing"/>
        <w:numPr>
          <w:ilvl w:val="0"/>
          <w:numId w:val="30"/>
        </w:numPr>
        <w:tabs>
          <w:tab w:val="left" w:pos="10440"/>
          <w:tab w:val="left" w:pos="10530"/>
        </w:tabs>
        <w:ind w:left="0" w:right="-360"/>
        <w:rPr>
          <w:sz w:val="24"/>
        </w:rPr>
      </w:pPr>
      <w:r>
        <w:rPr>
          <w:sz w:val="24"/>
        </w:rPr>
        <w:t xml:space="preserve">It was published as his Opus 1 in 1821. </w:t>
      </w:r>
    </w:p>
    <w:p w14:paraId="4B502FCF" w14:textId="696A23A3" w:rsidR="0050654E" w:rsidRPr="0050654E" w:rsidRDefault="0050654E" w:rsidP="007D7868">
      <w:pPr>
        <w:pStyle w:val="NoSpacing"/>
        <w:numPr>
          <w:ilvl w:val="0"/>
          <w:numId w:val="30"/>
        </w:numPr>
        <w:tabs>
          <w:tab w:val="left" w:pos="10440"/>
          <w:tab w:val="left" w:pos="10530"/>
        </w:tabs>
        <w:ind w:left="0" w:right="-360"/>
        <w:rPr>
          <w:sz w:val="24"/>
        </w:rPr>
      </w:pPr>
      <w:r>
        <w:rPr>
          <w:sz w:val="24"/>
        </w:rPr>
        <w:t>The German lyrics are from a dramatic ballad by Goethe (1749-1832), a famous German poet and statesman.</w:t>
      </w:r>
    </w:p>
    <w:p w14:paraId="00A88F49" w14:textId="77777777" w:rsidR="007D7868" w:rsidRPr="007D7868" w:rsidRDefault="007D7868" w:rsidP="007D7868">
      <w:pPr>
        <w:pStyle w:val="NoSpacing"/>
        <w:tabs>
          <w:tab w:val="left" w:pos="10440"/>
          <w:tab w:val="left" w:pos="10530"/>
        </w:tabs>
        <w:ind w:right="-360"/>
        <w:rPr>
          <w:i/>
          <w:iCs/>
          <w:sz w:val="24"/>
        </w:rPr>
      </w:pPr>
    </w:p>
    <w:p w14:paraId="2D45F71D" w14:textId="59FC8AAA" w:rsidR="00177A6E" w:rsidRPr="00C2493E" w:rsidRDefault="0050654E" w:rsidP="00441DC1">
      <w:pPr>
        <w:pStyle w:val="NoSpacing"/>
        <w:tabs>
          <w:tab w:val="left" w:pos="10440"/>
          <w:tab w:val="left" w:pos="10530"/>
        </w:tabs>
        <w:ind w:left="-360" w:right="-360"/>
        <w:rPr>
          <w:b/>
          <w:sz w:val="24"/>
        </w:rPr>
      </w:pPr>
      <w:r>
        <w:rPr>
          <w:b/>
          <w:sz w:val="24"/>
        </w:rPr>
        <w:t>Tchaikovsky: 1812 Overture</w:t>
      </w:r>
    </w:p>
    <w:p w14:paraId="61D57CD3" w14:textId="211670BA" w:rsidR="00CF1414" w:rsidRPr="00B34C2A" w:rsidRDefault="0050654E" w:rsidP="00665F9E">
      <w:pPr>
        <w:pStyle w:val="NoSpacing"/>
        <w:numPr>
          <w:ilvl w:val="0"/>
          <w:numId w:val="32"/>
        </w:numPr>
        <w:tabs>
          <w:tab w:val="left" w:pos="10440"/>
          <w:tab w:val="left" w:pos="10530"/>
        </w:tabs>
        <w:ind w:left="0" w:right="-360"/>
        <w:rPr>
          <w:b/>
          <w:bCs/>
          <w:iCs/>
          <w:sz w:val="24"/>
        </w:rPr>
      </w:pPr>
      <w:r>
        <w:rPr>
          <w:bCs/>
          <w:iCs/>
          <w:sz w:val="24"/>
        </w:rPr>
        <w:t>Tchaikovsky composed</w:t>
      </w:r>
      <w:r w:rsidR="00B34C2A">
        <w:rPr>
          <w:bCs/>
          <w:iCs/>
          <w:sz w:val="24"/>
        </w:rPr>
        <w:t xml:space="preserve"> “The Year 1812, Solemn Overture,” Op. 49, known as the “1812 Overture,” in 1880. It is a concert overture commissioned to commemorate the Russian Army’s victory over Napoleon’s forces in 1812.</w:t>
      </w:r>
    </w:p>
    <w:p w14:paraId="63CBE865" w14:textId="77777777" w:rsidR="00B34C2A" w:rsidRPr="00B34C2A" w:rsidRDefault="00B34C2A" w:rsidP="00665F9E">
      <w:pPr>
        <w:pStyle w:val="NoSpacing"/>
        <w:numPr>
          <w:ilvl w:val="0"/>
          <w:numId w:val="32"/>
        </w:numPr>
        <w:tabs>
          <w:tab w:val="left" w:pos="10440"/>
          <w:tab w:val="left" w:pos="10530"/>
        </w:tabs>
        <w:ind w:left="0" w:right="-360"/>
        <w:rPr>
          <w:b/>
          <w:bCs/>
          <w:iCs/>
          <w:sz w:val="24"/>
        </w:rPr>
      </w:pPr>
      <w:r>
        <w:rPr>
          <w:bCs/>
          <w:iCs/>
          <w:sz w:val="24"/>
        </w:rPr>
        <w:t>The premiere was to be in the square in front of the Cathedral of Christ the Savior (the largest cathedral in Russia), with a brass band in addition to a large orchestra, all the bells of Moscow ringing on cue, and a battery of cannon, fired from an electric switch panel. But the performance was postponed, and took place in a tent outside the cathedral in 1882.</w:t>
      </w:r>
    </w:p>
    <w:p w14:paraId="1E10A550" w14:textId="5EA16DCB" w:rsidR="00B34C2A" w:rsidRPr="00217ADA" w:rsidRDefault="00B34C2A" w:rsidP="00665F9E">
      <w:pPr>
        <w:pStyle w:val="NoSpacing"/>
        <w:numPr>
          <w:ilvl w:val="0"/>
          <w:numId w:val="32"/>
        </w:numPr>
        <w:tabs>
          <w:tab w:val="left" w:pos="10440"/>
          <w:tab w:val="left" w:pos="10530"/>
        </w:tabs>
        <w:ind w:left="0" w:right="-360"/>
        <w:rPr>
          <w:b/>
          <w:bCs/>
          <w:iCs/>
          <w:sz w:val="24"/>
        </w:rPr>
      </w:pPr>
      <w:r>
        <w:rPr>
          <w:bCs/>
          <w:iCs/>
          <w:sz w:val="24"/>
        </w:rPr>
        <w:t>Beginning in 1974 with a July 4</w:t>
      </w:r>
      <w:r w:rsidRPr="00B34C2A">
        <w:rPr>
          <w:bCs/>
          <w:iCs/>
          <w:sz w:val="24"/>
          <w:vertAlign w:val="superscript"/>
        </w:rPr>
        <w:t>th</w:t>
      </w:r>
      <w:r>
        <w:rPr>
          <w:bCs/>
          <w:iCs/>
          <w:sz w:val="24"/>
        </w:rPr>
        <w:t xml:space="preserve"> concert by Arthur Fiedler and the Boston Pops. The “1812 Overture” has become a staple of American Independence Day fireworks celebrations. </w:t>
      </w:r>
    </w:p>
    <w:p w14:paraId="657A48A2" w14:textId="77777777" w:rsidR="00D25A0D" w:rsidRDefault="00D25A0D" w:rsidP="00F95FCD">
      <w:pPr>
        <w:pStyle w:val="NoSpacing"/>
        <w:tabs>
          <w:tab w:val="left" w:pos="10440"/>
          <w:tab w:val="left" w:pos="10530"/>
        </w:tabs>
        <w:ind w:right="-360"/>
        <w:rPr>
          <w:b/>
          <w:sz w:val="24"/>
        </w:rPr>
      </w:pPr>
    </w:p>
    <w:p w14:paraId="32B89905" w14:textId="77777777" w:rsidR="00B34C2A" w:rsidRDefault="00B34C2A" w:rsidP="00F95FCD">
      <w:pPr>
        <w:pStyle w:val="NoSpacing"/>
        <w:tabs>
          <w:tab w:val="left" w:pos="10440"/>
          <w:tab w:val="left" w:pos="10530"/>
        </w:tabs>
        <w:ind w:right="-360"/>
        <w:rPr>
          <w:b/>
          <w:sz w:val="24"/>
        </w:rPr>
      </w:pPr>
    </w:p>
    <w:p w14:paraId="3AEDA409" w14:textId="77777777" w:rsidR="00B34C2A" w:rsidRPr="00C2493E" w:rsidRDefault="00B34C2A" w:rsidP="00F95FCD">
      <w:pPr>
        <w:pStyle w:val="NoSpacing"/>
        <w:tabs>
          <w:tab w:val="left" w:pos="10440"/>
          <w:tab w:val="left" w:pos="10530"/>
        </w:tabs>
        <w:ind w:right="-360"/>
        <w:rPr>
          <w:b/>
          <w:sz w:val="24"/>
        </w:rPr>
      </w:pPr>
    </w:p>
    <w:p w14:paraId="266C0E74" w14:textId="77777777" w:rsidR="00F044FE" w:rsidRDefault="00F044FE" w:rsidP="005E260A">
      <w:pPr>
        <w:pStyle w:val="NoSpacing"/>
        <w:tabs>
          <w:tab w:val="left" w:pos="10440"/>
          <w:tab w:val="left" w:pos="10530"/>
        </w:tabs>
        <w:ind w:left="-360" w:right="-360"/>
        <w:rPr>
          <w:b/>
          <w:sz w:val="24"/>
        </w:rPr>
      </w:pPr>
    </w:p>
    <w:p w14:paraId="1F41629E" w14:textId="1740A7A4" w:rsidR="00177A6E" w:rsidRPr="00C2493E" w:rsidRDefault="00B811E1" w:rsidP="005E260A">
      <w:pPr>
        <w:pStyle w:val="NoSpacing"/>
        <w:tabs>
          <w:tab w:val="left" w:pos="10440"/>
          <w:tab w:val="left" w:pos="10530"/>
        </w:tabs>
        <w:ind w:left="-360" w:right="-360"/>
        <w:rPr>
          <w:b/>
          <w:sz w:val="24"/>
        </w:rPr>
      </w:pPr>
      <w:r>
        <w:rPr>
          <w:b/>
          <w:sz w:val="24"/>
        </w:rPr>
        <w:t>Verdi: Requiem: Dies Irae</w:t>
      </w:r>
    </w:p>
    <w:p w14:paraId="49605998" w14:textId="4D080462" w:rsidR="001D3ABA" w:rsidRPr="00B811E1" w:rsidRDefault="00B811E1" w:rsidP="00665F9E">
      <w:pPr>
        <w:pStyle w:val="NoSpacing"/>
        <w:numPr>
          <w:ilvl w:val="0"/>
          <w:numId w:val="33"/>
        </w:numPr>
        <w:ind w:left="0" w:right="-360"/>
        <w:rPr>
          <w:bCs/>
          <w:i/>
          <w:iCs/>
          <w:sz w:val="24"/>
        </w:rPr>
      </w:pPr>
      <w:r>
        <w:rPr>
          <w:bCs/>
          <w:sz w:val="24"/>
        </w:rPr>
        <w:t xml:space="preserve">Verdi composed the </w:t>
      </w:r>
      <w:r>
        <w:rPr>
          <w:b/>
          <w:sz w:val="24"/>
        </w:rPr>
        <w:t xml:space="preserve">Requiem </w:t>
      </w:r>
      <w:r>
        <w:rPr>
          <w:bCs/>
          <w:sz w:val="24"/>
        </w:rPr>
        <w:t xml:space="preserve">in 1874 in memory of Italian poet, novelist, and philosopher Alessandro Manzoni (1785-1873). Also known as the </w:t>
      </w:r>
      <w:r>
        <w:rPr>
          <w:b/>
          <w:sz w:val="24"/>
        </w:rPr>
        <w:t>Manzoni Requiem</w:t>
      </w:r>
      <w:r>
        <w:rPr>
          <w:bCs/>
          <w:sz w:val="24"/>
        </w:rPr>
        <w:t>, it was first performed in Milan, Italy one year after Manzoni’s death.</w:t>
      </w:r>
    </w:p>
    <w:p w14:paraId="6C29AFEE" w14:textId="29E5CF6A" w:rsidR="00B811E1" w:rsidRPr="00B811E1" w:rsidRDefault="00B811E1" w:rsidP="00665F9E">
      <w:pPr>
        <w:pStyle w:val="NoSpacing"/>
        <w:numPr>
          <w:ilvl w:val="0"/>
          <w:numId w:val="33"/>
        </w:numPr>
        <w:ind w:left="0" w:right="-360"/>
        <w:rPr>
          <w:bCs/>
          <w:i/>
          <w:iCs/>
          <w:sz w:val="24"/>
        </w:rPr>
      </w:pPr>
      <w:r>
        <w:rPr>
          <w:bCs/>
          <w:sz w:val="24"/>
        </w:rPr>
        <w:t xml:space="preserve">Verdi wrote the </w:t>
      </w:r>
      <w:r>
        <w:rPr>
          <w:b/>
          <w:sz w:val="24"/>
        </w:rPr>
        <w:t xml:space="preserve">Requiem </w:t>
      </w:r>
      <w:r>
        <w:rPr>
          <w:bCs/>
          <w:sz w:val="24"/>
        </w:rPr>
        <w:t>for four soloists (soprano, mezzo-soprano, tenor, and bass), SATB choir, and orchestra.</w:t>
      </w:r>
    </w:p>
    <w:p w14:paraId="3503458E" w14:textId="69D5F333" w:rsidR="00B811E1" w:rsidRPr="00B811E1" w:rsidRDefault="00B811E1" w:rsidP="00665F9E">
      <w:pPr>
        <w:pStyle w:val="NoSpacing"/>
        <w:numPr>
          <w:ilvl w:val="0"/>
          <w:numId w:val="33"/>
        </w:numPr>
        <w:ind w:left="0" w:right="-360"/>
        <w:rPr>
          <w:bCs/>
          <w:i/>
          <w:iCs/>
          <w:sz w:val="24"/>
        </w:rPr>
      </w:pPr>
      <w:r>
        <w:rPr>
          <w:bCs/>
          <w:sz w:val="24"/>
        </w:rPr>
        <w:t xml:space="preserve">The </w:t>
      </w:r>
      <w:r>
        <w:rPr>
          <w:b/>
          <w:sz w:val="24"/>
        </w:rPr>
        <w:t xml:space="preserve">Requiem </w:t>
      </w:r>
      <w:r>
        <w:rPr>
          <w:bCs/>
          <w:sz w:val="24"/>
        </w:rPr>
        <w:t xml:space="preserve">has seven movements. </w:t>
      </w:r>
      <w:r>
        <w:rPr>
          <w:bCs/>
          <w:i/>
          <w:iCs/>
          <w:sz w:val="24"/>
        </w:rPr>
        <w:t xml:space="preserve">“Dies Irae” </w:t>
      </w:r>
      <w:r>
        <w:rPr>
          <w:bCs/>
          <w:sz w:val="24"/>
        </w:rPr>
        <w:t>is the first section of the second movement.</w:t>
      </w:r>
    </w:p>
    <w:p w14:paraId="58AEA148" w14:textId="5A36BA75" w:rsidR="00B811E1" w:rsidRPr="00217ADA" w:rsidRDefault="00B811E1" w:rsidP="00665F9E">
      <w:pPr>
        <w:pStyle w:val="NoSpacing"/>
        <w:numPr>
          <w:ilvl w:val="0"/>
          <w:numId w:val="33"/>
        </w:numPr>
        <w:ind w:left="0" w:right="-360"/>
        <w:rPr>
          <w:bCs/>
          <w:i/>
          <w:iCs/>
          <w:sz w:val="24"/>
        </w:rPr>
      </w:pPr>
      <w:r>
        <w:rPr>
          <w:bCs/>
          <w:sz w:val="24"/>
        </w:rPr>
        <w:t xml:space="preserve">Verdi’s </w:t>
      </w:r>
      <w:r>
        <w:rPr>
          <w:b/>
          <w:sz w:val="24"/>
        </w:rPr>
        <w:t xml:space="preserve">Requiem </w:t>
      </w:r>
      <w:r>
        <w:rPr>
          <w:bCs/>
          <w:sz w:val="24"/>
        </w:rPr>
        <w:t xml:space="preserve">is considered to be a masterpiece, and is the most frequently-performed major choral work composed after Mozart’s </w:t>
      </w:r>
      <w:r>
        <w:rPr>
          <w:b/>
          <w:sz w:val="24"/>
        </w:rPr>
        <w:t>Requiem</w:t>
      </w:r>
      <w:r>
        <w:rPr>
          <w:bCs/>
          <w:sz w:val="24"/>
        </w:rPr>
        <w:t>.</w:t>
      </w:r>
    </w:p>
    <w:p w14:paraId="1EDEBBE4" w14:textId="77777777" w:rsidR="00AA3D6E" w:rsidRDefault="00AA3D6E" w:rsidP="00AA3D6E">
      <w:pPr>
        <w:pStyle w:val="NoSpacing"/>
        <w:tabs>
          <w:tab w:val="left" w:pos="10440"/>
          <w:tab w:val="left" w:pos="10530"/>
        </w:tabs>
        <w:ind w:left="-360" w:right="-360"/>
        <w:rPr>
          <w:b/>
          <w:sz w:val="24"/>
        </w:rPr>
      </w:pPr>
    </w:p>
    <w:p w14:paraId="71B2AA7E" w14:textId="0AAE5D1B" w:rsidR="00177A6E" w:rsidRPr="00C2493E" w:rsidRDefault="00B811E1" w:rsidP="00AA3D6E">
      <w:pPr>
        <w:pStyle w:val="NoSpacing"/>
        <w:tabs>
          <w:tab w:val="left" w:pos="10440"/>
          <w:tab w:val="left" w:pos="10530"/>
        </w:tabs>
        <w:ind w:left="-360" w:right="-360"/>
        <w:rPr>
          <w:b/>
          <w:sz w:val="24"/>
        </w:rPr>
      </w:pPr>
      <w:r>
        <w:rPr>
          <w:b/>
          <w:sz w:val="24"/>
        </w:rPr>
        <w:t>Vivaldi: The Four Seasons: Autumn, Movement 3</w:t>
      </w:r>
    </w:p>
    <w:p w14:paraId="01B3651B" w14:textId="2CFFD8F4" w:rsidR="005601C5" w:rsidRPr="00B811E1" w:rsidRDefault="00B811E1" w:rsidP="00665F9E">
      <w:pPr>
        <w:pStyle w:val="NoSpacing"/>
        <w:numPr>
          <w:ilvl w:val="0"/>
          <w:numId w:val="34"/>
        </w:numPr>
        <w:tabs>
          <w:tab w:val="left" w:pos="10440"/>
          <w:tab w:val="left" w:pos="10530"/>
        </w:tabs>
        <w:ind w:left="0" w:right="-360"/>
        <w:rPr>
          <w:b/>
          <w:bCs/>
          <w:sz w:val="24"/>
        </w:rPr>
      </w:pPr>
      <w:r>
        <w:rPr>
          <w:b/>
          <w:bCs/>
          <w:sz w:val="24"/>
        </w:rPr>
        <w:t xml:space="preserve">The Four Seasons </w:t>
      </w:r>
      <w:r>
        <w:rPr>
          <w:b/>
          <w:bCs/>
          <w:i/>
          <w:iCs/>
          <w:sz w:val="24"/>
        </w:rPr>
        <w:t>(Le quattro Stagioni)</w:t>
      </w:r>
      <w:r>
        <w:rPr>
          <w:sz w:val="24"/>
        </w:rPr>
        <w:t xml:space="preserve"> is a set of four violin concertos composed around 1718-1720 and published in 1725. Each of the “seasons” has three movements (fast-slow-fast) and lasts about 10 minutes.</w:t>
      </w:r>
    </w:p>
    <w:p w14:paraId="211E0A7D" w14:textId="77777777" w:rsidR="00F97D6C" w:rsidRPr="00F97D6C" w:rsidRDefault="00F97D6C" w:rsidP="00665F9E">
      <w:pPr>
        <w:pStyle w:val="NoSpacing"/>
        <w:numPr>
          <w:ilvl w:val="0"/>
          <w:numId w:val="34"/>
        </w:numPr>
        <w:tabs>
          <w:tab w:val="left" w:pos="10440"/>
          <w:tab w:val="left" w:pos="10530"/>
        </w:tabs>
        <w:ind w:left="0" w:right="-360"/>
        <w:rPr>
          <w:b/>
          <w:bCs/>
          <w:sz w:val="24"/>
        </w:rPr>
      </w:pPr>
      <w:r>
        <w:rPr>
          <w:sz w:val="24"/>
        </w:rPr>
        <w:t>Vivaldi</w:t>
      </w:r>
      <w:r w:rsidR="00B811E1">
        <w:rPr>
          <w:sz w:val="24"/>
        </w:rPr>
        <w:t>’s music was</w:t>
      </w:r>
      <w:r>
        <w:rPr>
          <w:sz w:val="24"/>
        </w:rPr>
        <w:t xml:space="preserve"> not popular after his death, and much of it was lost. Some of it was rediscovered in 1926.</w:t>
      </w:r>
    </w:p>
    <w:p w14:paraId="16A7B2C5" w14:textId="77777777" w:rsidR="00F97D6C" w:rsidRDefault="00F97D6C" w:rsidP="00F97D6C">
      <w:pPr>
        <w:pStyle w:val="NoSpacing"/>
        <w:numPr>
          <w:ilvl w:val="0"/>
          <w:numId w:val="34"/>
        </w:numPr>
        <w:tabs>
          <w:tab w:val="left" w:pos="10440"/>
          <w:tab w:val="left" w:pos="10530"/>
        </w:tabs>
        <w:ind w:left="0" w:right="-360"/>
        <w:rPr>
          <w:b/>
          <w:bCs/>
          <w:sz w:val="24"/>
        </w:rPr>
      </w:pPr>
      <w:r>
        <w:rPr>
          <w:b/>
          <w:bCs/>
          <w:sz w:val="24"/>
        </w:rPr>
        <w:t xml:space="preserve">The Four Seasons </w:t>
      </w:r>
      <w:r>
        <w:rPr>
          <w:sz w:val="24"/>
        </w:rPr>
        <w:t>is the best known of Vivaldi’s compositions.</w:t>
      </w:r>
    </w:p>
    <w:p w14:paraId="2E363C3D" w14:textId="2F894A2E" w:rsidR="00B811E1" w:rsidRPr="00F97D6C" w:rsidRDefault="00F97D6C" w:rsidP="00F97D6C">
      <w:pPr>
        <w:pStyle w:val="NoSpacing"/>
        <w:numPr>
          <w:ilvl w:val="0"/>
          <w:numId w:val="34"/>
        </w:numPr>
        <w:tabs>
          <w:tab w:val="left" w:pos="10440"/>
          <w:tab w:val="left" w:pos="10530"/>
        </w:tabs>
        <w:ind w:left="0" w:right="-360"/>
        <w:rPr>
          <w:b/>
          <w:bCs/>
          <w:sz w:val="24"/>
        </w:rPr>
      </w:pPr>
      <w:r>
        <w:rPr>
          <w:sz w:val="24"/>
        </w:rPr>
        <w:t xml:space="preserve">In 1952, there were only two recordings of </w:t>
      </w:r>
      <w:r>
        <w:rPr>
          <w:b/>
          <w:bCs/>
          <w:sz w:val="24"/>
        </w:rPr>
        <w:t>The Four Seasons</w:t>
      </w:r>
      <w:r>
        <w:rPr>
          <w:sz w:val="24"/>
        </w:rPr>
        <w:t>. By 2011, around 1,000 recordings had been made. A 1989 recording by the English Chamber Orchestra sold over 2 million copies, making it one of the best-selling pieces of classical music.</w:t>
      </w:r>
      <w:r w:rsidR="00B811E1" w:rsidRPr="00F97D6C">
        <w:rPr>
          <w:sz w:val="24"/>
        </w:rPr>
        <w:t xml:space="preserve"> </w:t>
      </w:r>
    </w:p>
    <w:p w14:paraId="437B24A7" w14:textId="77777777" w:rsidR="00177A6E" w:rsidRPr="00C2493E" w:rsidRDefault="00177A6E" w:rsidP="00F95FCD">
      <w:pPr>
        <w:pStyle w:val="NoSpacing"/>
        <w:tabs>
          <w:tab w:val="left" w:pos="10440"/>
          <w:tab w:val="left" w:pos="10530"/>
        </w:tabs>
        <w:ind w:right="-360"/>
        <w:rPr>
          <w:b/>
          <w:sz w:val="24"/>
        </w:rPr>
      </w:pPr>
    </w:p>
    <w:p w14:paraId="5D845B7B" w14:textId="55799A49" w:rsidR="00177A6E" w:rsidRDefault="00D837CA" w:rsidP="00F95FCD">
      <w:pPr>
        <w:pStyle w:val="NoSpacing"/>
        <w:tabs>
          <w:tab w:val="left" w:pos="10440"/>
          <w:tab w:val="left" w:pos="10530"/>
        </w:tabs>
        <w:ind w:right="-360"/>
        <w:rPr>
          <w:b/>
          <w:sz w:val="24"/>
        </w:rPr>
      </w:pPr>
      <w:r>
        <w:rPr>
          <w:b/>
          <w:sz w:val="24"/>
        </w:rPr>
        <w:t xml:space="preserve">   </w:t>
      </w:r>
    </w:p>
    <w:sectPr w:rsidR="00177A6E" w:rsidSect="00DB34FD">
      <w:pgSz w:w="12240" w:h="15840"/>
      <w:pgMar w:top="72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8F0B5" w14:textId="77777777" w:rsidR="00D166D7" w:rsidRDefault="00D166D7" w:rsidP="00B02E86">
      <w:pPr>
        <w:spacing w:after="0" w:line="240" w:lineRule="auto"/>
      </w:pPr>
      <w:r>
        <w:separator/>
      </w:r>
    </w:p>
  </w:endnote>
  <w:endnote w:type="continuationSeparator" w:id="0">
    <w:p w14:paraId="65914C0F" w14:textId="77777777" w:rsidR="00D166D7" w:rsidRDefault="00D166D7" w:rsidP="00B02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4871C" w14:textId="77777777" w:rsidR="00D166D7" w:rsidRDefault="00D166D7" w:rsidP="00B02E86">
      <w:pPr>
        <w:spacing w:after="0" w:line="240" w:lineRule="auto"/>
      </w:pPr>
      <w:r>
        <w:separator/>
      </w:r>
    </w:p>
  </w:footnote>
  <w:footnote w:type="continuationSeparator" w:id="0">
    <w:p w14:paraId="1C9FEC62" w14:textId="77777777" w:rsidR="00D166D7" w:rsidRDefault="00D166D7" w:rsidP="00B02E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11F3"/>
    <w:multiLevelType w:val="hybridMultilevel"/>
    <w:tmpl w:val="AF5E3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B2253"/>
    <w:multiLevelType w:val="hybridMultilevel"/>
    <w:tmpl w:val="2A94DA4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4FC7718"/>
    <w:multiLevelType w:val="hybridMultilevel"/>
    <w:tmpl w:val="31560C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6481DEA"/>
    <w:multiLevelType w:val="hybridMultilevel"/>
    <w:tmpl w:val="B982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619C4"/>
    <w:multiLevelType w:val="hybridMultilevel"/>
    <w:tmpl w:val="3F8EBE7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9733B9E"/>
    <w:multiLevelType w:val="hybridMultilevel"/>
    <w:tmpl w:val="DDDA747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0AB750DF"/>
    <w:multiLevelType w:val="hybridMultilevel"/>
    <w:tmpl w:val="8BA4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F15B12"/>
    <w:multiLevelType w:val="hybridMultilevel"/>
    <w:tmpl w:val="22546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BF1AFB"/>
    <w:multiLevelType w:val="hybridMultilevel"/>
    <w:tmpl w:val="A20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932940"/>
    <w:multiLevelType w:val="hybridMultilevel"/>
    <w:tmpl w:val="738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12C29"/>
    <w:multiLevelType w:val="hybridMultilevel"/>
    <w:tmpl w:val="9D5EB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8A4BC9"/>
    <w:multiLevelType w:val="hybridMultilevel"/>
    <w:tmpl w:val="62C45A8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7BF209F"/>
    <w:multiLevelType w:val="hybridMultilevel"/>
    <w:tmpl w:val="56906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412DDE"/>
    <w:multiLevelType w:val="hybridMultilevel"/>
    <w:tmpl w:val="D4425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7F3FC6"/>
    <w:multiLevelType w:val="hybridMultilevel"/>
    <w:tmpl w:val="8E0AB5A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AF15E2"/>
    <w:multiLevelType w:val="hybridMultilevel"/>
    <w:tmpl w:val="8C46D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2A57F7"/>
    <w:multiLevelType w:val="hybridMultilevel"/>
    <w:tmpl w:val="DC02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96FA0"/>
    <w:multiLevelType w:val="hybridMultilevel"/>
    <w:tmpl w:val="5F54761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23E83203"/>
    <w:multiLevelType w:val="hybridMultilevel"/>
    <w:tmpl w:val="A4E8C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43788B"/>
    <w:multiLevelType w:val="hybridMultilevel"/>
    <w:tmpl w:val="6F2A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D5CCB"/>
    <w:multiLevelType w:val="hybridMultilevel"/>
    <w:tmpl w:val="5298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8B6E18"/>
    <w:multiLevelType w:val="hybridMultilevel"/>
    <w:tmpl w:val="ABC8B59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339B6E8A"/>
    <w:multiLevelType w:val="hybridMultilevel"/>
    <w:tmpl w:val="E03E2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B04996"/>
    <w:multiLevelType w:val="hybridMultilevel"/>
    <w:tmpl w:val="6EAC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FA28EA"/>
    <w:multiLevelType w:val="hybridMultilevel"/>
    <w:tmpl w:val="CA42C7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3D0D59BF"/>
    <w:multiLevelType w:val="hybridMultilevel"/>
    <w:tmpl w:val="5EE886E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15:restartNumberingAfterBreak="0">
    <w:nsid w:val="40DE44FB"/>
    <w:multiLevelType w:val="hybridMultilevel"/>
    <w:tmpl w:val="026AF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3635E6"/>
    <w:multiLevelType w:val="hybridMultilevel"/>
    <w:tmpl w:val="0ACEC48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47B363C6"/>
    <w:multiLevelType w:val="hybridMultilevel"/>
    <w:tmpl w:val="F19A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B67734"/>
    <w:multiLevelType w:val="hybridMultilevel"/>
    <w:tmpl w:val="1806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CE04B4"/>
    <w:multiLevelType w:val="hybridMultilevel"/>
    <w:tmpl w:val="363E30A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690B1B20"/>
    <w:multiLevelType w:val="hybridMultilevel"/>
    <w:tmpl w:val="95DC8ED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6EEE6C3C"/>
    <w:multiLevelType w:val="hybridMultilevel"/>
    <w:tmpl w:val="ED1C081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7420176"/>
    <w:multiLevelType w:val="hybridMultilevel"/>
    <w:tmpl w:val="58E239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15:restartNumberingAfterBreak="0">
    <w:nsid w:val="7A350AC7"/>
    <w:multiLevelType w:val="hybridMultilevel"/>
    <w:tmpl w:val="5ED0B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8D6DEF"/>
    <w:multiLevelType w:val="hybridMultilevel"/>
    <w:tmpl w:val="8CE81A8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68571029">
    <w:abstractNumId w:val="10"/>
  </w:num>
  <w:num w:numId="2" w16cid:durableId="1576353866">
    <w:abstractNumId w:val="19"/>
  </w:num>
  <w:num w:numId="3" w16cid:durableId="2091192222">
    <w:abstractNumId w:val="8"/>
  </w:num>
  <w:num w:numId="4" w16cid:durableId="1010063369">
    <w:abstractNumId w:val="28"/>
  </w:num>
  <w:num w:numId="5" w16cid:durableId="2108110067">
    <w:abstractNumId w:val="16"/>
  </w:num>
  <w:num w:numId="6" w16cid:durableId="901135716">
    <w:abstractNumId w:val="34"/>
  </w:num>
  <w:num w:numId="7" w16cid:durableId="1315330479">
    <w:abstractNumId w:val="23"/>
  </w:num>
  <w:num w:numId="8" w16cid:durableId="1296252424">
    <w:abstractNumId w:val="22"/>
  </w:num>
  <w:num w:numId="9" w16cid:durableId="287127250">
    <w:abstractNumId w:val="6"/>
  </w:num>
  <w:num w:numId="10" w16cid:durableId="976690387">
    <w:abstractNumId w:val="29"/>
  </w:num>
  <w:num w:numId="11" w16cid:durableId="33316430">
    <w:abstractNumId w:val="3"/>
  </w:num>
  <w:num w:numId="12" w16cid:durableId="2140955636">
    <w:abstractNumId w:val="18"/>
  </w:num>
  <w:num w:numId="13" w16cid:durableId="359085850">
    <w:abstractNumId w:val="0"/>
  </w:num>
  <w:num w:numId="14" w16cid:durableId="1607154659">
    <w:abstractNumId w:val="26"/>
  </w:num>
  <w:num w:numId="15" w16cid:durableId="509218493">
    <w:abstractNumId w:val="30"/>
  </w:num>
  <w:num w:numId="16" w16cid:durableId="508981427">
    <w:abstractNumId w:val="2"/>
  </w:num>
  <w:num w:numId="17" w16cid:durableId="1379551597">
    <w:abstractNumId w:val="17"/>
  </w:num>
  <w:num w:numId="18" w16cid:durableId="1380744350">
    <w:abstractNumId w:val="32"/>
  </w:num>
  <w:num w:numId="19" w16cid:durableId="1666276698">
    <w:abstractNumId w:val="27"/>
  </w:num>
  <w:num w:numId="20" w16cid:durableId="1544946907">
    <w:abstractNumId w:val="11"/>
  </w:num>
  <w:num w:numId="21" w16cid:durableId="1742100083">
    <w:abstractNumId w:val="21"/>
  </w:num>
  <w:num w:numId="22" w16cid:durableId="1811053859">
    <w:abstractNumId w:val="31"/>
  </w:num>
  <w:num w:numId="23" w16cid:durableId="349572628">
    <w:abstractNumId w:val="13"/>
  </w:num>
  <w:num w:numId="24" w16cid:durableId="1300111294">
    <w:abstractNumId w:val="1"/>
  </w:num>
  <w:num w:numId="25" w16cid:durableId="684131414">
    <w:abstractNumId w:val="7"/>
  </w:num>
  <w:num w:numId="26" w16cid:durableId="1113943656">
    <w:abstractNumId w:val="24"/>
  </w:num>
  <w:num w:numId="27" w16cid:durableId="1977292474">
    <w:abstractNumId w:val="4"/>
  </w:num>
  <w:num w:numId="28" w16cid:durableId="1011881922">
    <w:abstractNumId w:val="14"/>
  </w:num>
  <w:num w:numId="29" w16cid:durableId="2026127166">
    <w:abstractNumId w:val="35"/>
  </w:num>
  <w:num w:numId="30" w16cid:durableId="1986472199">
    <w:abstractNumId w:val="25"/>
  </w:num>
  <w:num w:numId="31" w16cid:durableId="28796278">
    <w:abstractNumId w:val="33"/>
  </w:num>
  <w:num w:numId="32" w16cid:durableId="1353412401">
    <w:abstractNumId w:val="20"/>
  </w:num>
  <w:num w:numId="33" w16cid:durableId="759256479">
    <w:abstractNumId w:val="5"/>
  </w:num>
  <w:num w:numId="34" w16cid:durableId="1121266483">
    <w:abstractNumId w:val="9"/>
  </w:num>
  <w:num w:numId="35" w16cid:durableId="803814060">
    <w:abstractNumId w:val="15"/>
  </w:num>
  <w:num w:numId="36" w16cid:durableId="319697920">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75D"/>
    <w:rsid w:val="000005E0"/>
    <w:rsid w:val="00000898"/>
    <w:rsid w:val="00006D36"/>
    <w:rsid w:val="000162E5"/>
    <w:rsid w:val="00025F8B"/>
    <w:rsid w:val="0003344C"/>
    <w:rsid w:val="0003746C"/>
    <w:rsid w:val="00040686"/>
    <w:rsid w:val="000438CE"/>
    <w:rsid w:val="00045FB8"/>
    <w:rsid w:val="00046BB6"/>
    <w:rsid w:val="000514FE"/>
    <w:rsid w:val="00051984"/>
    <w:rsid w:val="00087FEC"/>
    <w:rsid w:val="0009091C"/>
    <w:rsid w:val="00096C27"/>
    <w:rsid w:val="00097984"/>
    <w:rsid w:val="000A554B"/>
    <w:rsid w:val="000B10BE"/>
    <w:rsid w:val="000B25EC"/>
    <w:rsid w:val="000B6121"/>
    <w:rsid w:val="000D135C"/>
    <w:rsid w:val="000D3437"/>
    <w:rsid w:val="000D7B98"/>
    <w:rsid w:val="000E0222"/>
    <w:rsid w:val="000E3D30"/>
    <w:rsid w:val="000F1D61"/>
    <w:rsid w:val="000F2BED"/>
    <w:rsid w:val="000F5B8D"/>
    <w:rsid w:val="001005F4"/>
    <w:rsid w:val="00100B03"/>
    <w:rsid w:val="00101044"/>
    <w:rsid w:val="00105184"/>
    <w:rsid w:val="00105BC7"/>
    <w:rsid w:val="00106912"/>
    <w:rsid w:val="00107568"/>
    <w:rsid w:val="0011450F"/>
    <w:rsid w:val="001149F5"/>
    <w:rsid w:val="00115F92"/>
    <w:rsid w:val="0013526B"/>
    <w:rsid w:val="001378D7"/>
    <w:rsid w:val="00145D05"/>
    <w:rsid w:val="001462F7"/>
    <w:rsid w:val="001465DD"/>
    <w:rsid w:val="0015033D"/>
    <w:rsid w:val="00162AAA"/>
    <w:rsid w:val="00171149"/>
    <w:rsid w:val="00174783"/>
    <w:rsid w:val="001757E0"/>
    <w:rsid w:val="00177A6E"/>
    <w:rsid w:val="00185093"/>
    <w:rsid w:val="001860C5"/>
    <w:rsid w:val="00187EAF"/>
    <w:rsid w:val="00192036"/>
    <w:rsid w:val="001A386E"/>
    <w:rsid w:val="001B18DC"/>
    <w:rsid w:val="001B3370"/>
    <w:rsid w:val="001B37F9"/>
    <w:rsid w:val="001C39AE"/>
    <w:rsid w:val="001C5125"/>
    <w:rsid w:val="001C6D5F"/>
    <w:rsid w:val="001D1262"/>
    <w:rsid w:val="001D3ABA"/>
    <w:rsid w:val="001D4BFF"/>
    <w:rsid w:val="001D5738"/>
    <w:rsid w:val="001D7A7B"/>
    <w:rsid w:val="00202C20"/>
    <w:rsid w:val="00210AD8"/>
    <w:rsid w:val="002118A9"/>
    <w:rsid w:val="00214C95"/>
    <w:rsid w:val="00217ADA"/>
    <w:rsid w:val="00217F29"/>
    <w:rsid w:val="00220BA3"/>
    <w:rsid w:val="00221567"/>
    <w:rsid w:val="00224748"/>
    <w:rsid w:val="00226E0F"/>
    <w:rsid w:val="00233464"/>
    <w:rsid w:val="002345A3"/>
    <w:rsid w:val="00234FD5"/>
    <w:rsid w:val="002403BC"/>
    <w:rsid w:val="002516A3"/>
    <w:rsid w:val="00260A48"/>
    <w:rsid w:val="0027411E"/>
    <w:rsid w:val="00274136"/>
    <w:rsid w:val="0027550F"/>
    <w:rsid w:val="0027602E"/>
    <w:rsid w:val="002800BE"/>
    <w:rsid w:val="00285ABA"/>
    <w:rsid w:val="00293F9E"/>
    <w:rsid w:val="002B0840"/>
    <w:rsid w:val="002B24E3"/>
    <w:rsid w:val="002C0F97"/>
    <w:rsid w:val="002C11AD"/>
    <w:rsid w:val="002C1F73"/>
    <w:rsid w:val="002C2AD9"/>
    <w:rsid w:val="002C7D01"/>
    <w:rsid w:val="002D59A2"/>
    <w:rsid w:val="002E2E14"/>
    <w:rsid w:val="002E59CA"/>
    <w:rsid w:val="002F172E"/>
    <w:rsid w:val="002F41AC"/>
    <w:rsid w:val="002F5B18"/>
    <w:rsid w:val="00327637"/>
    <w:rsid w:val="00337FAE"/>
    <w:rsid w:val="003441D8"/>
    <w:rsid w:val="003445C3"/>
    <w:rsid w:val="00351CFB"/>
    <w:rsid w:val="0035631A"/>
    <w:rsid w:val="00370B51"/>
    <w:rsid w:val="00370FE0"/>
    <w:rsid w:val="00373F31"/>
    <w:rsid w:val="00381807"/>
    <w:rsid w:val="00387081"/>
    <w:rsid w:val="00394E23"/>
    <w:rsid w:val="003A412B"/>
    <w:rsid w:val="003A77E6"/>
    <w:rsid w:val="003B0086"/>
    <w:rsid w:val="003B15DA"/>
    <w:rsid w:val="003B5A90"/>
    <w:rsid w:val="003C10B6"/>
    <w:rsid w:val="003C289F"/>
    <w:rsid w:val="003D2E51"/>
    <w:rsid w:val="003D4546"/>
    <w:rsid w:val="003E05DF"/>
    <w:rsid w:val="003E37A7"/>
    <w:rsid w:val="003E37F9"/>
    <w:rsid w:val="003E3CB4"/>
    <w:rsid w:val="003E47E3"/>
    <w:rsid w:val="003E5173"/>
    <w:rsid w:val="003E5185"/>
    <w:rsid w:val="003E746D"/>
    <w:rsid w:val="003F0173"/>
    <w:rsid w:val="003F74AE"/>
    <w:rsid w:val="00401374"/>
    <w:rsid w:val="004019DB"/>
    <w:rsid w:val="00404458"/>
    <w:rsid w:val="00413287"/>
    <w:rsid w:val="0043038F"/>
    <w:rsid w:val="004318F6"/>
    <w:rsid w:val="00432BA0"/>
    <w:rsid w:val="0044179B"/>
    <w:rsid w:val="00441DC1"/>
    <w:rsid w:val="00444DB2"/>
    <w:rsid w:val="00450C06"/>
    <w:rsid w:val="0045275D"/>
    <w:rsid w:val="004610CA"/>
    <w:rsid w:val="00465454"/>
    <w:rsid w:val="004706C3"/>
    <w:rsid w:val="00470DC3"/>
    <w:rsid w:val="00472102"/>
    <w:rsid w:val="0047651D"/>
    <w:rsid w:val="00482190"/>
    <w:rsid w:val="00483B47"/>
    <w:rsid w:val="00483E76"/>
    <w:rsid w:val="004877AB"/>
    <w:rsid w:val="004A0CCF"/>
    <w:rsid w:val="004A4CE0"/>
    <w:rsid w:val="004A5FBB"/>
    <w:rsid w:val="004B22F0"/>
    <w:rsid w:val="004B4473"/>
    <w:rsid w:val="004B4D14"/>
    <w:rsid w:val="004B6696"/>
    <w:rsid w:val="004C34F0"/>
    <w:rsid w:val="004D4921"/>
    <w:rsid w:val="004E0AFD"/>
    <w:rsid w:val="004E4FA4"/>
    <w:rsid w:val="004F10B8"/>
    <w:rsid w:val="00501B1D"/>
    <w:rsid w:val="0050446F"/>
    <w:rsid w:val="0050654E"/>
    <w:rsid w:val="00511DB1"/>
    <w:rsid w:val="00513515"/>
    <w:rsid w:val="005147A7"/>
    <w:rsid w:val="005217F6"/>
    <w:rsid w:val="005245CF"/>
    <w:rsid w:val="00526E62"/>
    <w:rsid w:val="0053038B"/>
    <w:rsid w:val="00544A34"/>
    <w:rsid w:val="0055474C"/>
    <w:rsid w:val="0055561B"/>
    <w:rsid w:val="005601C5"/>
    <w:rsid w:val="00564A8C"/>
    <w:rsid w:val="00571287"/>
    <w:rsid w:val="00573DFD"/>
    <w:rsid w:val="00575E26"/>
    <w:rsid w:val="00582305"/>
    <w:rsid w:val="00587AEA"/>
    <w:rsid w:val="00591044"/>
    <w:rsid w:val="00597D5F"/>
    <w:rsid w:val="005B210F"/>
    <w:rsid w:val="005B31CA"/>
    <w:rsid w:val="005B7102"/>
    <w:rsid w:val="005C2CA9"/>
    <w:rsid w:val="005C2F86"/>
    <w:rsid w:val="005E260A"/>
    <w:rsid w:val="005E44DA"/>
    <w:rsid w:val="005E45F3"/>
    <w:rsid w:val="005F33D7"/>
    <w:rsid w:val="005F6C4C"/>
    <w:rsid w:val="00604486"/>
    <w:rsid w:val="006163A0"/>
    <w:rsid w:val="00626012"/>
    <w:rsid w:val="00636BC7"/>
    <w:rsid w:val="0063726A"/>
    <w:rsid w:val="006417AC"/>
    <w:rsid w:val="0064661E"/>
    <w:rsid w:val="006512A6"/>
    <w:rsid w:val="006536AE"/>
    <w:rsid w:val="006541FF"/>
    <w:rsid w:val="006549FF"/>
    <w:rsid w:val="0066078B"/>
    <w:rsid w:val="0066257A"/>
    <w:rsid w:val="00665F9E"/>
    <w:rsid w:val="00675BFF"/>
    <w:rsid w:val="00684FD5"/>
    <w:rsid w:val="00686177"/>
    <w:rsid w:val="00686B18"/>
    <w:rsid w:val="00686FE3"/>
    <w:rsid w:val="00687DE7"/>
    <w:rsid w:val="00693FC2"/>
    <w:rsid w:val="006A0A85"/>
    <w:rsid w:val="006A1091"/>
    <w:rsid w:val="006B676A"/>
    <w:rsid w:val="006C24AE"/>
    <w:rsid w:val="006D2D6C"/>
    <w:rsid w:val="00700079"/>
    <w:rsid w:val="00704F28"/>
    <w:rsid w:val="00705B8E"/>
    <w:rsid w:val="007149D8"/>
    <w:rsid w:val="007170CD"/>
    <w:rsid w:val="007245B3"/>
    <w:rsid w:val="00724DD0"/>
    <w:rsid w:val="00725BE7"/>
    <w:rsid w:val="007268DA"/>
    <w:rsid w:val="007276D0"/>
    <w:rsid w:val="00734C72"/>
    <w:rsid w:val="00743E20"/>
    <w:rsid w:val="00745E53"/>
    <w:rsid w:val="007470C1"/>
    <w:rsid w:val="007502C2"/>
    <w:rsid w:val="00750B6A"/>
    <w:rsid w:val="00750E1D"/>
    <w:rsid w:val="007533FE"/>
    <w:rsid w:val="00753437"/>
    <w:rsid w:val="0075605D"/>
    <w:rsid w:val="0076548B"/>
    <w:rsid w:val="007666A2"/>
    <w:rsid w:val="00776072"/>
    <w:rsid w:val="0078129E"/>
    <w:rsid w:val="00787DCC"/>
    <w:rsid w:val="00791887"/>
    <w:rsid w:val="00791B9F"/>
    <w:rsid w:val="00792AA5"/>
    <w:rsid w:val="00792D47"/>
    <w:rsid w:val="00797B82"/>
    <w:rsid w:val="007A042F"/>
    <w:rsid w:val="007A71BC"/>
    <w:rsid w:val="007A74E9"/>
    <w:rsid w:val="007B083C"/>
    <w:rsid w:val="007B337F"/>
    <w:rsid w:val="007B6FA6"/>
    <w:rsid w:val="007C2BEF"/>
    <w:rsid w:val="007C4008"/>
    <w:rsid w:val="007D7868"/>
    <w:rsid w:val="007E3144"/>
    <w:rsid w:val="007E4ADC"/>
    <w:rsid w:val="007F0E89"/>
    <w:rsid w:val="007F10EA"/>
    <w:rsid w:val="007F1202"/>
    <w:rsid w:val="007F6069"/>
    <w:rsid w:val="008028F0"/>
    <w:rsid w:val="00811CD0"/>
    <w:rsid w:val="00812535"/>
    <w:rsid w:val="00813134"/>
    <w:rsid w:val="008174B1"/>
    <w:rsid w:val="0082270F"/>
    <w:rsid w:val="008245D6"/>
    <w:rsid w:val="0082574A"/>
    <w:rsid w:val="0084031E"/>
    <w:rsid w:val="00840C5F"/>
    <w:rsid w:val="0085262C"/>
    <w:rsid w:val="008626D0"/>
    <w:rsid w:val="008637F8"/>
    <w:rsid w:val="00864BD5"/>
    <w:rsid w:val="008658D2"/>
    <w:rsid w:val="00866B21"/>
    <w:rsid w:val="00875E67"/>
    <w:rsid w:val="00876B74"/>
    <w:rsid w:val="00882F40"/>
    <w:rsid w:val="00885F0C"/>
    <w:rsid w:val="008938BD"/>
    <w:rsid w:val="008A4556"/>
    <w:rsid w:val="008A6A39"/>
    <w:rsid w:val="008A6B33"/>
    <w:rsid w:val="008B097B"/>
    <w:rsid w:val="008B45A2"/>
    <w:rsid w:val="008B519E"/>
    <w:rsid w:val="008C5061"/>
    <w:rsid w:val="008C54B5"/>
    <w:rsid w:val="008D54EA"/>
    <w:rsid w:val="008E44A8"/>
    <w:rsid w:val="008E7EA1"/>
    <w:rsid w:val="00907D5D"/>
    <w:rsid w:val="00924AFA"/>
    <w:rsid w:val="0092592C"/>
    <w:rsid w:val="00925A68"/>
    <w:rsid w:val="00926B0D"/>
    <w:rsid w:val="00927B68"/>
    <w:rsid w:val="009570C5"/>
    <w:rsid w:val="00975F7A"/>
    <w:rsid w:val="009906B5"/>
    <w:rsid w:val="00992329"/>
    <w:rsid w:val="00993D42"/>
    <w:rsid w:val="00994423"/>
    <w:rsid w:val="009B179E"/>
    <w:rsid w:val="009B31A5"/>
    <w:rsid w:val="009C0F00"/>
    <w:rsid w:val="009C6872"/>
    <w:rsid w:val="009C6DB1"/>
    <w:rsid w:val="009D6048"/>
    <w:rsid w:val="009D7B25"/>
    <w:rsid w:val="009D7FFD"/>
    <w:rsid w:val="009E2812"/>
    <w:rsid w:val="009E3783"/>
    <w:rsid w:val="009E6BAB"/>
    <w:rsid w:val="009F1D94"/>
    <w:rsid w:val="009F6998"/>
    <w:rsid w:val="00A11940"/>
    <w:rsid w:val="00A11F5D"/>
    <w:rsid w:val="00A2159C"/>
    <w:rsid w:val="00A25162"/>
    <w:rsid w:val="00A3230D"/>
    <w:rsid w:val="00A430F4"/>
    <w:rsid w:val="00A43CF2"/>
    <w:rsid w:val="00A4420E"/>
    <w:rsid w:val="00A512A9"/>
    <w:rsid w:val="00A56DA9"/>
    <w:rsid w:val="00A61EC5"/>
    <w:rsid w:val="00A67030"/>
    <w:rsid w:val="00A677FC"/>
    <w:rsid w:val="00A72A5C"/>
    <w:rsid w:val="00A743CA"/>
    <w:rsid w:val="00A7543A"/>
    <w:rsid w:val="00A758BE"/>
    <w:rsid w:val="00A83177"/>
    <w:rsid w:val="00AA075D"/>
    <w:rsid w:val="00AA3D6E"/>
    <w:rsid w:val="00AB0DF1"/>
    <w:rsid w:val="00AB1B65"/>
    <w:rsid w:val="00AC1934"/>
    <w:rsid w:val="00AC2697"/>
    <w:rsid w:val="00AC2FDA"/>
    <w:rsid w:val="00AC64EE"/>
    <w:rsid w:val="00AC6620"/>
    <w:rsid w:val="00AD15B7"/>
    <w:rsid w:val="00AD4AC9"/>
    <w:rsid w:val="00AD67B4"/>
    <w:rsid w:val="00AE1352"/>
    <w:rsid w:val="00AF0FD0"/>
    <w:rsid w:val="00AF5321"/>
    <w:rsid w:val="00B00E02"/>
    <w:rsid w:val="00B0169A"/>
    <w:rsid w:val="00B02E86"/>
    <w:rsid w:val="00B03F95"/>
    <w:rsid w:val="00B05B9C"/>
    <w:rsid w:val="00B0622F"/>
    <w:rsid w:val="00B07DE9"/>
    <w:rsid w:val="00B14AA1"/>
    <w:rsid w:val="00B16220"/>
    <w:rsid w:val="00B201EE"/>
    <w:rsid w:val="00B20DAE"/>
    <w:rsid w:val="00B23F98"/>
    <w:rsid w:val="00B264F3"/>
    <w:rsid w:val="00B34C2A"/>
    <w:rsid w:val="00B368AF"/>
    <w:rsid w:val="00B36F3B"/>
    <w:rsid w:val="00B424C1"/>
    <w:rsid w:val="00B46F8E"/>
    <w:rsid w:val="00B53149"/>
    <w:rsid w:val="00B56516"/>
    <w:rsid w:val="00B6047B"/>
    <w:rsid w:val="00B618CB"/>
    <w:rsid w:val="00B707CC"/>
    <w:rsid w:val="00B7247D"/>
    <w:rsid w:val="00B7570C"/>
    <w:rsid w:val="00B75F93"/>
    <w:rsid w:val="00B811E1"/>
    <w:rsid w:val="00B82E74"/>
    <w:rsid w:val="00BB38F6"/>
    <w:rsid w:val="00BB6CE2"/>
    <w:rsid w:val="00BC2D10"/>
    <w:rsid w:val="00BC4F53"/>
    <w:rsid w:val="00BD6A98"/>
    <w:rsid w:val="00BE6E5E"/>
    <w:rsid w:val="00C00305"/>
    <w:rsid w:val="00C04B77"/>
    <w:rsid w:val="00C10B49"/>
    <w:rsid w:val="00C11D57"/>
    <w:rsid w:val="00C17D8E"/>
    <w:rsid w:val="00C213E1"/>
    <w:rsid w:val="00C2493E"/>
    <w:rsid w:val="00C257F6"/>
    <w:rsid w:val="00C25A4A"/>
    <w:rsid w:val="00C330A7"/>
    <w:rsid w:val="00C37DBD"/>
    <w:rsid w:val="00C4033E"/>
    <w:rsid w:val="00C4039D"/>
    <w:rsid w:val="00C437BD"/>
    <w:rsid w:val="00C43836"/>
    <w:rsid w:val="00C454D3"/>
    <w:rsid w:val="00C46ECB"/>
    <w:rsid w:val="00C5225E"/>
    <w:rsid w:val="00C54968"/>
    <w:rsid w:val="00C56614"/>
    <w:rsid w:val="00C63EFB"/>
    <w:rsid w:val="00C704C5"/>
    <w:rsid w:val="00C74993"/>
    <w:rsid w:val="00C77E59"/>
    <w:rsid w:val="00C829F5"/>
    <w:rsid w:val="00C8353F"/>
    <w:rsid w:val="00C918C6"/>
    <w:rsid w:val="00C9504F"/>
    <w:rsid w:val="00C9589E"/>
    <w:rsid w:val="00CA3099"/>
    <w:rsid w:val="00CA3368"/>
    <w:rsid w:val="00CA3FD5"/>
    <w:rsid w:val="00CA59D3"/>
    <w:rsid w:val="00CA675C"/>
    <w:rsid w:val="00CB387A"/>
    <w:rsid w:val="00CB6038"/>
    <w:rsid w:val="00CC3AD7"/>
    <w:rsid w:val="00CD34D3"/>
    <w:rsid w:val="00CE0424"/>
    <w:rsid w:val="00CE3EC7"/>
    <w:rsid w:val="00CE732E"/>
    <w:rsid w:val="00CF0FAC"/>
    <w:rsid w:val="00CF1414"/>
    <w:rsid w:val="00CF1A21"/>
    <w:rsid w:val="00CF3BBC"/>
    <w:rsid w:val="00CF437D"/>
    <w:rsid w:val="00CF6613"/>
    <w:rsid w:val="00CF7006"/>
    <w:rsid w:val="00CF7F14"/>
    <w:rsid w:val="00D017D0"/>
    <w:rsid w:val="00D05070"/>
    <w:rsid w:val="00D062AA"/>
    <w:rsid w:val="00D0746B"/>
    <w:rsid w:val="00D10B97"/>
    <w:rsid w:val="00D130F3"/>
    <w:rsid w:val="00D15C5F"/>
    <w:rsid w:val="00D166D7"/>
    <w:rsid w:val="00D23855"/>
    <w:rsid w:val="00D25A0D"/>
    <w:rsid w:val="00D25B9F"/>
    <w:rsid w:val="00D26DF8"/>
    <w:rsid w:val="00D26FC4"/>
    <w:rsid w:val="00D30C56"/>
    <w:rsid w:val="00D4106E"/>
    <w:rsid w:val="00D41DFB"/>
    <w:rsid w:val="00D4502D"/>
    <w:rsid w:val="00D53636"/>
    <w:rsid w:val="00D62DFF"/>
    <w:rsid w:val="00D63592"/>
    <w:rsid w:val="00D70A85"/>
    <w:rsid w:val="00D72733"/>
    <w:rsid w:val="00D73661"/>
    <w:rsid w:val="00D75447"/>
    <w:rsid w:val="00D77430"/>
    <w:rsid w:val="00D81A61"/>
    <w:rsid w:val="00D837CA"/>
    <w:rsid w:val="00D84A7C"/>
    <w:rsid w:val="00D90319"/>
    <w:rsid w:val="00D905C3"/>
    <w:rsid w:val="00D929DD"/>
    <w:rsid w:val="00D967AC"/>
    <w:rsid w:val="00DA5C78"/>
    <w:rsid w:val="00DB25F6"/>
    <w:rsid w:val="00DB3492"/>
    <w:rsid w:val="00DB34FD"/>
    <w:rsid w:val="00DB71AA"/>
    <w:rsid w:val="00DB75EF"/>
    <w:rsid w:val="00DC3C32"/>
    <w:rsid w:val="00DC57BB"/>
    <w:rsid w:val="00DD03C2"/>
    <w:rsid w:val="00DD40CD"/>
    <w:rsid w:val="00DD6F35"/>
    <w:rsid w:val="00DD7726"/>
    <w:rsid w:val="00DE3C22"/>
    <w:rsid w:val="00DE5A3D"/>
    <w:rsid w:val="00DF2F42"/>
    <w:rsid w:val="00DF6D83"/>
    <w:rsid w:val="00E040E3"/>
    <w:rsid w:val="00E07FA7"/>
    <w:rsid w:val="00E13E58"/>
    <w:rsid w:val="00E147C5"/>
    <w:rsid w:val="00E2141F"/>
    <w:rsid w:val="00E2244C"/>
    <w:rsid w:val="00E314C6"/>
    <w:rsid w:val="00E31FB4"/>
    <w:rsid w:val="00E417DC"/>
    <w:rsid w:val="00E43B5B"/>
    <w:rsid w:val="00E44923"/>
    <w:rsid w:val="00E50099"/>
    <w:rsid w:val="00E63327"/>
    <w:rsid w:val="00E65D1C"/>
    <w:rsid w:val="00E667A5"/>
    <w:rsid w:val="00E7710A"/>
    <w:rsid w:val="00E907B1"/>
    <w:rsid w:val="00E9118D"/>
    <w:rsid w:val="00EA0E64"/>
    <w:rsid w:val="00EB16A3"/>
    <w:rsid w:val="00EB32B3"/>
    <w:rsid w:val="00ED1FC8"/>
    <w:rsid w:val="00EE0BBD"/>
    <w:rsid w:val="00EF04EB"/>
    <w:rsid w:val="00EF75B5"/>
    <w:rsid w:val="00F03452"/>
    <w:rsid w:val="00F044FE"/>
    <w:rsid w:val="00F12BB0"/>
    <w:rsid w:val="00F1730C"/>
    <w:rsid w:val="00F32C50"/>
    <w:rsid w:val="00F3351C"/>
    <w:rsid w:val="00F35F25"/>
    <w:rsid w:val="00F425E1"/>
    <w:rsid w:val="00F45DE0"/>
    <w:rsid w:val="00F50ED9"/>
    <w:rsid w:val="00F5244D"/>
    <w:rsid w:val="00F5464D"/>
    <w:rsid w:val="00F579CF"/>
    <w:rsid w:val="00F605C7"/>
    <w:rsid w:val="00F638B6"/>
    <w:rsid w:val="00F665BC"/>
    <w:rsid w:val="00F74CFD"/>
    <w:rsid w:val="00F800B0"/>
    <w:rsid w:val="00F80729"/>
    <w:rsid w:val="00F8439A"/>
    <w:rsid w:val="00F9301E"/>
    <w:rsid w:val="00F95FCD"/>
    <w:rsid w:val="00F97D6C"/>
    <w:rsid w:val="00FA22CB"/>
    <w:rsid w:val="00FB25CF"/>
    <w:rsid w:val="00FB6DE1"/>
    <w:rsid w:val="00FB7665"/>
    <w:rsid w:val="00FB7E50"/>
    <w:rsid w:val="00FC6BE9"/>
    <w:rsid w:val="00FC6CB1"/>
    <w:rsid w:val="00FD13BA"/>
    <w:rsid w:val="00FD5C1C"/>
    <w:rsid w:val="00FE056D"/>
    <w:rsid w:val="00FE24CA"/>
    <w:rsid w:val="00FF0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AD34"/>
  <w15:docId w15:val="{B2482A4C-4C03-4BCE-80B4-E1F2225C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75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075D"/>
    <w:pPr>
      <w:spacing w:after="0" w:line="240" w:lineRule="auto"/>
    </w:pPr>
  </w:style>
  <w:style w:type="paragraph" w:styleId="ListParagraph">
    <w:name w:val="List Paragraph"/>
    <w:basedOn w:val="Normal"/>
    <w:uiPriority w:val="34"/>
    <w:qFormat/>
    <w:rsid w:val="00B00E02"/>
    <w:pPr>
      <w:ind w:left="720"/>
      <w:contextualSpacing/>
    </w:pPr>
  </w:style>
  <w:style w:type="paragraph" w:styleId="NormalWeb">
    <w:name w:val="Normal (Web)"/>
    <w:basedOn w:val="Normal"/>
    <w:uiPriority w:val="99"/>
    <w:semiHidden/>
    <w:unhideWhenUsed/>
    <w:rsid w:val="0063726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02E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2E86"/>
    <w:rPr>
      <w:rFonts w:eastAsiaTheme="minorEastAsia"/>
      <w:sz w:val="20"/>
      <w:szCs w:val="20"/>
    </w:rPr>
  </w:style>
  <w:style w:type="character" w:styleId="FootnoteReference">
    <w:name w:val="footnote reference"/>
    <w:basedOn w:val="DefaultParagraphFont"/>
    <w:uiPriority w:val="99"/>
    <w:semiHidden/>
    <w:unhideWhenUsed/>
    <w:rsid w:val="00B02E86"/>
    <w:rPr>
      <w:vertAlign w:val="superscript"/>
    </w:rPr>
  </w:style>
  <w:style w:type="character" w:styleId="Hyperlink">
    <w:name w:val="Hyperlink"/>
    <w:basedOn w:val="DefaultParagraphFont"/>
    <w:uiPriority w:val="99"/>
    <w:semiHidden/>
    <w:unhideWhenUsed/>
    <w:rsid w:val="001075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91936">
      <w:bodyDiv w:val="1"/>
      <w:marLeft w:val="0"/>
      <w:marRight w:val="0"/>
      <w:marTop w:val="0"/>
      <w:marBottom w:val="0"/>
      <w:divBdr>
        <w:top w:val="none" w:sz="0" w:space="0" w:color="auto"/>
        <w:left w:val="none" w:sz="0" w:space="0" w:color="auto"/>
        <w:bottom w:val="none" w:sz="0" w:space="0" w:color="auto"/>
        <w:right w:val="none" w:sz="0" w:space="0" w:color="auto"/>
      </w:divBdr>
    </w:div>
    <w:div w:id="1016736906">
      <w:bodyDiv w:val="1"/>
      <w:marLeft w:val="0"/>
      <w:marRight w:val="0"/>
      <w:marTop w:val="0"/>
      <w:marBottom w:val="0"/>
      <w:divBdr>
        <w:top w:val="none" w:sz="0" w:space="0" w:color="auto"/>
        <w:left w:val="none" w:sz="0" w:space="0" w:color="auto"/>
        <w:bottom w:val="none" w:sz="0" w:space="0" w:color="auto"/>
        <w:right w:val="none" w:sz="0" w:space="0" w:color="auto"/>
      </w:divBdr>
    </w:div>
    <w:div w:id="1017852605">
      <w:bodyDiv w:val="1"/>
      <w:marLeft w:val="0"/>
      <w:marRight w:val="0"/>
      <w:marTop w:val="0"/>
      <w:marBottom w:val="0"/>
      <w:divBdr>
        <w:top w:val="none" w:sz="0" w:space="0" w:color="auto"/>
        <w:left w:val="none" w:sz="0" w:space="0" w:color="auto"/>
        <w:bottom w:val="none" w:sz="0" w:space="0" w:color="auto"/>
        <w:right w:val="none" w:sz="0" w:space="0" w:color="auto"/>
      </w:divBdr>
    </w:div>
    <w:div w:id="1100105957">
      <w:bodyDiv w:val="1"/>
      <w:marLeft w:val="0"/>
      <w:marRight w:val="0"/>
      <w:marTop w:val="0"/>
      <w:marBottom w:val="0"/>
      <w:divBdr>
        <w:top w:val="none" w:sz="0" w:space="0" w:color="auto"/>
        <w:left w:val="none" w:sz="0" w:space="0" w:color="auto"/>
        <w:bottom w:val="none" w:sz="0" w:space="0" w:color="auto"/>
        <w:right w:val="none" w:sz="0" w:space="0" w:color="auto"/>
      </w:divBdr>
      <w:divsChild>
        <w:div w:id="968780973">
          <w:marLeft w:val="45"/>
          <w:marRight w:val="45"/>
          <w:marTop w:val="15"/>
          <w:marBottom w:val="0"/>
          <w:divBdr>
            <w:top w:val="none" w:sz="0" w:space="0" w:color="auto"/>
            <w:left w:val="none" w:sz="0" w:space="0" w:color="auto"/>
            <w:bottom w:val="none" w:sz="0" w:space="0" w:color="auto"/>
            <w:right w:val="none" w:sz="0" w:space="0" w:color="auto"/>
          </w:divBdr>
          <w:divsChild>
            <w:div w:id="60103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ADB5-A734-44F9-B009-CA80C4B9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5287</Words>
  <Characters>30140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Phyllis</dc:creator>
  <cp:lastModifiedBy>Phyllis Thomas</cp:lastModifiedBy>
  <cp:revision>4</cp:revision>
  <cp:lastPrinted>2023-08-06T03:11:00Z</cp:lastPrinted>
  <dcterms:created xsi:type="dcterms:W3CDTF">2024-08-04T05:53:00Z</dcterms:created>
  <dcterms:modified xsi:type="dcterms:W3CDTF">2024-08-04T06:06:00Z</dcterms:modified>
</cp:coreProperties>
</file>